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A480" w14:textId="213DE36D" w:rsidR="006E3CFF" w:rsidRDefault="006E3CFF">
      <w:r>
        <w:rPr>
          <w:noProof/>
        </w:rPr>
        <w:drawing>
          <wp:inline distT="0" distB="0" distL="0" distR="0" wp14:anchorId="5E4A8C0F" wp14:editId="6CEC15E1">
            <wp:extent cx="1752600" cy="755015"/>
            <wp:effectExtent l="0" t="0" r="0" b="0"/>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7"/>
                    <a:stretch>
                      <a:fillRect/>
                    </a:stretch>
                  </pic:blipFill>
                  <pic:spPr>
                    <a:xfrm>
                      <a:off x="0" y="0"/>
                      <a:ext cx="1752600" cy="755015"/>
                    </a:xfrm>
                    <a:prstGeom prst="rect">
                      <a:avLst/>
                    </a:prstGeom>
                  </pic:spPr>
                </pic:pic>
              </a:graphicData>
            </a:graphic>
          </wp:inline>
        </w:drawing>
      </w:r>
    </w:p>
    <w:p w14:paraId="187F772F" w14:textId="77777777" w:rsidR="006E3CFF" w:rsidRDefault="006E3CFF"/>
    <w:p w14:paraId="42F06B7F" w14:textId="77777777" w:rsidR="006E3CFF" w:rsidRDefault="006E3CFF" w:rsidP="006E3CFF">
      <w:pPr>
        <w:jc w:val="center"/>
        <w:rPr>
          <w:rFonts w:ascii="Calibri" w:hAnsi="Calibri" w:cs="Calibri"/>
          <w:b/>
          <w:bCs/>
        </w:rPr>
      </w:pPr>
      <w:r w:rsidRPr="006E3CFF">
        <w:rPr>
          <w:rFonts w:ascii="Calibri" w:hAnsi="Calibri" w:cs="Calibri"/>
          <w:b/>
          <w:bCs/>
        </w:rPr>
        <w:t>JOB DESCRIPTION</w:t>
      </w:r>
    </w:p>
    <w:tbl>
      <w:tblPr>
        <w:tblStyle w:val="TableGrid"/>
        <w:tblW w:w="8648" w:type="dxa"/>
        <w:tblInd w:w="1" w:type="dxa"/>
        <w:tblCellMar>
          <w:top w:w="47" w:type="dxa"/>
          <w:left w:w="107" w:type="dxa"/>
          <w:right w:w="1210" w:type="dxa"/>
        </w:tblCellMar>
        <w:tblLook w:val="04A0" w:firstRow="1" w:lastRow="0" w:firstColumn="1" w:lastColumn="0" w:noHBand="0" w:noVBand="1"/>
      </w:tblPr>
      <w:tblGrid>
        <w:gridCol w:w="3425"/>
        <w:gridCol w:w="5223"/>
      </w:tblGrid>
      <w:tr w:rsidR="006E3CFF" w:rsidRPr="006E3CFF" w14:paraId="1880F312" w14:textId="77777777" w:rsidTr="008E709D">
        <w:trPr>
          <w:trHeight w:val="546"/>
        </w:trPr>
        <w:tc>
          <w:tcPr>
            <w:tcW w:w="3425" w:type="dxa"/>
            <w:tcBorders>
              <w:top w:val="single" w:sz="4" w:space="0" w:color="000000"/>
              <w:left w:val="single" w:sz="4" w:space="0" w:color="000000"/>
              <w:bottom w:val="single" w:sz="4" w:space="0" w:color="000000"/>
              <w:right w:val="single" w:sz="4" w:space="0" w:color="000000"/>
            </w:tcBorders>
            <w:shd w:val="clear" w:color="auto" w:fill="EEECE1"/>
          </w:tcPr>
          <w:p w14:paraId="1C58C2A0" w14:textId="77777777" w:rsidR="006E3CFF" w:rsidRPr="006E3CFF" w:rsidRDefault="006E3CFF" w:rsidP="006E3CFF">
            <w:pPr>
              <w:spacing w:line="259" w:lineRule="auto"/>
              <w:rPr>
                <w:rFonts w:ascii="Calibri" w:eastAsia="Calibri" w:hAnsi="Calibri" w:cs="Calibri"/>
                <w:color w:val="000000"/>
                <w:sz w:val="22"/>
              </w:rPr>
            </w:pPr>
            <w:r w:rsidRPr="006E3CFF">
              <w:rPr>
                <w:rFonts w:ascii="Calibri" w:eastAsia="Calibri" w:hAnsi="Calibri" w:cs="Calibri"/>
                <w:b/>
                <w:color w:val="000000"/>
                <w:sz w:val="22"/>
              </w:rPr>
              <w:t xml:space="preserve">TITLE: </w:t>
            </w:r>
          </w:p>
        </w:tc>
        <w:tc>
          <w:tcPr>
            <w:tcW w:w="5222" w:type="dxa"/>
            <w:tcBorders>
              <w:top w:val="single" w:sz="4" w:space="0" w:color="000000"/>
              <w:left w:val="single" w:sz="4" w:space="0" w:color="000000"/>
              <w:bottom w:val="single" w:sz="4" w:space="0" w:color="000000"/>
              <w:right w:val="single" w:sz="4" w:space="0" w:color="000000"/>
            </w:tcBorders>
          </w:tcPr>
          <w:p w14:paraId="142F45A6" w14:textId="77777777" w:rsidR="006E3CFF" w:rsidRPr="006E3CFF" w:rsidRDefault="006E3CFF" w:rsidP="006E3CFF">
            <w:pPr>
              <w:spacing w:line="259" w:lineRule="auto"/>
              <w:ind w:left="2"/>
              <w:rPr>
                <w:rFonts w:ascii="Calibri" w:eastAsia="Calibri" w:hAnsi="Calibri" w:cs="Calibri"/>
                <w:b/>
                <w:bCs/>
                <w:color w:val="000000"/>
                <w:sz w:val="22"/>
              </w:rPr>
            </w:pPr>
            <w:r w:rsidRPr="006E3CFF">
              <w:rPr>
                <w:rFonts w:ascii="Calibri" w:eastAsia="Calibri" w:hAnsi="Calibri" w:cs="Calibri"/>
                <w:b/>
                <w:bCs/>
                <w:color w:val="000000"/>
                <w:sz w:val="22"/>
              </w:rPr>
              <w:t xml:space="preserve">Area Manager - </w:t>
            </w:r>
          </w:p>
          <w:p w14:paraId="748FBCC1" w14:textId="77777777" w:rsidR="006E3CFF" w:rsidRPr="006E3CFF" w:rsidRDefault="006E3CFF" w:rsidP="006E3CFF">
            <w:pPr>
              <w:spacing w:line="259" w:lineRule="auto"/>
              <w:rPr>
                <w:rFonts w:ascii="Calibri" w:eastAsia="Calibri" w:hAnsi="Calibri" w:cs="Calibri"/>
                <w:b/>
                <w:bCs/>
                <w:color w:val="000000"/>
                <w:sz w:val="22"/>
              </w:rPr>
            </w:pPr>
            <w:r w:rsidRPr="006E3CFF">
              <w:rPr>
                <w:rFonts w:ascii="Calibri" w:eastAsia="Calibri" w:hAnsi="Calibri" w:cs="Calibri"/>
                <w:b/>
                <w:bCs/>
                <w:color w:val="000000"/>
                <w:sz w:val="22"/>
              </w:rPr>
              <w:t>Community &amp; Recreational Centres</w:t>
            </w:r>
          </w:p>
          <w:p w14:paraId="494934F2" w14:textId="77777777" w:rsidR="006E3CFF" w:rsidRPr="006E3CFF" w:rsidRDefault="006E3CFF" w:rsidP="006E3CFF">
            <w:pPr>
              <w:spacing w:line="259" w:lineRule="auto"/>
              <w:ind w:left="2"/>
              <w:rPr>
                <w:rFonts w:ascii="Calibri" w:eastAsia="Calibri" w:hAnsi="Calibri" w:cs="Calibri"/>
                <w:color w:val="000000"/>
                <w:sz w:val="22"/>
              </w:rPr>
            </w:pPr>
            <w:r w:rsidRPr="006E3CFF">
              <w:rPr>
                <w:rFonts w:ascii="Calibri" w:eastAsia="Calibri" w:hAnsi="Calibri" w:cs="Calibri"/>
                <w:b/>
                <w:color w:val="000000"/>
                <w:sz w:val="22"/>
              </w:rPr>
              <w:t xml:space="preserve"> </w:t>
            </w:r>
          </w:p>
        </w:tc>
      </w:tr>
      <w:tr w:rsidR="006E3CFF" w:rsidRPr="006E3CFF" w14:paraId="26D67FF1" w14:textId="77777777" w:rsidTr="008E709D">
        <w:trPr>
          <w:trHeight w:val="547"/>
        </w:trPr>
        <w:tc>
          <w:tcPr>
            <w:tcW w:w="3425" w:type="dxa"/>
            <w:tcBorders>
              <w:top w:val="single" w:sz="4" w:space="0" w:color="000000"/>
              <w:left w:val="single" w:sz="4" w:space="0" w:color="000000"/>
              <w:bottom w:val="single" w:sz="4" w:space="0" w:color="000000"/>
              <w:right w:val="single" w:sz="4" w:space="0" w:color="000000"/>
            </w:tcBorders>
            <w:shd w:val="clear" w:color="auto" w:fill="EEECE1"/>
          </w:tcPr>
          <w:p w14:paraId="25F9B423" w14:textId="77777777" w:rsidR="006E3CFF" w:rsidRPr="006E3CFF" w:rsidRDefault="006E3CFF" w:rsidP="006E3CFF">
            <w:pPr>
              <w:spacing w:line="259" w:lineRule="auto"/>
              <w:rPr>
                <w:rFonts w:ascii="Calibri" w:eastAsia="Calibri" w:hAnsi="Calibri" w:cs="Calibri"/>
                <w:color w:val="000000"/>
                <w:sz w:val="22"/>
              </w:rPr>
            </w:pPr>
            <w:r w:rsidRPr="006E3CFF">
              <w:rPr>
                <w:rFonts w:ascii="Calibri" w:eastAsia="Calibri" w:hAnsi="Calibri" w:cs="Calibri"/>
                <w:b/>
                <w:color w:val="000000"/>
                <w:sz w:val="22"/>
              </w:rPr>
              <w:t xml:space="preserve">LOCATION: </w:t>
            </w:r>
          </w:p>
        </w:tc>
        <w:tc>
          <w:tcPr>
            <w:tcW w:w="5222" w:type="dxa"/>
            <w:tcBorders>
              <w:top w:val="single" w:sz="4" w:space="0" w:color="000000"/>
              <w:left w:val="single" w:sz="4" w:space="0" w:color="000000"/>
              <w:bottom w:val="single" w:sz="4" w:space="0" w:color="000000"/>
              <w:right w:val="single" w:sz="4" w:space="0" w:color="000000"/>
            </w:tcBorders>
          </w:tcPr>
          <w:p w14:paraId="778057D6" w14:textId="3BE768B3" w:rsidR="006E3CFF" w:rsidRPr="006E3CFF" w:rsidRDefault="00EC2428" w:rsidP="006E3CFF">
            <w:pPr>
              <w:spacing w:line="259" w:lineRule="auto"/>
              <w:ind w:left="2"/>
              <w:rPr>
                <w:rFonts w:ascii="Calibri" w:eastAsia="Calibri" w:hAnsi="Calibri" w:cs="Calibri"/>
                <w:color w:val="000000"/>
                <w:sz w:val="22"/>
              </w:rPr>
            </w:pPr>
            <w:r>
              <w:rPr>
                <w:rFonts w:ascii="Calibri" w:eastAsia="Calibri" w:hAnsi="Calibri" w:cs="Calibri"/>
                <w:b/>
                <w:color w:val="000000"/>
                <w:sz w:val="22"/>
              </w:rPr>
              <w:t xml:space="preserve">Based at Age UK East Sussex Lewes Office </w:t>
            </w:r>
            <w:r w:rsidR="006E3CFF" w:rsidRPr="006E3CFF">
              <w:rPr>
                <w:rFonts w:ascii="Calibri" w:eastAsia="Calibri" w:hAnsi="Calibri" w:cs="Calibri"/>
                <w:b/>
                <w:color w:val="000000"/>
                <w:sz w:val="22"/>
              </w:rPr>
              <w:t>with travel across the county.</w:t>
            </w:r>
          </w:p>
          <w:p w14:paraId="11B6A4A1" w14:textId="77777777" w:rsidR="006E3CFF" w:rsidRPr="006E3CFF" w:rsidRDefault="006E3CFF" w:rsidP="006E3CFF">
            <w:pPr>
              <w:spacing w:line="259" w:lineRule="auto"/>
              <w:ind w:left="2"/>
              <w:rPr>
                <w:rFonts w:ascii="Calibri" w:eastAsia="Calibri" w:hAnsi="Calibri" w:cs="Calibri"/>
                <w:color w:val="000000"/>
                <w:sz w:val="22"/>
              </w:rPr>
            </w:pPr>
            <w:r w:rsidRPr="006E3CFF">
              <w:rPr>
                <w:rFonts w:ascii="Calibri" w:eastAsia="Calibri" w:hAnsi="Calibri" w:cs="Calibri"/>
                <w:b/>
                <w:color w:val="000000"/>
                <w:sz w:val="22"/>
              </w:rPr>
              <w:t xml:space="preserve"> </w:t>
            </w:r>
          </w:p>
        </w:tc>
      </w:tr>
      <w:tr w:rsidR="006E3CFF" w:rsidRPr="006E3CFF" w14:paraId="04A0C66F" w14:textId="77777777" w:rsidTr="008E709D">
        <w:trPr>
          <w:trHeight w:val="547"/>
        </w:trPr>
        <w:tc>
          <w:tcPr>
            <w:tcW w:w="3425" w:type="dxa"/>
            <w:tcBorders>
              <w:top w:val="single" w:sz="4" w:space="0" w:color="000000"/>
              <w:left w:val="single" w:sz="4" w:space="0" w:color="000000"/>
              <w:bottom w:val="single" w:sz="4" w:space="0" w:color="000000"/>
              <w:right w:val="single" w:sz="4" w:space="0" w:color="000000"/>
            </w:tcBorders>
            <w:shd w:val="clear" w:color="auto" w:fill="EEECE1"/>
          </w:tcPr>
          <w:p w14:paraId="0DF71705" w14:textId="77777777" w:rsidR="006E3CFF" w:rsidRPr="006E3CFF" w:rsidRDefault="006E3CFF" w:rsidP="006E3CFF">
            <w:pPr>
              <w:spacing w:line="259" w:lineRule="auto"/>
              <w:rPr>
                <w:rFonts w:ascii="Calibri" w:eastAsia="Calibri" w:hAnsi="Calibri" w:cs="Calibri"/>
                <w:color w:val="000000"/>
                <w:sz w:val="22"/>
              </w:rPr>
            </w:pPr>
            <w:r w:rsidRPr="006E3CFF">
              <w:rPr>
                <w:rFonts w:ascii="Calibri" w:eastAsia="Calibri" w:hAnsi="Calibri" w:cs="Calibri"/>
                <w:b/>
                <w:color w:val="000000"/>
                <w:sz w:val="22"/>
              </w:rPr>
              <w:t xml:space="preserve">RESPONSIBLE TO: </w:t>
            </w:r>
          </w:p>
        </w:tc>
        <w:tc>
          <w:tcPr>
            <w:tcW w:w="5222" w:type="dxa"/>
            <w:tcBorders>
              <w:top w:val="single" w:sz="4" w:space="0" w:color="000000"/>
              <w:left w:val="single" w:sz="4" w:space="0" w:color="000000"/>
              <w:bottom w:val="single" w:sz="4" w:space="0" w:color="000000"/>
              <w:right w:val="single" w:sz="4" w:space="0" w:color="000000"/>
            </w:tcBorders>
          </w:tcPr>
          <w:p w14:paraId="5B3AE5D1" w14:textId="77777777" w:rsidR="006E3CFF" w:rsidRPr="006E3CFF" w:rsidRDefault="006E3CFF" w:rsidP="006E3CFF">
            <w:pPr>
              <w:spacing w:line="259" w:lineRule="auto"/>
              <w:ind w:left="2"/>
              <w:rPr>
                <w:rFonts w:ascii="Calibri" w:eastAsia="Calibri" w:hAnsi="Calibri" w:cs="Calibri"/>
                <w:color w:val="000000"/>
                <w:sz w:val="22"/>
              </w:rPr>
            </w:pPr>
            <w:r w:rsidRPr="006E3CFF">
              <w:rPr>
                <w:rFonts w:ascii="Calibri" w:eastAsia="Calibri" w:hAnsi="Calibri" w:cs="Calibri"/>
                <w:b/>
                <w:color w:val="000000"/>
                <w:sz w:val="22"/>
              </w:rPr>
              <w:t xml:space="preserve">Head of Services  </w:t>
            </w:r>
          </w:p>
          <w:p w14:paraId="7D8F7C4E" w14:textId="77777777" w:rsidR="006E3CFF" w:rsidRPr="006E3CFF" w:rsidRDefault="006E3CFF" w:rsidP="006E3CFF">
            <w:pPr>
              <w:spacing w:line="259" w:lineRule="auto"/>
              <w:ind w:left="2"/>
              <w:rPr>
                <w:rFonts w:ascii="Calibri" w:eastAsia="Calibri" w:hAnsi="Calibri" w:cs="Calibri"/>
                <w:color w:val="000000"/>
                <w:sz w:val="22"/>
              </w:rPr>
            </w:pPr>
            <w:r w:rsidRPr="006E3CFF">
              <w:rPr>
                <w:rFonts w:ascii="Calibri" w:eastAsia="Calibri" w:hAnsi="Calibri" w:cs="Calibri"/>
                <w:b/>
                <w:color w:val="000000"/>
                <w:sz w:val="22"/>
              </w:rPr>
              <w:t xml:space="preserve"> </w:t>
            </w:r>
          </w:p>
        </w:tc>
      </w:tr>
      <w:tr w:rsidR="006E3CFF" w:rsidRPr="006E3CFF" w14:paraId="6380E904" w14:textId="77777777" w:rsidTr="008E709D">
        <w:trPr>
          <w:trHeight w:val="1623"/>
        </w:trPr>
        <w:tc>
          <w:tcPr>
            <w:tcW w:w="3425" w:type="dxa"/>
            <w:tcBorders>
              <w:top w:val="single" w:sz="4" w:space="0" w:color="000000"/>
              <w:left w:val="single" w:sz="4" w:space="0" w:color="000000"/>
              <w:bottom w:val="single" w:sz="4" w:space="0" w:color="000000"/>
              <w:right w:val="single" w:sz="4" w:space="0" w:color="000000"/>
            </w:tcBorders>
            <w:shd w:val="clear" w:color="auto" w:fill="EEECE1"/>
          </w:tcPr>
          <w:p w14:paraId="26E93ACF" w14:textId="77777777" w:rsidR="006E3CFF" w:rsidRPr="006E3CFF" w:rsidRDefault="006E3CFF" w:rsidP="006E3CFF">
            <w:pPr>
              <w:spacing w:line="259" w:lineRule="auto"/>
              <w:rPr>
                <w:rFonts w:ascii="Calibri" w:eastAsia="Calibri" w:hAnsi="Calibri" w:cs="Calibri"/>
                <w:color w:val="000000"/>
                <w:sz w:val="22"/>
              </w:rPr>
            </w:pPr>
            <w:r w:rsidRPr="006E3CFF">
              <w:rPr>
                <w:rFonts w:ascii="Calibri" w:eastAsia="Calibri" w:hAnsi="Calibri" w:cs="Calibri"/>
                <w:b/>
                <w:color w:val="000000"/>
                <w:sz w:val="22"/>
              </w:rPr>
              <w:t xml:space="preserve">RESPONSIBLE FOR: </w:t>
            </w:r>
          </w:p>
        </w:tc>
        <w:tc>
          <w:tcPr>
            <w:tcW w:w="5222" w:type="dxa"/>
            <w:tcBorders>
              <w:top w:val="single" w:sz="4" w:space="0" w:color="000000"/>
              <w:left w:val="single" w:sz="4" w:space="0" w:color="000000"/>
              <w:bottom w:val="single" w:sz="4" w:space="0" w:color="000000"/>
              <w:right w:val="single" w:sz="4" w:space="0" w:color="000000"/>
            </w:tcBorders>
          </w:tcPr>
          <w:p w14:paraId="5C81F0AA" w14:textId="77777777" w:rsidR="006E3CFF" w:rsidRPr="006E3CFF" w:rsidRDefault="006E3CFF" w:rsidP="006E3CFF">
            <w:pPr>
              <w:spacing w:line="259" w:lineRule="auto"/>
              <w:ind w:left="2"/>
              <w:rPr>
                <w:rFonts w:ascii="Calibri" w:eastAsia="Calibri" w:hAnsi="Calibri" w:cs="Calibri"/>
                <w:color w:val="000000"/>
                <w:sz w:val="22"/>
              </w:rPr>
            </w:pPr>
            <w:r w:rsidRPr="006E3CFF">
              <w:rPr>
                <w:rFonts w:ascii="Calibri" w:eastAsia="Calibri" w:hAnsi="Calibri" w:cs="Calibri"/>
                <w:b/>
                <w:color w:val="000000"/>
                <w:sz w:val="22"/>
              </w:rPr>
              <w:t xml:space="preserve">AREAS: </w:t>
            </w:r>
          </w:p>
          <w:p w14:paraId="7FFA7EF3" w14:textId="77777777" w:rsidR="006E3CFF" w:rsidRPr="006E3CFF" w:rsidRDefault="006E3CFF" w:rsidP="006E3CFF">
            <w:pPr>
              <w:spacing w:line="259" w:lineRule="auto"/>
              <w:ind w:left="2"/>
              <w:rPr>
                <w:rFonts w:ascii="Calibri" w:eastAsia="Calibri" w:hAnsi="Calibri" w:cs="Calibri"/>
                <w:b/>
                <w:bCs/>
                <w:color w:val="000000"/>
                <w:sz w:val="22"/>
              </w:rPr>
            </w:pPr>
            <w:r w:rsidRPr="006E3CFF">
              <w:rPr>
                <w:rFonts w:ascii="Calibri" w:eastAsia="Calibri" w:hAnsi="Calibri" w:cs="Calibri"/>
                <w:b/>
                <w:bCs/>
                <w:color w:val="000000"/>
                <w:sz w:val="22"/>
              </w:rPr>
              <w:t>Isabel Blackman Centre – Hastings</w:t>
            </w:r>
          </w:p>
          <w:p w14:paraId="47E51E46" w14:textId="77777777" w:rsidR="006E3CFF" w:rsidRPr="006E3CFF" w:rsidRDefault="006E3CFF" w:rsidP="006E3CFF">
            <w:pPr>
              <w:spacing w:line="259" w:lineRule="auto"/>
              <w:ind w:left="2"/>
              <w:rPr>
                <w:rFonts w:ascii="Calibri" w:eastAsia="Calibri" w:hAnsi="Calibri" w:cs="Calibri"/>
                <w:b/>
                <w:bCs/>
                <w:color w:val="000000"/>
                <w:sz w:val="22"/>
              </w:rPr>
            </w:pPr>
            <w:r w:rsidRPr="006E3CFF">
              <w:rPr>
                <w:rFonts w:ascii="Calibri" w:eastAsia="Calibri" w:hAnsi="Calibri" w:cs="Calibri"/>
                <w:b/>
                <w:bCs/>
                <w:color w:val="000000"/>
                <w:sz w:val="22"/>
              </w:rPr>
              <w:t>House of Friendship – Lewes</w:t>
            </w:r>
          </w:p>
          <w:p w14:paraId="3BC72FC8" w14:textId="77777777" w:rsidR="006E3CFF" w:rsidRPr="006E3CFF" w:rsidRDefault="006E3CFF" w:rsidP="006E3CFF">
            <w:pPr>
              <w:spacing w:line="259" w:lineRule="auto"/>
              <w:ind w:left="2"/>
              <w:rPr>
                <w:rFonts w:ascii="Calibri" w:eastAsia="Calibri" w:hAnsi="Calibri" w:cs="Calibri"/>
                <w:color w:val="000000"/>
                <w:sz w:val="22"/>
              </w:rPr>
            </w:pPr>
            <w:r w:rsidRPr="006E3CFF">
              <w:rPr>
                <w:rFonts w:ascii="Calibri" w:eastAsia="Calibri" w:hAnsi="Calibri" w:cs="Calibri"/>
                <w:b/>
                <w:bCs/>
                <w:color w:val="000000"/>
                <w:sz w:val="22"/>
              </w:rPr>
              <w:t>Charles Hunt Centre - Hailsham</w:t>
            </w:r>
          </w:p>
        </w:tc>
      </w:tr>
      <w:tr w:rsidR="006E3CFF" w:rsidRPr="00EC2428" w14:paraId="25AAE8E9" w14:textId="77777777" w:rsidTr="008E709D">
        <w:trPr>
          <w:trHeight w:val="1888"/>
        </w:trPr>
        <w:tc>
          <w:tcPr>
            <w:tcW w:w="3425" w:type="dxa"/>
            <w:tcBorders>
              <w:top w:val="single" w:sz="4" w:space="0" w:color="000000"/>
              <w:left w:val="single" w:sz="4" w:space="0" w:color="000000"/>
              <w:bottom w:val="single" w:sz="4" w:space="0" w:color="000000"/>
              <w:right w:val="single" w:sz="4" w:space="0" w:color="000000"/>
            </w:tcBorders>
            <w:shd w:val="clear" w:color="auto" w:fill="EEECE1"/>
          </w:tcPr>
          <w:p w14:paraId="637824BA" w14:textId="77777777" w:rsidR="006E3CFF" w:rsidRPr="006E3CFF" w:rsidRDefault="006E3CFF" w:rsidP="006E3CFF">
            <w:pPr>
              <w:spacing w:line="259" w:lineRule="auto"/>
              <w:rPr>
                <w:rFonts w:ascii="Calibri" w:eastAsia="Calibri" w:hAnsi="Calibri" w:cs="Calibri"/>
                <w:color w:val="000000"/>
                <w:sz w:val="22"/>
              </w:rPr>
            </w:pPr>
            <w:r w:rsidRPr="006E3CFF">
              <w:rPr>
                <w:rFonts w:ascii="Calibri" w:eastAsia="Calibri" w:hAnsi="Calibri" w:cs="Calibri"/>
                <w:b/>
                <w:color w:val="000000"/>
                <w:sz w:val="22"/>
              </w:rPr>
              <w:t xml:space="preserve"> </w:t>
            </w:r>
          </w:p>
        </w:tc>
        <w:tc>
          <w:tcPr>
            <w:tcW w:w="5222" w:type="dxa"/>
            <w:tcBorders>
              <w:top w:val="single" w:sz="4" w:space="0" w:color="000000"/>
              <w:left w:val="single" w:sz="4" w:space="0" w:color="000000"/>
              <w:bottom w:val="single" w:sz="4" w:space="0" w:color="000000"/>
              <w:right w:val="single" w:sz="4" w:space="0" w:color="000000"/>
            </w:tcBorders>
          </w:tcPr>
          <w:p w14:paraId="1325F174" w14:textId="77777777" w:rsidR="006E3CFF" w:rsidRPr="006E3CFF" w:rsidRDefault="006E3CFF" w:rsidP="006E3CFF">
            <w:pPr>
              <w:spacing w:line="259" w:lineRule="auto"/>
              <w:ind w:left="2"/>
              <w:rPr>
                <w:rFonts w:ascii="Calibri" w:eastAsia="Calibri" w:hAnsi="Calibri" w:cs="Calibri"/>
                <w:color w:val="000000"/>
                <w:sz w:val="22"/>
              </w:rPr>
            </w:pPr>
            <w:r w:rsidRPr="006E3CFF">
              <w:rPr>
                <w:rFonts w:ascii="Calibri" w:eastAsia="Calibri" w:hAnsi="Calibri" w:cs="Calibri"/>
                <w:b/>
                <w:color w:val="000000"/>
                <w:sz w:val="22"/>
              </w:rPr>
              <w:t xml:space="preserve">LINE MANAGEMENT: </w:t>
            </w:r>
          </w:p>
          <w:p w14:paraId="31ACA89D" w14:textId="77777777" w:rsidR="006E3CFF" w:rsidRPr="006E3CFF" w:rsidRDefault="006E3CFF" w:rsidP="006E3CFF">
            <w:pPr>
              <w:spacing w:line="259" w:lineRule="auto"/>
              <w:ind w:left="2"/>
              <w:rPr>
                <w:rFonts w:ascii="Calibri" w:eastAsia="Calibri" w:hAnsi="Calibri" w:cs="Calibri"/>
                <w:b/>
                <w:bCs/>
                <w:color w:val="000000"/>
                <w:sz w:val="22"/>
              </w:rPr>
            </w:pPr>
            <w:r w:rsidRPr="006E3CFF">
              <w:rPr>
                <w:rFonts w:ascii="Calibri" w:eastAsia="Calibri" w:hAnsi="Calibri" w:cs="Calibri"/>
                <w:b/>
                <w:bCs/>
                <w:color w:val="000000"/>
                <w:sz w:val="22"/>
              </w:rPr>
              <w:t>Centre Manager – Isabel Blackman Centre</w:t>
            </w:r>
          </w:p>
          <w:p w14:paraId="47CD4EB9" w14:textId="77777777" w:rsidR="006E3CFF" w:rsidRPr="006E3CFF" w:rsidRDefault="006E3CFF" w:rsidP="006E3CFF">
            <w:pPr>
              <w:spacing w:line="259" w:lineRule="auto"/>
              <w:ind w:left="2"/>
              <w:rPr>
                <w:rFonts w:ascii="Calibri" w:eastAsia="Calibri" w:hAnsi="Calibri" w:cs="Calibri"/>
                <w:b/>
                <w:bCs/>
                <w:color w:val="000000"/>
                <w:sz w:val="22"/>
              </w:rPr>
            </w:pPr>
            <w:r w:rsidRPr="006E3CFF">
              <w:rPr>
                <w:rFonts w:ascii="Calibri" w:eastAsia="Calibri" w:hAnsi="Calibri" w:cs="Calibri"/>
                <w:b/>
                <w:bCs/>
                <w:color w:val="000000"/>
                <w:sz w:val="22"/>
              </w:rPr>
              <w:t>Centre Manager – House of Friendship</w:t>
            </w:r>
          </w:p>
          <w:p w14:paraId="2A51F82F" w14:textId="77777777" w:rsidR="006E3CFF" w:rsidRPr="006E3CFF" w:rsidRDefault="006E3CFF" w:rsidP="006E3CFF">
            <w:pPr>
              <w:spacing w:line="259" w:lineRule="auto"/>
              <w:ind w:left="2"/>
              <w:rPr>
                <w:rFonts w:ascii="Calibri" w:eastAsia="Calibri" w:hAnsi="Calibri" w:cs="Calibri"/>
                <w:color w:val="000000"/>
                <w:sz w:val="22"/>
                <w:lang w:val="fr-FR"/>
              </w:rPr>
            </w:pPr>
            <w:r w:rsidRPr="006E3CFF">
              <w:rPr>
                <w:rFonts w:ascii="Calibri" w:eastAsia="Calibri" w:hAnsi="Calibri" w:cs="Calibri"/>
                <w:b/>
                <w:bCs/>
                <w:color w:val="000000"/>
                <w:sz w:val="22"/>
                <w:lang w:val="fr-FR"/>
              </w:rPr>
              <w:t>Centre Manager – Charles Hunt Centre</w:t>
            </w:r>
          </w:p>
        </w:tc>
      </w:tr>
    </w:tbl>
    <w:p w14:paraId="28B5F136" w14:textId="77777777" w:rsidR="006E3CFF" w:rsidRPr="006E3CFF" w:rsidRDefault="006E3CFF" w:rsidP="006E3CFF">
      <w:pPr>
        <w:spacing w:after="98" w:line="259" w:lineRule="auto"/>
        <w:rPr>
          <w:rFonts w:ascii="Calibri" w:eastAsia="Calibri" w:hAnsi="Calibri" w:cs="Calibri"/>
          <w:color w:val="000000"/>
          <w:sz w:val="22"/>
          <w:lang w:val="fr-FR" w:eastAsia="en-GB"/>
        </w:rPr>
      </w:pPr>
      <w:r w:rsidRPr="006E3CFF">
        <w:rPr>
          <w:rFonts w:ascii="Calibri" w:eastAsia="Calibri" w:hAnsi="Calibri" w:cs="Calibri"/>
          <w:b/>
          <w:color w:val="000000"/>
          <w:sz w:val="22"/>
          <w:lang w:val="fr-FR" w:eastAsia="en-GB"/>
        </w:rPr>
        <w:t xml:space="preserve"> </w:t>
      </w:r>
    </w:p>
    <w:p w14:paraId="21F5DDD9" w14:textId="77777777" w:rsidR="006E3CFF" w:rsidRDefault="006E3CFF" w:rsidP="006E3CFF">
      <w:pPr>
        <w:rPr>
          <w:rFonts w:ascii="Calibri" w:hAnsi="Calibri" w:cs="Calibri"/>
          <w:b/>
          <w:bCs/>
          <w:sz w:val="22"/>
          <w:szCs w:val="22"/>
          <w:u w:val="single"/>
          <w:lang w:val="fr-FR"/>
        </w:rPr>
      </w:pPr>
      <w:r w:rsidRPr="006E3CFF">
        <w:rPr>
          <w:rFonts w:ascii="Calibri" w:hAnsi="Calibri" w:cs="Calibri"/>
          <w:b/>
          <w:bCs/>
          <w:sz w:val="22"/>
          <w:szCs w:val="22"/>
          <w:u w:val="single"/>
          <w:lang w:val="fr-FR"/>
        </w:rPr>
        <w:t>PURPOSE OF POST</w:t>
      </w:r>
    </w:p>
    <w:p w14:paraId="704C856D" w14:textId="77777777" w:rsidR="006E3CFF" w:rsidRPr="006E3CFF" w:rsidRDefault="006E3CFF" w:rsidP="006E3CFF">
      <w:pPr>
        <w:numPr>
          <w:ilvl w:val="0"/>
          <w:numId w:val="1"/>
        </w:numPr>
        <w:spacing w:after="5" w:line="249" w:lineRule="auto"/>
        <w:ind w:right="11" w:hanging="360"/>
        <w:jc w:val="both"/>
        <w:rPr>
          <w:rFonts w:ascii="Calibri" w:eastAsia="Calibri" w:hAnsi="Calibri" w:cs="Calibri"/>
          <w:color w:val="000000"/>
          <w:sz w:val="22"/>
          <w:lang w:eastAsia="en-GB"/>
        </w:rPr>
      </w:pPr>
      <w:r w:rsidRPr="006E3CFF">
        <w:rPr>
          <w:rFonts w:ascii="Calibri" w:eastAsia="Calibri" w:hAnsi="Calibri" w:cs="Calibri"/>
          <w:color w:val="000000"/>
          <w:sz w:val="22"/>
          <w:lang w:eastAsia="en-GB"/>
        </w:rPr>
        <w:t>To provide strategic and operational leadership for Age UK East Sussex’s (AUKES) community and recreational centres across the county.</w:t>
      </w:r>
    </w:p>
    <w:p w14:paraId="42A79E42" w14:textId="77777777" w:rsidR="006E3CFF" w:rsidRPr="006E3CFF" w:rsidRDefault="006E3CFF" w:rsidP="006E3CFF">
      <w:pPr>
        <w:spacing w:after="33" w:line="259" w:lineRule="auto"/>
        <w:ind w:left="720"/>
        <w:rPr>
          <w:rFonts w:ascii="Calibri" w:eastAsia="Calibri" w:hAnsi="Calibri" w:cs="Calibri"/>
          <w:color w:val="000000"/>
          <w:sz w:val="22"/>
          <w:lang w:eastAsia="en-GB"/>
        </w:rPr>
      </w:pPr>
      <w:r w:rsidRPr="006E3CFF">
        <w:rPr>
          <w:rFonts w:ascii="Calibri" w:eastAsia="Calibri" w:hAnsi="Calibri" w:cs="Calibri"/>
          <w:color w:val="000000"/>
          <w:sz w:val="22"/>
          <w:lang w:eastAsia="en-GB"/>
        </w:rPr>
        <w:t xml:space="preserve"> </w:t>
      </w:r>
    </w:p>
    <w:p w14:paraId="336F26F7" w14:textId="3DF6197B" w:rsidR="006E3CFF" w:rsidRPr="006E3CFF" w:rsidRDefault="006E3CFF" w:rsidP="006E3CFF">
      <w:pPr>
        <w:numPr>
          <w:ilvl w:val="0"/>
          <w:numId w:val="1"/>
        </w:numPr>
        <w:spacing w:after="28" w:line="249" w:lineRule="auto"/>
        <w:ind w:right="11" w:hanging="360"/>
        <w:jc w:val="both"/>
        <w:rPr>
          <w:rFonts w:ascii="Calibri" w:eastAsia="Calibri" w:hAnsi="Calibri" w:cs="Calibri"/>
          <w:color w:val="000000"/>
          <w:sz w:val="22"/>
          <w:lang w:eastAsia="en-GB"/>
        </w:rPr>
      </w:pPr>
      <w:r w:rsidRPr="006E3CFF">
        <w:rPr>
          <w:rFonts w:ascii="Calibri" w:eastAsia="Calibri" w:hAnsi="Calibri" w:cs="Calibri"/>
          <w:color w:val="000000"/>
          <w:sz w:val="22"/>
          <w:lang w:eastAsia="en-GB"/>
        </w:rPr>
        <w:t>To ensure all centres operate as sustainable, welcoming and inclusive community hubs, funded primarily through a membership model, with cafes</w:t>
      </w:r>
      <w:r w:rsidR="002B1818">
        <w:rPr>
          <w:rFonts w:ascii="Calibri" w:eastAsia="Calibri" w:hAnsi="Calibri" w:cs="Calibri"/>
          <w:color w:val="000000"/>
          <w:sz w:val="22"/>
          <w:lang w:eastAsia="en-GB"/>
        </w:rPr>
        <w:t>, room hire, events</w:t>
      </w:r>
      <w:r w:rsidRPr="006E3CFF">
        <w:rPr>
          <w:rFonts w:ascii="Calibri" w:eastAsia="Calibri" w:hAnsi="Calibri" w:cs="Calibri"/>
          <w:color w:val="000000"/>
          <w:sz w:val="22"/>
          <w:lang w:eastAsia="en-GB"/>
        </w:rPr>
        <w:t xml:space="preserve"> and a diverse programme of exercise, health and recreational activities that places the needs of older people at the heart of service delivery. </w:t>
      </w:r>
    </w:p>
    <w:p w14:paraId="4A36952A" w14:textId="77777777" w:rsidR="006E3CFF" w:rsidRPr="006E3CFF" w:rsidRDefault="006E3CFF" w:rsidP="006E3CFF">
      <w:pPr>
        <w:spacing w:after="0" w:line="259" w:lineRule="auto"/>
        <w:ind w:left="720"/>
        <w:rPr>
          <w:rFonts w:ascii="Calibri" w:eastAsia="Calibri" w:hAnsi="Calibri" w:cs="Calibri"/>
          <w:color w:val="000000"/>
          <w:sz w:val="22"/>
          <w:lang w:eastAsia="en-GB"/>
        </w:rPr>
      </w:pPr>
      <w:r w:rsidRPr="006E3CFF">
        <w:rPr>
          <w:rFonts w:ascii="Calibri" w:eastAsia="Calibri" w:hAnsi="Calibri" w:cs="Calibri"/>
          <w:color w:val="000000"/>
          <w:lang w:eastAsia="en-GB"/>
        </w:rPr>
        <w:t xml:space="preserve"> </w:t>
      </w:r>
    </w:p>
    <w:p w14:paraId="2B055862" w14:textId="46FEE422" w:rsidR="006E3CFF" w:rsidRDefault="006E3CFF" w:rsidP="006E3CFF">
      <w:pPr>
        <w:numPr>
          <w:ilvl w:val="0"/>
          <w:numId w:val="1"/>
        </w:numPr>
        <w:spacing w:after="26" w:line="249" w:lineRule="auto"/>
        <w:ind w:right="11" w:hanging="360"/>
        <w:jc w:val="both"/>
        <w:rPr>
          <w:rFonts w:ascii="Calibri" w:eastAsia="Calibri" w:hAnsi="Calibri" w:cs="Calibri"/>
          <w:color w:val="000000"/>
          <w:sz w:val="22"/>
          <w:lang w:eastAsia="en-GB"/>
        </w:rPr>
      </w:pPr>
      <w:r w:rsidRPr="006E3CFF">
        <w:rPr>
          <w:rFonts w:ascii="Calibri" w:eastAsia="Calibri" w:hAnsi="Calibri" w:cs="Calibri"/>
          <w:color w:val="000000"/>
          <w:sz w:val="22"/>
          <w:lang w:eastAsia="en-GB"/>
        </w:rPr>
        <w:t>To lead the growth and development of centres through strong commercial awareness, entrepreneurial thinking and operational excellence, balancing charitable objectives with financial sustainability</w:t>
      </w:r>
      <w:r w:rsidR="0000616E">
        <w:rPr>
          <w:rFonts w:ascii="Calibri" w:eastAsia="Calibri" w:hAnsi="Calibri" w:cs="Calibri"/>
          <w:color w:val="000000"/>
          <w:sz w:val="22"/>
          <w:lang w:eastAsia="en-GB"/>
        </w:rPr>
        <w:t>.</w:t>
      </w:r>
    </w:p>
    <w:p w14:paraId="702928FC" w14:textId="77777777" w:rsidR="0084419B" w:rsidRDefault="0084419B" w:rsidP="0084419B">
      <w:pPr>
        <w:pStyle w:val="ListParagraph"/>
        <w:rPr>
          <w:rFonts w:ascii="Calibri" w:eastAsia="Calibri" w:hAnsi="Calibri" w:cs="Calibri"/>
          <w:color w:val="000000"/>
          <w:sz w:val="22"/>
          <w:lang w:eastAsia="en-GB"/>
        </w:rPr>
      </w:pPr>
    </w:p>
    <w:p w14:paraId="4CAD613A" w14:textId="77777777" w:rsidR="0084419B" w:rsidRDefault="0084419B" w:rsidP="0084419B">
      <w:pPr>
        <w:numPr>
          <w:ilvl w:val="0"/>
          <w:numId w:val="1"/>
        </w:numPr>
        <w:spacing w:after="25" w:line="249" w:lineRule="auto"/>
        <w:ind w:right="11" w:hanging="360"/>
        <w:jc w:val="both"/>
        <w:rPr>
          <w:rFonts w:ascii="Calibri" w:hAnsi="Calibri" w:cs="Calibri"/>
          <w:sz w:val="22"/>
          <w:szCs w:val="22"/>
        </w:rPr>
      </w:pPr>
      <w:r w:rsidRPr="0084419B">
        <w:rPr>
          <w:rFonts w:ascii="Calibri" w:hAnsi="Calibri" w:cs="Calibri"/>
          <w:sz w:val="22"/>
          <w:szCs w:val="22"/>
        </w:rPr>
        <w:t>To ensure effective line management, development and wellbeing of Centre Managers, staff and volunteers, embedding a consistent approach to recruitment, induction and performance management across all sites.</w:t>
      </w:r>
    </w:p>
    <w:p w14:paraId="10A827CE" w14:textId="77777777" w:rsidR="0084419B" w:rsidRDefault="0084419B" w:rsidP="0084419B">
      <w:pPr>
        <w:pStyle w:val="ListParagraph"/>
        <w:rPr>
          <w:rFonts w:ascii="Calibri" w:hAnsi="Calibri" w:cs="Calibri"/>
          <w:sz w:val="22"/>
          <w:szCs w:val="22"/>
        </w:rPr>
      </w:pPr>
    </w:p>
    <w:p w14:paraId="351F0E10" w14:textId="77777777" w:rsidR="0084419B" w:rsidRDefault="0084419B" w:rsidP="0084419B">
      <w:pPr>
        <w:numPr>
          <w:ilvl w:val="0"/>
          <w:numId w:val="1"/>
        </w:numPr>
        <w:spacing w:after="28" w:line="249" w:lineRule="auto"/>
        <w:ind w:right="11" w:hanging="360"/>
        <w:jc w:val="both"/>
        <w:rPr>
          <w:rFonts w:ascii="Calibri" w:hAnsi="Calibri" w:cs="Calibri"/>
          <w:sz w:val="22"/>
          <w:szCs w:val="22"/>
        </w:rPr>
      </w:pPr>
      <w:r w:rsidRPr="0084419B">
        <w:rPr>
          <w:rFonts w:ascii="Calibri" w:hAnsi="Calibri" w:cs="Calibri"/>
          <w:sz w:val="22"/>
          <w:szCs w:val="22"/>
        </w:rPr>
        <w:t>To play an active role in the process of income generation, fundraising, tendering and partnership development to support the long-term viability and growth of the centres.</w:t>
      </w:r>
    </w:p>
    <w:p w14:paraId="3C275909" w14:textId="77777777" w:rsidR="0084419B" w:rsidRDefault="0084419B" w:rsidP="0084419B">
      <w:pPr>
        <w:pStyle w:val="ListParagraph"/>
        <w:rPr>
          <w:rFonts w:ascii="Calibri" w:hAnsi="Calibri" w:cs="Calibri"/>
          <w:sz w:val="22"/>
          <w:szCs w:val="22"/>
        </w:rPr>
      </w:pPr>
    </w:p>
    <w:p w14:paraId="37F7E560" w14:textId="3768A2BC" w:rsidR="0084419B" w:rsidRPr="0084419B" w:rsidRDefault="0084419B" w:rsidP="0084419B">
      <w:pPr>
        <w:numPr>
          <w:ilvl w:val="0"/>
          <w:numId w:val="1"/>
        </w:numPr>
        <w:spacing w:after="28" w:line="249" w:lineRule="auto"/>
        <w:ind w:right="11" w:hanging="360"/>
        <w:jc w:val="both"/>
        <w:rPr>
          <w:rFonts w:ascii="Calibri" w:hAnsi="Calibri" w:cs="Calibri"/>
          <w:sz w:val="22"/>
          <w:szCs w:val="22"/>
        </w:rPr>
      </w:pPr>
      <w:r w:rsidRPr="0084419B">
        <w:rPr>
          <w:rFonts w:ascii="Calibri" w:hAnsi="Calibri" w:cs="Calibri"/>
          <w:sz w:val="22"/>
          <w:szCs w:val="22"/>
        </w:rPr>
        <w:t>To ensure compliance with all relevant professional, regulatory, safeguarding and quality standards across the area of responsibility.</w:t>
      </w:r>
    </w:p>
    <w:p w14:paraId="48729E21" w14:textId="77777777" w:rsidR="0084419B" w:rsidRDefault="0084419B" w:rsidP="0084419B">
      <w:pPr>
        <w:spacing w:after="26" w:line="249" w:lineRule="auto"/>
        <w:ind w:right="11"/>
        <w:jc w:val="both"/>
        <w:rPr>
          <w:rFonts w:ascii="Calibri" w:hAnsi="Calibri" w:cs="Calibri"/>
          <w:sz w:val="22"/>
          <w:szCs w:val="22"/>
        </w:rPr>
      </w:pPr>
    </w:p>
    <w:p w14:paraId="45820DE4" w14:textId="1A99E076" w:rsidR="0084419B" w:rsidRPr="0084419B" w:rsidRDefault="0084419B" w:rsidP="0084419B">
      <w:pPr>
        <w:spacing w:after="26" w:line="249" w:lineRule="auto"/>
        <w:ind w:right="11"/>
        <w:jc w:val="both"/>
        <w:rPr>
          <w:rFonts w:ascii="Calibri" w:eastAsia="Calibri" w:hAnsi="Calibri" w:cs="Calibri"/>
          <w:b/>
          <w:bCs/>
          <w:color w:val="000000"/>
          <w:sz w:val="22"/>
          <w:u w:val="single"/>
          <w:lang w:eastAsia="en-GB"/>
        </w:rPr>
      </w:pPr>
      <w:r w:rsidRPr="0084419B">
        <w:rPr>
          <w:rFonts w:ascii="Calibri" w:hAnsi="Calibri" w:cs="Calibri"/>
          <w:b/>
          <w:bCs/>
          <w:sz w:val="22"/>
          <w:szCs w:val="22"/>
          <w:u w:val="single"/>
        </w:rPr>
        <w:t>DUTIES AND RESPONSIBILITIES</w:t>
      </w:r>
    </w:p>
    <w:p w14:paraId="510716FB" w14:textId="77777777" w:rsidR="0084419B" w:rsidRDefault="0084419B" w:rsidP="006E3CFF">
      <w:pPr>
        <w:rPr>
          <w:rFonts w:ascii="Calibri" w:hAnsi="Calibri" w:cs="Calibri"/>
          <w:b/>
          <w:bCs/>
          <w:sz w:val="22"/>
          <w:szCs w:val="22"/>
          <w:u w:val="single"/>
        </w:rPr>
      </w:pPr>
    </w:p>
    <w:p w14:paraId="32F72380" w14:textId="77777777" w:rsidR="0084419B" w:rsidRPr="0084419B" w:rsidRDefault="0084419B" w:rsidP="0084419B">
      <w:pPr>
        <w:numPr>
          <w:ilvl w:val="0"/>
          <w:numId w:val="2"/>
        </w:numPr>
        <w:spacing w:after="3" w:line="248" w:lineRule="auto"/>
        <w:ind w:right="11" w:hanging="360"/>
        <w:jc w:val="both"/>
        <w:rPr>
          <w:rFonts w:ascii="Calibri" w:eastAsia="Calibri" w:hAnsi="Calibri" w:cs="Calibri"/>
          <w:color w:val="000000"/>
          <w:sz w:val="22"/>
          <w:lang w:eastAsia="en-GB"/>
        </w:rPr>
      </w:pPr>
      <w:r w:rsidRPr="0084419B">
        <w:rPr>
          <w:rFonts w:ascii="Calibri" w:eastAsia="Calibri" w:hAnsi="Calibri" w:cs="Calibri"/>
          <w:color w:val="000000"/>
          <w:sz w:val="22"/>
          <w:lang w:eastAsia="en-GB"/>
        </w:rPr>
        <w:t>Provide overall leadership for the delivery, development and continuous improvement of community and recreational centre services, maximising the impact and reach of a multi-site offer for older people across East Sussex.</w:t>
      </w:r>
    </w:p>
    <w:p w14:paraId="4E19C0D6" w14:textId="77777777" w:rsidR="0084419B" w:rsidRPr="0084419B" w:rsidRDefault="0084419B" w:rsidP="0084419B">
      <w:pPr>
        <w:spacing w:after="12" w:line="259" w:lineRule="auto"/>
        <w:ind w:left="720"/>
        <w:rPr>
          <w:rFonts w:ascii="Calibri" w:eastAsia="Calibri" w:hAnsi="Calibri" w:cs="Calibri"/>
          <w:color w:val="000000"/>
          <w:sz w:val="22"/>
          <w:lang w:eastAsia="en-GB"/>
        </w:rPr>
      </w:pPr>
      <w:r w:rsidRPr="0084419B">
        <w:rPr>
          <w:rFonts w:ascii="Calibri" w:eastAsia="Calibri" w:hAnsi="Calibri" w:cs="Calibri"/>
          <w:color w:val="000000"/>
          <w:sz w:val="22"/>
          <w:lang w:eastAsia="en-GB"/>
        </w:rPr>
        <w:t xml:space="preserve"> </w:t>
      </w:r>
    </w:p>
    <w:p w14:paraId="4D07BBB1" w14:textId="77777777" w:rsidR="0084419B" w:rsidRPr="0084419B" w:rsidRDefault="0084419B" w:rsidP="0084419B">
      <w:pPr>
        <w:numPr>
          <w:ilvl w:val="0"/>
          <w:numId w:val="2"/>
        </w:numPr>
        <w:spacing w:after="5" w:line="249" w:lineRule="auto"/>
        <w:ind w:right="11" w:hanging="360"/>
        <w:jc w:val="both"/>
        <w:rPr>
          <w:rFonts w:ascii="Calibri" w:eastAsia="Calibri" w:hAnsi="Calibri" w:cs="Calibri"/>
          <w:color w:val="000000"/>
          <w:sz w:val="22"/>
          <w:lang w:eastAsia="en-GB"/>
        </w:rPr>
      </w:pPr>
      <w:r w:rsidRPr="0084419B">
        <w:rPr>
          <w:rFonts w:ascii="Calibri" w:eastAsia="Calibri" w:hAnsi="Calibri" w:cs="Calibri"/>
          <w:color w:val="000000"/>
          <w:sz w:val="22"/>
          <w:lang w:eastAsia="en-GB"/>
        </w:rPr>
        <w:t>Work with Centre Managers to develop annual business plans and budgets for each centre, delivering agreed income and expenditure targets, through a commercially informed approach.</w:t>
      </w:r>
    </w:p>
    <w:p w14:paraId="3CB848FF" w14:textId="77777777" w:rsidR="0084419B" w:rsidRPr="0084419B" w:rsidRDefault="0084419B" w:rsidP="0084419B">
      <w:pPr>
        <w:spacing w:after="5" w:line="249" w:lineRule="auto"/>
        <w:ind w:left="720" w:right="2" w:hanging="370"/>
        <w:contextualSpacing/>
        <w:jc w:val="both"/>
        <w:rPr>
          <w:rFonts w:ascii="Calibri" w:eastAsia="Calibri" w:hAnsi="Calibri" w:cs="Calibri"/>
          <w:color w:val="000000"/>
          <w:sz w:val="22"/>
          <w:lang w:eastAsia="en-GB"/>
        </w:rPr>
      </w:pPr>
    </w:p>
    <w:p w14:paraId="04D5345C" w14:textId="2193ED34" w:rsidR="0084419B" w:rsidRPr="0084419B" w:rsidRDefault="0084419B" w:rsidP="0084419B">
      <w:pPr>
        <w:numPr>
          <w:ilvl w:val="0"/>
          <w:numId w:val="2"/>
        </w:numPr>
        <w:spacing w:after="5" w:line="249" w:lineRule="auto"/>
        <w:ind w:right="11" w:hanging="360"/>
        <w:jc w:val="both"/>
        <w:rPr>
          <w:rFonts w:ascii="Calibri" w:eastAsia="Calibri" w:hAnsi="Calibri" w:cs="Calibri"/>
          <w:color w:val="000000"/>
          <w:sz w:val="22"/>
          <w:lang w:eastAsia="en-GB"/>
        </w:rPr>
      </w:pPr>
      <w:r w:rsidRPr="0084419B">
        <w:rPr>
          <w:rFonts w:ascii="Calibri" w:eastAsia="Calibri" w:hAnsi="Calibri" w:cs="Calibri"/>
          <w:color w:val="000000"/>
          <w:sz w:val="22"/>
          <w:lang w:eastAsia="en-GB"/>
        </w:rPr>
        <w:t>Maintain oversight of the day-to-day operations of all centres, ensuring a safe, welcoming and customer service first environment</w:t>
      </w:r>
      <w:r w:rsidR="0000616E">
        <w:rPr>
          <w:rFonts w:ascii="Calibri" w:eastAsia="Calibri" w:hAnsi="Calibri" w:cs="Calibri"/>
          <w:color w:val="000000"/>
          <w:sz w:val="22"/>
          <w:lang w:eastAsia="en-GB"/>
        </w:rPr>
        <w:t>.</w:t>
      </w:r>
    </w:p>
    <w:p w14:paraId="0246591C" w14:textId="77777777" w:rsidR="0084419B" w:rsidRPr="0084419B" w:rsidRDefault="0084419B" w:rsidP="0084419B">
      <w:pPr>
        <w:spacing w:after="5" w:line="249" w:lineRule="auto"/>
        <w:ind w:left="720" w:right="2" w:hanging="370"/>
        <w:contextualSpacing/>
        <w:jc w:val="both"/>
        <w:rPr>
          <w:rFonts w:ascii="Calibri" w:eastAsia="Calibri" w:hAnsi="Calibri" w:cs="Calibri"/>
          <w:color w:val="000000"/>
          <w:sz w:val="22"/>
          <w:lang w:eastAsia="en-GB"/>
        </w:rPr>
      </w:pPr>
    </w:p>
    <w:p w14:paraId="5FD536AD" w14:textId="77777777" w:rsidR="0084419B" w:rsidRPr="0084419B" w:rsidRDefault="0084419B" w:rsidP="0084419B">
      <w:pPr>
        <w:numPr>
          <w:ilvl w:val="0"/>
          <w:numId w:val="2"/>
        </w:numPr>
        <w:spacing w:after="5" w:line="249" w:lineRule="auto"/>
        <w:ind w:right="11" w:hanging="360"/>
        <w:jc w:val="both"/>
        <w:rPr>
          <w:rFonts w:ascii="Calibri" w:eastAsia="Calibri" w:hAnsi="Calibri" w:cs="Calibri"/>
          <w:color w:val="000000"/>
          <w:sz w:val="22"/>
          <w:lang w:eastAsia="en-GB"/>
        </w:rPr>
      </w:pPr>
      <w:r w:rsidRPr="0084419B">
        <w:rPr>
          <w:rFonts w:ascii="Calibri" w:eastAsia="Calibri" w:hAnsi="Calibri" w:cs="Calibri"/>
          <w:color w:val="000000"/>
          <w:sz w:val="22"/>
          <w:lang w:eastAsia="en-GB"/>
        </w:rPr>
        <w:t>In partnership with Centre Managers and the Finance Team, monitor and drive performance through regular review of KPIs, identifying trends, managing risks and implementing evidence based actions.</w:t>
      </w:r>
    </w:p>
    <w:p w14:paraId="119F6AD6" w14:textId="77777777" w:rsidR="0084419B" w:rsidRPr="0084419B" w:rsidRDefault="0084419B" w:rsidP="0084419B">
      <w:pPr>
        <w:spacing w:after="5" w:line="249" w:lineRule="auto"/>
        <w:ind w:left="720" w:right="2" w:hanging="370"/>
        <w:contextualSpacing/>
        <w:jc w:val="both"/>
        <w:rPr>
          <w:rFonts w:ascii="Calibri" w:eastAsia="Calibri" w:hAnsi="Calibri" w:cs="Calibri"/>
          <w:color w:val="000000"/>
          <w:sz w:val="22"/>
          <w:lang w:eastAsia="en-GB"/>
        </w:rPr>
      </w:pPr>
    </w:p>
    <w:p w14:paraId="2BD25202" w14:textId="77777777" w:rsidR="0084419B" w:rsidRPr="0084419B" w:rsidRDefault="0084419B" w:rsidP="0084419B">
      <w:pPr>
        <w:numPr>
          <w:ilvl w:val="0"/>
          <w:numId w:val="2"/>
        </w:numPr>
        <w:spacing w:after="5" w:line="249" w:lineRule="auto"/>
        <w:ind w:right="11" w:hanging="360"/>
        <w:jc w:val="both"/>
        <w:rPr>
          <w:rFonts w:ascii="Calibri" w:eastAsia="Calibri" w:hAnsi="Calibri" w:cs="Calibri"/>
          <w:color w:val="000000"/>
          <w:sz w:val="22"/>
          <w:lang w:eastAsia="en-GB"/>
        </w:rPr>
      </w:pPr>
      <w:r w:rsidRPr="0084419B">
        <w:rPr>
          <w:rFonts w:ascii="Calibri" w:eastAsia="Calibri" w:hAnsi="Calibri" w:cs="Calibri"/>
          <w:color w:val="000000"/>
          <w:sz w:val="22"/>
          <w:lang w:eastAsia="en-GB"/>
        </w:rPr>
        <w:t>Ensure centres deliver a high quality programme of exercise, wellbeing and recreational activities that respond to member needs, local demand and organisational objectives.</w:t>
      </w:r>
    </w:p>
    <w:p w14:paraId="3EA0EE65" w14:textId="77777777" w:rsidR="0084419B" w:rsidRPr="0084419B" w:rsidRDefault="0084419B" w:rsidP="0084419B">
      <w:pPr>
        <w:spacing w:after="5" w:line="249" w:lineRule="auto"/>
        <w:ind w:left="720" w:right="2" w:hanging="370"/>
        <w:contextualSpacing/>
        <w:jc w:val="both"/>
        <w:rPr>
          <w:rFonts w:ascii="Calibri" w:eastAsia="Calibri" w:hAnsi="Calibri" w:cs="Calibri"/>
          <w:color w:val="000000"/>
          <w:sz w:val="22"/>
          <w:lang w:eastAsia="en-GB"/>
        </w:rPr>
      </w:pPr>
    </w:p>
    <w:p w14:paraId="3EE66019" w14:textId="2DB9A91A" w:rsidR="0084419B" w:rsidRPr="0084419B" w:rsidRDefault="0084419B" w:rsidP="0084419B">
      <w:pPr>
        <w:numPr>
          <w:ilvl w:val="0"/>
          <w:numId w:val="2"/>
        </w:numPr>
        <w:spacing w:after="5" w:line="249" w:lineRule="auto"/>
        <w:ind w:right="11" w:hanging="360"/>
        <w:jc w:val="both"/>
        <w:rPr>
          <w:rFonts w:ascii="Calibri" w:eastAsia="Calibri" w:hAnsi="Calibri" w:cs="Calibri"/>
          <w:color w:val="000000"/>
          <w:sz w:val="22"/>
          <w:lang w:eastAsia="en-GB"/>
        </w:rPr>
      </w:pPr>
      <w:r w:rsidRPr="0084419B">
        <w:rPr>
          <w:rFonts w:ascii="Calibri" w:eastAsia="Calibri" w:hAnsi="Calibri" w:cs="Calibri"/>
          <w:color w:val="000000"/>
          <w:sz w:val="22"/>
          <w:lang w:eastAsia="en-GB"/>
        </w:rPr>
        <w:t xml:space="preserve">Conduct regular audits for each site, ensuring compliance with Health and Safety, Food Safety and Hygiene, GDPR and other statutory and organisational requirements, providing timely feedback to support Centre Managers and escalating any risks or concerns appropriately. </w:t>
      </w:r>
    </w:p>
    <w:p w14:paraId="27017CE5" w14:textId="77777777" w:rsidR="0084419B" w:rsidRPr="0084419B" w:rsidRDefault="0084419B" w:rsidP="0084419B">
      <w:pPr>
        <w:spacing w:after="5" w:line="249" w:lineRule="auto"/>
        <w:ind w:left="720" w:right="2" w:hanging="370"/>
        <w:contextualSpacing/>
        <w:jc w:val="both"/>
        <w:rPr>
          <w:rFonts w:ascii="Calibri" w:eastAsia="Calibri" w:hAnsi="Calibri" w:cs="Calibri"/>
          <w:color w:val="000000"/>
          <w:sz w:val="22"/>
          <w:lang w:eastAsia="en-GB"/>
        </w:rPr>
      </w:pPr>
    </w:p>
    <w:p w14:paraId="7F21208C" w14:textId="77777777" w:rsidR="0084419B" w:rsidRPr="0084419B" w:rsidRDefault="0084419B" w:rsidP="0084419B">
      <w:pPr>
        <w:numPr>
          <w:ilvl w:val="0"/>
          <w:numId w:val="2"/>
        </w:numPr>
        <w:spacing w:after="5" w:line="249" w:lineRule="auto"/>
        <w:ind w:right="11" w:hanging="360"/>
        <w:jc w:val="both"/>
        <w:rPr>
          <w:rFonts w:ascii="Calibri" w:eastAsia="Calibri" w:hAnsi="Calibri" w:cs="Calibri"/>
          <w:color w:val="000000"/>
          <w:sz w:val="22"/>
          <w:lang w:eastAsia="en-GB"/>
        </w:rPr>
      </w:pPr>
      <w:r w:rsidRPr="0084419B">
        <w:rPr>
          <w:rFonts w:ascii="Calibri" w:eastAsia="Calibri" w:hAnsi="Calibri" w:cs="Calibri"/>
          <w:color w:val="000000"/>
          <w:sz w:val="22"/>
          <w:lang w:eastAsia="en-GB"/>
        </w:rPr>
        <w:t>Work closely with the Marketing team and Centre Managers to develop and deliver promotional campaigns and compelling content to promote the centres, increasing membership, café revenue and class participation.</w:t>
      </w:r>
    </w:p>
    <w:p w14:paraId="34EAA660" w14:textId="77777777" w:rsidR="0084419B" w:rsidRPr="0084419B" w:rsidRDefault="0084419B" w:rsidP="0084419B">
      <w:pPr>
        <w:spacing w:after="5" w:line="249" w:lineRule="auto"/>
        <w:ind w:left="720" w:right="2" w:hanging="370"/>
        <w:contextualSpacing/>
        <w:jc w:val="both"/>
        <w:rPr>
          <w:rFonts w:ascii="Calibri" w:eastAsia="Calibri" w:hAnsi="Calibri" w:cs="Calibri"/>
          <w:color w:val="000000"/>
          <w:sz w:val="22"/>
          <w:lang w:eastAsia="en-GB"/>
        </w:rPr>
      </w:pPr>
    </w:p>
    <w:p w14:paraId="28FD931C" w14:textId="77777777" w:rsidR="0084419B" w:rsidRPr="0084419B" w:rsidRDefault="0084419B" w:rsidP="0084419B">
      <w:pPr>
        <w:numPr>
          <w:ilvl w:val="0"/>
          <w:numId w:val="2"/>
        </w:numPr>
        <w:spacing w:after="5" w:line="249" w:lineRule="auto"/>
        <w:ind w:right="11" w:hanging="360"/>
        <w:jc w:val="both"/>
        <w:rPr>
          <w:rFonts w:ascii="Calibri" w:eastAsia="Calibri" w:hAnsi="Calibri" w:cs="Calibri"/>
          <w:color w:val="000000"/>
          <w:sz w:val="22"/>
          <w:lang w:eastAsia="en-GB"/>
        </w:rPr>
      </w:pPr>
      <w:r w:rsidRPr="0084419B">
        <w:rPr>
          <w:rFonts w:ascii="Calibri" w:eastAsia="Calibri" w:hAnsi="Calibri" w:cs="Calibri"/>
          <w:color w:val="000000"/>
          <w:sz w:val="22"/>
          <w:lang w:eastAsia="en-GB"/>
        </w:rPr>
        <w:t>Ensure effective implementation, review and development of policies and processes in collaboration with the Head of Services and Central Services team.</w:t>
      </w:r>
    </w:p>
    <w:p w14:paraId="230151AB" w14:textId="77777777" w:rsidR="0084419B" w:rsidRPr="0084419B" w:rsidRDefault="0084419B" w:rsidP="0084419B">
      <w:pPr>
        <w:spacing w:after="5" w:line="249" w:lineRule="auto"/>
        <w:ind w:left="720" w:right="2" w:hanging="370"/>
        <w:contextualSpacing/>
        <w:jc w:val="both"/>
        <w:rPr>
          <w:rFonts w:ascii="Calibri" w:eastAsia="Calibri" w:hAnsi="Calibri" w:cs="Calibri"/>
          <w:color w:val="000000"/>
          <w:sz w:val="22"/>
          <w:lang w:eastAsia="en-GB"/>
        </w:rPr>
      </w:pPr>
    </w:p>
    <w:p w14:paraId="642D5DFC" w14:textId="226AC127" w:rsidR="0084419B" w:rsidRDefault="0084419B" w:rsidP="0084419B">
      <w:pPr>
        <w:numPr>
          <w:ilvl w:val="0"/>
          <w:numId w:val="2"/>
        </w:numPr>
        <w:spacing w:after="5" w:line="249" w:lineRule="auto"/>
        <w:ind w:right="11" w:hanging="370"/>
        <w:jc w:val="both"/>
        <w:rPr>
          <w:rFonts w:ascii="Calibri" w:eastAsia="Calibri" w:hAnsi="Calibri" w:cs="Calibri"/>
          <w:color w:val="000000"/>
          <w:sz w:val="22"/>
          <w:lang w:eastAsia="en-GB"/>
        </w:rPr>
      </w:pPr>
      <w:r w:rsidRPr="0084419B">
        <w:rPr>
          <w:rFonts w:ascii="Calibri" w:eastAsia="Calibri" w:hAnsi="Calibri" w:cs="Calibri"/>
          <w:color w:val="000000"/>
          <w:sz w:val="22"/>
          <w:lang w:eastAsia="en-GB"/>
        </w:rPr>
        <w:t>Represent AUKES at relevant forums</w:t>
      </w:r>
      <w:r w:rsidR="0000616E">
        <w:rPr>
          <w:rFonts w:ascii="Calibri" w:eastAsia="Calibri" w:hAnsi="Calibri" w:cs="Calibri"/>
          <w:color w:val="000000"/>
          <w:sz w:val="22"/>
          <w:lang w:eastAsia="en-GB"/>
        </w:rPr>
        <w:t xml:space="preserve"> </w:t>
      </w:r>
      <w:r w:rsidRPr="0084419B">
        <w:rPr>
          <w:rFonts w:ascii="Calibri" w:eastAsia="Calibri" w:hAnsi="Calibri" w:cs="Calibri"/>
          <w:color w:val="000000"/>
          <w:sz w:val="22"/>
          <w:lang w:eastAsia="en-GB"/>
        </w:rPr>
        <w:t>and events. Develop effective relationships and partnerships with local organisations and community groups to raise the profile of the centres.</w:t>
      </w:r>
    </w:p>
    <w:p w14:paraId="4DFD22B4" w14:textId="77777777" w:rsidR="0084419B" w:rsidRDefault="0084419B" w:rsidP="007A6390">
      <w:pPr>
        <w:pStyle w:val="ListParagraph"/>
        <w:spacing w:after="5"/>
        <w:rPr>
          <w:rFonts w:ascii="Calibri" w:eastAsia="Calibri" w:hAnsi="Calibri" w:cs="Calibri"/>
          <w:color w:val="000000"/>
          <w:sz w:val="22"/>
          <w:lang w:eastAsia="en-GB"/>
        </w:rPr>
      </w:pPr>
    </w:p>
    <w:p w14:paraId="58DDBF34" w14:textId="5EBE9656" w:rsidR="0084419B" w:rsidRPr="0084419B" w:rsidRDefault="0084419B" w:rsidP="0084419B">
      <w:pPr>
        <w:numPr>
          <w:ilvl w:val="0"/>
          <w:numId w:val="2"/>
        </w:numPr>
        <w:spacing w:after="5" w:line="249" w:lineRule="auto"/>
        <w:ind w:right="11" w:hanging="370"/>
        <w:jc w:val="both"/>
        <w:rPr>
          <w:rFonts w:ascii="Calibri" w:eastAsia="Calibri" w:hAnsi="Calibri" w:cs="Calibri"/>
          <w:color w:val="000000"/>
          <w:sz w:val="22"/>
          <w:lang w:eastAsia="en-GB"/>
        </w:rPr>
      </w:pPr>
      <w:r>
        <w:rPr>
          <w:rFonts w:ascii="Calibri" w:eastAsia="Calibri" w:hAnsi="Calibri" w:cs="Calibri"/>
          <w:color w:val="000000"/>
          <w:sz w:val="22"/>
          <w:lang w:eastAsia="en-GB"/>
        </w:rPr>
        <w:t>Provide reporting and participate in senior management meetings as required</w:t>
      </w:r>
    </w:p>
    <w:p w14:paraId="4B5342E9" w14:textId="77777777" w:rsidR="0084419B" w:rsidRDefault="0084419B" w:rsidP="0084419B">
      <w:pPr>
        <w:pStyle w:val="ListParagraph"/>
        <w:rPr>
          <w:rFonts w:ascii="Calibri" w:eastAsia="Calibri" w:hAnsi="Calibri" w:cs="Calibri"/>
          <w:color w:val="000000"/>
          <w:sz w:val="22"/>
          <w:lang w:eastAsia="en-GB"/>
        </w:rPr>
      </w:pPr>
    </w:p>
    <w:p w14:paraId="6F7ECC20" w14:textId="77777777" w:rsidR="0084419B" w:rsidRDefault="0084419B" w:rsidP="0084419B">
      <w:pPr>
        <w:pStyle w:val="ListParagraph"/>
        <w:rPr>
          <w:rFonts w:ascii="Calibri" w:eastAsia="Calibri" w:hAnsi="Calibri" w:cs="Calibri"/>
          <w:color w:val="000000"/>
          <w:sz w:val="22"/>
          <w:lang w:eastAsia="en-GB"/>
        </w:rPr>
      </w:pPr>
    </w:p>
    <w:p w14:paraId="7AB9F75A" w14:textId="72E0642E" w:rsidR="0084419B" w:rsidRDefault="0084419B" w:rsidP="0084419B">
      <w:pPr>
        <w:numPr>
          <w:ilvl w:val="0"/>
          <w:numId w:val="2"/>
        </w:numPr>
        <w:spacing w:after="5" w:line="249" w:lineRule="auto"/>
        <w:ind w:right="11" w:hanging="370"/>
        <w:jc w:val="both"/>
        <w:rPr>
          <w:rFonts w:ascii="Calibri" w:eastAsia="Calibri" w:hAnsi="Calibri" w:cs="Calibri"/>
          <w:color w:val="000000"/>
          <w:sz w:val="22"/>
          <w:lang w:eastAsia="en-GB"/>
        </w:rPr>
      </w:pPr>
      <w:r>
        <w:rPr>
          <w:rFonts w:ascii="Calibri" w:eastAsia="Calibri" w:hAnsi="Calibri" w:cs="Calibri"/>
          <w:color w:val="000000"/>
          <w:sz w:val="22"/>
          <w:lang w:eastAsia="en-GB"/>
        </w:rPr>
        <w:t>Act as a point of escalation for complaints across all centres, ensuring prompt investigation, resolution and learning in line with AUKES policies.</w:t>
      </w:r>
    </w:p>
    <w:p w14:paraId="4912CF35" w14:textId="77777777" w:rsidR="0084419B" w:rsidRDefault="0084419B" w:rsidP="0084419B">
      <w:pPr>
        <w:spacing w:after="5" w:line="249" w:lineRule="auto"/>
        <w:ind w:left="705" w:right="11"/>
        <w:jc w:val="both"/>
        <w:rPr>
          <w:rFonts w:ascii="Calibri" w:eastAsia="Calibri" w:hAnsi="Calibri" w:cs="Calibri"/>
          <w:color w:val="000000"/>
          <w:sz w:val="22"/>
          <w:lang w:eastAsia="en-GB"/>
        </w:rPr>
      </w:pPr>
    </w:p>
    <w:p w14:paraId="36880F90" w14:textId="2F8CE976" w:rsidR="007A6390" w:rsidRDefault="0084419B" w:rsidP="007A6390">
      <w:pPr>
        <w:numPr>
          <w:ilvl w:val="0"/>
          <w:numId w:val="2"/>
        </w:numPr>
        <w:spacing w:after="5" w:line="249" w:lineRule="auto"/>
        <w:ind w:right="11" w:hanging="370"/>
        <w:jc w:val="both"/>
        <w:rPr>
          <w:rFonts w:ascii="Calibri" w:eastAsia="Calibri" w:hAnsi="Calibri" w:cs="Calibri"/>
          <w:color w:val="000000"/>
          <w:sz w:val="22"/>
          <w:lang w:eastAsia="en-GB"/>
        </w:rPr>
      </w:pPr>
      <w:r w:rsidRPr="007A6390">
        <w:rPr>
          <w:rFonts w:ascii="Calibri" w:eastAsia="Calibri" w:hAnsi="Calibri" w:cs="Calibri"/>
          <w:color w:val="000000"/>
          <w:sz w:val="22"/>
          <w:lang w:eastAsia="en-GB"/>
        </w:rPr>
        <w:t>Ensure regular collection and analysis of member feedback and user surveys to inform service improvements and future opportunit</w:t>
      </w:r>
      <w:r w:rsidR="007A6390" w:rsidRPr="007A6390">
        <w:rPr>
          <w:rFonts w:ascii="Calibri" w:eastAsia="Calibri" w:hAnsi="Calibri" w:cs="Calibri"/>
          <w:color w:val="000000"/>
          <w:sz w:val="22"/>
          <w:lang w:eastAsia="en-GB"/>
        </w:rPr>
        <w:t>ies.</w:t>
      </w:r>
    </w:p>
    <w:p w14:paraId="3B6FF529" w14:textId="77777777" w:rsidR="007A6390" w:rsidRDefault="007A6390" w:rsidP="007A6390">
      <w:pPr>
        <w:pStyle w:val="ListParagraph"/>
        <w:spacing w:after="5"/>
        <w:rPr>
          <w:rFonts w:ascii="Calibri" w:eastAsia="Calibri" w:hAnsi="Calibri" w:cs="Calibri"/>
          <w:color w:val="000000"/>
          <w:sz w:val="22"/>
          <w:lang w:eastAsia="en-GB"/>
        </w:rPr>
      </w:pPr>
    </w:p>
    <w:p w14:paraId="7BCE5B0E" w14:textId="14B2FB23" w:rsidR="007A6390" w:rsidRDefault="007A6390" w:rsidP="0084419B">
      <w:pPr>
        <w:numPr>
          <w:ilvl w:val="0"/>
          <w:numId w:val="2"/>
        </w:numPr>
        <w:spacing w:after="5" w:line="249" w:lineRule="auto"/>
        <w:ind w:right="11" w:hanging="370"/>
        <w:jc w:val="both"/>
        <w:rPr>
          <w:rFonts w:ascii="Calibri" w:eastAsia="Calibri" w:hAnsi="Calibri" w:cs="Calibri"/>
          <w:color w:val="000000"/>
          <w:sz w:val="22"/>
          <w:lang w:eastAsia="en-GB"/>
        </w:rPr>
      </w:pPr>
      <w:r>
        <w:rPr>
          <w:rFonts w:ascii="Calibri" w:eastAsia="Calibri" w:hAnsi="Calibri" w:cs="Calibri"/>
          <w:color w:val="000000"/>
          <w:sz w:val="22"/>
          <w:lang w:eastAsia="en-GB"/>
        </w:rPr>
        <w:t>Foster strong links between the centres and other AUKES services to support joined up working, referrals and shared outcomes for older people.</w:t>
      </w:r>
    </w:p>
    <w:p w14:paraId="0CC29861" w14:textId="77777777" w:rsidR="007A6390" w:rsidRDefault="007A6390" w:rsidP="007A6390">
      <w:pPr>
        <w:pStyle w:val="ListParagraph"/>
        <w:rPr>
          <w:rFonts w:ascii="Calibri" w:eastAsia="Calibri" w:hAnsi="Calibri" w:cs="Calibri"/>
          <w:color w:val="000000"/>
          <w:sz w:val="22"/>
          <w:lang w:eastAsia="en-GB"/>
        </w:rPr>
      </w:pPr>
    </w:p>
    <w:p w14:paraId="0369CBF8" w14:textId="105ED09C" w:rsidR="007A6390" w:rsidRPr="00D141A3" w:rsidRDefault="007A6390" w:rsidP="007A6390">
      <w:pPr>
        <w:spacing w:after="5" w:line="249" w:lineRule="auto"/>
        <w:ind w:right="11"/>
        <w:jc w:val="both"/>
        <w:rPr>
          <w:rFonts w:ascii="Calibri" w:eastAsia="Calibri" w:hAnsi="Calibri" w:cs="Calibri"/>
          <w:b/>
          <w:bCs/>
          <w:color w:val="000000"/>
          <w:sz w:val="22"/>
          <w:szCs w:val="22"/>
          <w:u w:val="single"/>
          <w:lang w:eastAsia="en-GB"/>
        </w:rPr>
      </w:pPr>
      <w:r w:rsidRPr="00D141A3">
        <w:rPr>
          <w:rFonts w:ascii="Calibri" w:eastAsia="Calibri" w:hAnsi="Calibri" w:cs="Calibri"/>
          <w:b/>
          <w:bCs/>
          <w:color w:val="000000"/>
          <w:sz w:val="22"/>
          <w:szCs w:val="22"/>
          <w:u w:val="single"/>
          <w:lang w:eastAsia="en-GB"/>
        </w:rPr>
        <w:t>TEAM MANAGEMENT</w:t>
      </w:r>
    </w:p>
    <w:p w14:paraId="79A1B016" w14:textId="77777777" w:rsidR="0084419B" w:rsidRPr="00D141A3" w:rsidRDefault="0084419B" w:rsidP="0084419B">
      <w:pPr>
        <w:spacing w:after="5" w:line="249" w:lineRule="auto"/>
        <w:ind w:left="705" w:right="11"/>
        <w:jc w:val="both"/>
        <w:rPr>
          <w:rFonts w:ascii="Calibri" w:eastAsia="Calibri" w:hAnsi="Calibri" w:cs="Calibri"/>
          <w:color w:val="000000"/>
          <w:sz w:val="22"/>
          <w:szCs w:val="22"/>
          <w:lang w:eastAsia="en-GB"/>
        </w:rPr>
      </w:pPr>
    </w:p>
    <w:p w14:paraId="332C0E9A" w14:textId="6A1C4ABE" w:rsidR="007A6390" w:rsidRPr="00D141A3" w:rsidRDefault="007A6390" w:rsidP="00D141A3">
      <w:pPr>
        <w:pStyle w:val="ListParagraph"/>
        <w:numPr>
          <w:ilvl w:val="0"/>
          <w:numId w:val="4"/>
        </w:numPr>
        <w:spacing w:after="5" w:line="249" w:lineRule="auto"/>
        <w:ind w:right="11"/>
        <w:jc w:val="both"/>
        <w:rPr>
          <w:sz w:val="22"/>
          <w:szCs w:val="22"/>
        </w:rPr>
      </w:pPr>
      <w:r w:rsidRPr="00D141A3">
        <w:rPr>
          <w:rFonts w:ascii="Calibri" w:hAnsi="Calibri" w:cs="Calibri"/>
          <w:sz w:val="22"/>
          <w:szCs w:val="22"/>
        </w:rPr>
        <w:t>Provide clear leadership, supervision and support to Centre Managers, promoting accountability and a collaborative approach.</w:t>
      </w:r>
    </w:p>
    <w:p w14:paraId="23371304" w14:textId="77777777" w:rsidR="007A6390" w:rsidRPr="00D141A3" w:rsidRDefault="007A6390" w:rsidP="007A6390">
      <w:pPr>
        <w:spacing w:after="5" w:line="249" w:lineRule="auto"/>
        <w:ind w:right="11"/>
        <w:jc w:val="both"/>
        <w:rPr>
          <w:sz w:val="22"/>
          <w:szCs w:val="22"/>
        </w:rPr>
      </w:pPr>
    </w:p>
    <w:p w14:paraId="3C390BBA" w14:textId="77777777" w:rsidR="007A6390" w:rsidRPr="00D141A3" w:rsidRDefault="007A6390" w:rsidP="00D141A3">
      <w:pPr>
        <w:pStyle w:val="ListParagraph"/>
        <w:numPr>
          <w:ilvl w:val="0"/>
          <w:numId w:val="4"/>
        </w:numPr>
        <w:spacing w:after="5" w:line="249" w:lineRule="auto"/>
        <w:ind w:right="11"/>
        <w:jc w:val="both"/>
        <w:rPr>
          <w:rFonts w:ascii="Calibri" w:hAnsi="Calibri" w:cs="Calibri"/>
          <w:sz w:val="22"/>
          <w:szCs w:val="22"/>
        </w:rPr>
      </w:pPr>
      <w:r w:rsidRPr="00D141A3">
        <w:rPr>
          <w:rFonts w:ascii="Calibri" w:hAnsi="Calibri" w:cs="Calibri"/>
          <w:sz w:val="22"/>
          <w:szCs w:val="22"/>
        </w:rPr>
        <w:t>Hold regular team meetings and one to one reviews, setting clear objectives, monitoring progress and providing constructive feedback.</w:t>
      </w:r>
    </w:p>
    <w:p w14:paraId="59D342D8" w14:textId="77777777" w:rsidR="007A6390" w:rsidRDefault="007A6390" w:rsidP="00D141A3">
      <w:pPr>
        <w:pStyle w:val="ListParagraph"/>
        <w:spacing w:after="5"/>
        <w:rPr>
          <w:rFonts w:ascii="Calibri" w:hAnsi="Calibri" w:cs="Calibri"/>
          <w:sz w:val="22"/>
          <w:szCs w:val="22"/>
        </w:rPr>
      </w:pPr>
    </w:p>
    <w:p w14:paraId="47C2E826" w14:textId="77777777" w:rsidR="007A6390" w:rsidRPr="00D141A3" w:rsidRDefault="007A6390" w:rsidP="00D141A3">
      <w:pPr>
        <w:pStyle w:val="ListParagraph"/>
        <w:numPr>
          <w:ilvl w:val="0"/>
          <w:numId w:val="4"/>
        </w:numPr>
        <w:spacing w:after="5" w:line="249" w:lineRule="auto"/>
        <w:ind w:right="11"/>
        <w:jc w:val="both"/>
        <w:rPr>
          <w:rFonts w:ascii="Calibri" w:hAnsi="Calibri" w:cs="Calibri"/>
          <w:sz w:val="22"/>
          <w:szCs w:val="22"/>
        </w:rPr>
      </w:pPr>
      <w:r w:rsidRPr="00D141A3">
        <w:rPr>
          <w:rFonts w:ascii="Calibri" w:hAnsi="Calibri" w:cs="Calibri"/>
          <w:sz w:val="22"/>
          <w:szCs w:val="22"/>
        </w:rPr>
        <w:t>Complete annual appraisals with Centre Managers, identifying development needs and supporting continuous professional growth.</w:t>
      </w:r>
    </w:p>
    <w:p w14:paraId="71994263" w14:textId="77777777" w:rsidR="007A6390" w:rsidRPr="007A6390" w:rsidRDefault="007A6390" w:rsidP="007A6390">
      <w:pPr>
        <w:spacing w:after="5" w:line="249" w:lineRule="auto"/>
        <w:ind w:left="720" w:right="11"/>
        <w:jc w:val="both"/>
        <w:rPr>
          <w:rFonts w:ascii="Calibri" w:hAnsi="Calibri" w:cs="Calibri"/>
          <w:sz w:val="22"/>
          <w:szCs w:val="22"/>
        </w:rPr>
      </w:pPr>
    </w:p>
    <w:p w14:paraId="7059605F" w14:textId="77777777" w:rsidR="007A6390" w:rsidRPr="00D141A3" w:rsidRDefault="007A6390" w:rsidP="00D141A3">
      <w:pPr>
        <w:pStyle w:val="ListParagraph"/>
        <w:numPr>
          <w:ilvl w:val="0"/>
          <w:numId w:val="4"/>
        </w:numPr>
        <w:spacing w:after="5" w:line="249" w:lineRule="auto"/>
        <w:ind w:right="11"/>
        <w:jc w:val="both"/>
        <w:rPr>
          <w:rFonts w:ascii="Calibri" w:hAnsi="Calibri" w:cs="Calibri"/>
          <w:sz w:val="22"/>
          <w:szCs w:val="22"/>
        </w:rPr>
      </w:pPr>
      <w:r w:rsidRPr="00D141A3">
        <w:rPr>
          <w:rFonts w:ascii="Calibri" w:hAnsi="Calibri" w:cs="Calibri"/>
          <w:sz w:val="22"/>
          <w:szCs w:val="22"/>
        </w:rPr>
        <w:t>Manager performance, conduct capability or disciplinary procedures as required, with HR support and in line with AUKES procedures.</w:t>
      </w:r>
    </w:p>
    <w:p w14:paraId="5F6B4817" w14:textId="77777777" w:rsidR="007A6390" w:rsidRDefault="007A6390" w:rsidP="00D141A3">
      <w:pPr>
        <w:pStyle w:val="ListParagraph"/>
        <w:spacing w:after="5"/>
        <w:rPr>
          <w:rFonts w:ascii="Calibri" w:hAnsi="Calibri" w:cs="Calibri"/>
          <w:sz w:val="22"/>
          <w:szCs w:val="22"/>
        </w:rPr>
      </w:pPr>
    </w:p>
    <w:p w14:paraId="2881D086" w14:textId="3210B1B3" w:rsidR="0084419B" w:rsidRPr="00D141A3" w:rsidRDefault="007A6390" w:rsidP="00D141A3">
      <w:pPr>
        <w:pStyle w:val="ListParagraph"/>
        <w:numPr>
          <w:ilvl w:val="0"/>
          <w:numId w:val="4"/>
        </w:numPr>
        <w:spacing w:after="5" w:line="249" w:lineRule="auto"/>
        <w:ind w:right="11"/>
        <w:jc w:val="both"/>
        <w:rPr>
          <w:rFonts w:ascii="Calibri" w:eastAsia="Calibri" w:hAnsi="Calibri" w:cs="Calibri"/>
          <w:color w:val="000000"/>
          <w:sz w:val="22"/>
          <w:lang w:eastAsia="en-GB"/>
        </w:rPr>
      </w:pPr>
      <w:r w:rsidRPr="00D141A3">
        <w:rPr>
          <w:rFonts w:ascii="Calibri" w:hAnsi="Calibri" w:cs="Calibri"/>
          <w:sz w:val="22"/>
          <w:szCs w:val="22"/>
        </w:rPr>
        <w:t>Ensure staff are recruited, trained and developed in line with AUKES policies and processes across all sites.</w:t>
      </w:r>
    </w:p>
    <w:p w14:paraId="7395B47D" w14:textId="77777777" w:rsidR="00D141A3" w:rsidRPr="00D141A3" w:rsidRDefault="00D141A3" w:rsidP="00D141A3">
      <w:pPr>
        <w:pStyle w:val="ListParagraph"/>
        <w:rPr>
          <w:rFonts w:ascii="Calibri" w:eastAsia="Calibri" w:hAnsi="Calibri" w:cs="Calibri"/>
          <w:color w:val="000000"/>
          <w:sz w:val="22"/>
          <w:lang w:eastAsia="en-GB"/>
        </w:rPr>
      </w:pPr>
    </w:p>
    <w:p w14:paraId="5B8AB6DA" w14:textId="654F7710" w:rsidR="00D141A3" w:rsidRDefault="00D141A3" w:rsidP="00D141A3">
      <w:pPr>
        <w:spacing w:after="5" w:line="249" w:lineRule="auto"/>
        <w:ind w:right="11"/>
        <w:jc w:val="both"/>
        <w:rPr>
          <w:rFonts w:ascii="Calibri" w:eastAsia="Calibri" w:hAnsi="Calibri" w:cs="Calibri"/>
          <w:b/>
          <w:bCs/>
          <w:color w:val="000000"/>
          <w:sz w:val="22"/>
          <w:u w:val="single"/>
          <w:lang w:eastAsia="en-GB"/>
        </w:rPr>
      </w:pPr>
      <w:r w:rsidRPr="00D141A3">
        <w:rPr>
          <w:rFonts w:ascii="Calibri" w:eastAsia="Calibri" w:hAnsi="Calibri" w:cs="Calibri"/>
          <w:b/>
          <w:bCs/>
          <w:color w:val="000000"/>
          <w:sz w:val="22"/>
          <w:u w:val="single"/>
          <w:lang w:eastAsia="en-GB"/>
        </w:rPr>
        <w:t>QUALITY PROCESSES</w:t>
      </w:r>
    </w:p>
    <w:p w14:paraId="37C6CB1A" w14:textId="77777777" w:rsidR="00D141A3" w:rsidRDefault="00D141A3" w:rsidP="00D141A3">
      <w:pPr>
        <w:spacing w:after="5" w:line="249" w:lineRule="auto"/>
        <w:ind w:right="11"/>
        <w:jc w:val="both"/>
        <w:rPr>
          <w:rFonts w:ascii="Calibri" w:eastAsia="Calibri" w:hAnsi="Calibri" w:cs="Calibri"/>
          <w:b/>
          <w:bCs/>
          <w:color w:val="000000"/>
          <w:sz w:val="22"/>
          <w:u w:val="single"/>
          <w:lang w:eastAsia="en-GB"/>
        </w:rPr>
      </w:pPr>
    </w:p>
    <w:p w14:paraId="5E808703" w14:textId="77777777" w:rsidR="00D141A3" w:rsidRPr="00D141A3" w:rsidRDefault="00D141A3" w:rsidP="009E3B2F">
      <w:pPr>
        <w:pStyle w:val="ListParagraph"/>
        <w:numPr>
          <w:ilvl w:val="0"/>
          <w:numId w:val="7"/>
        </w:numPr>
        <w:spacing w:after="3" w:line="248" w:lineRule="auto"/>
        <w:ind w:right="11"/>
        <w:jc w:val="both"/>
        <w:rPr>
          <w:rFonts w:ascii="Calibri" w:eastAsia="Calibri" w:hAnsi="Calibri" w:cs="Calibri"/>
          <w:color w:val="000000"/>
          <w:sz w:val="22"/>
          <w:lang w:eastAsia="en-GB"/>
        </w:rPr>
      </w:pPr>
      <w:r w:rsidRPr="00D141A3">
        <w:rPr>
          <w:rFonts w:ascii="Calibri" w:eastAsia="Calibri" w:hAnsi="Calibri" w:cs="Calibri"/>
          <w:color w:val="000000"/>
          <w:sz w:val="22"/>
          <w:lang w:eastAsia="en-GB"/>
        </w:rPr>
        <w:t xml:space="preserve">Work with Central Services to support AUKES in achieving and maintaining quality standards including ISO 9001, Investing in Volunteers and Age UK Quality Standard. </w:t>
      </w:r>
    </w:p>
    <w:p w14:paraId="03C869B1" w14:textId="77777777" w:rsidR="00D141A3" w:rsidRPr="00D141A3" w:rsidRDefault="00D141A3" w:rsidP="00D141A3">
      <w:pPr>
        <w:spacing w:after="3" w:line="248" w:lineRule="auto"/>
        <w:ind w:left="705" w:right="11"/>
        <w:jc w:val="both"/>
        <w:rPr>
          <w:rFonts w:ascii="Calibri" w:eastAsia="Calibri" w:hAnsi="Calibri" w:cs="Calibri"/>
          <w:color w:val="000000"/>
          <w:sz w:val="22"/>
          <w:lang w:eastAsia="en-GB"/>
        </w:rPr>
      </w:pPr>
    </w:p>
    <w:p w14:paraId="3A8B587C" w14:textId="77777777" w:rsidR="00D141A3" w:rsidRPr="00D141A3" w:rsidRDefault="00D141A3" w:rsidP="009E3B2F">
      <w:pPr>
        <w:pStyle w:val="ListParagraph"/>
        <w:numPr>
          <w:ilvl w:val="0"/>
          <w:numId w:val="7"/>
        </w:numPr>
        <w:spacing w:after="5" w:line="249" w:lineRule="auto"/>
        <w:ind w:right="11"/>
        <w:jc w:val="both"/>
        <w:rPr>
          <w:rFonts w:ascii="Calibri" w:eastAsia="Calibri" w:hAnsi="Calibri" w:cs="Calibri"/>
          <w:color w:val="000000"/>
          <w:sz w:val="22"/>
          <w:lang w:eastAsia="en-GB"/>
        </w:rPr>
      </w:pPr>
      <w:r w:rsidRPr="00D141A3">
        <w:rPr>
          <w:rFonts w:ascii="Calibri" w:eastAsia="Calibri" w:hAnsi="Calibri" w:cs="Calibri"/>
          <w:color w:val="000000"/>
          <w:sz w:val="22"/>
          <w:lang w:eastAsia="en-GB"/>
        </w:rPr>
        <w:t>Support charity-wide fundraising initiatives, centre-based events and contribute towards bid and tender submissions where appropriate.</w:t>
      </w:r>
    </w:p>
    <w:p w14:paraId="0ECE54D5" w14:textId="77777777" w:rsidR="00D141A3" w:rsidRPr="00D141A3" w:rsidRDefault="00D141A3" w:rsidP="00D141A3">
      <w:pPr>
        <w:spacing w:after="0" w:line="259" w:lineRule="auto"/>
        <w:ind w:left="720"/>
        <w:rPr>
          <w:rFonts w:ascii="Calibri" w:eastAsia="Calibri" w:hAnsi="Calibri" w:cs="Calibri"/>
          <w:color w:val="000000"/>
          <w:sz w:val="22"/>
          <w:lang w:eastAsia="en-GB"/>
        </w:rPr>
      </w:pPr>
    </w:p>
    <w:p w14:paraId="1C99234F" w14:textId="77777777" w:rsidR="00D141A3" w:rsidRPr="00D141A3" w:rsidRDefault="00D141A3" w:rsidP="009E3B2F">
      <w:pPr>
        <w:pStyle w:val="ListParagraph"/>
        <w:numPr>
          <w:ilvl w:val="0"/>
          <w:numId w:val="7"/>
        </w:numPr>
        <w:spacing w:after="3" w:line="248" w:lineRule="auto"/>
        <w:ind w:right="11"/>
        <w:jc w:val="both"/>
        <w:rPr>
          <w:rFonts w:ascii="Calibri" w:eastAsia="Calibri" w:hAnsi="Calibri" w:cs="Calibri"/>
          <w:color w:val="000000"/>
          <w:sz w:val="22"/>
          <w:lang w:eastAsia="en-GB"/>
        </w:rPr>
      </w:pPr>
      <w:r w:rsidRPr="00D141A3">
        <w:rPr>
          <w:rFonts w:ascii="Calibri" w:eastAsia="Calibri" w:hAnsi="Calibri" w:cs="Calibri"/>
          <w:color w:val="000000"/>
          <w:sz w:val="22"/>
          <w:lang w:eastAsia="en-GB"/>
        </w:rPr>
        <w:t xml:space="preserve">Ensure that all external complaints are logged and acted upon according to the organisational procedures. </w:t>
      </w:r>
    </w:p>
    <w:p w14:paraId="39EC3C75" w14:textId="77777777" w:rsidR="00D141A3" w:rsidRPr="00D141A3" w:rsidRDefault="00D141A3" w:rsidP="00D141A3">
      <w:pPr>
        <w:spacing w:after="5" w:line="249" w:lineRule="auto"/>
        <w:ind w:left="720" w:right="2" w:hanging="370"/>
        <w:contextualSpacing/>
        <w:jc w:val="both"/>
        <w:rPr>
          <w:rFonts w:ascii="Calibri" w:eastAsia="Calibri" w:hAnsi="Calibri" w:cs="Calibri"/>
          <w:color w:val="000000"/>
          <w:sz w:val="22"/>
          <w:lang w:eastAsia="en-GB"/>
        </w:rPr>
      </w:pPr>
    </w:p>
    <w:p w14:paraId="36D8152B" w14:textId="77777777" w:rsidR="00D141A3" w:rsidRPr="00D141A3" w:rsidRDefault="00D141A3" w:rsidP="009E3B2F">
      <w:pPr>
        <w:pStyle w:val="ListParagraph"/>
        <w:numPr>
          <w:ilvl w:val="0"/>
          <w:numId w:val="7"/>
        </w:numPr>
        <w:spacing w:after="5" w:line="249" w:lineRule="auto"/>
        <w:ind w:right="11"/>
        <w:jc w:val="both"/>
        <w:rPr>
          <w:rFonts w:ascii="Calibri" w:eastAsia="Calibri" w:hAnsi="Calibri" w:cs="Calibri"/>
          <w:color w:val="000000"/>
          <w:sz w:val="22"/>
          <w:lang w:eastAsia="en-GB"/>
        </w:rPr>
      </w:pPr>
      <w:r w:rsidRPr="00D141A3">
        <w:rPr>
          <w:rFonts w:ascii="Calibri" w:eastAsia="Calibri" w:hAnsi="Calibri" w:cs="Calibri"/>
          <w:color w:val="000000"/>
          <w:sz w:val="22"/>
          <w:lang w:eastAsia="en-GB"/>
        </w:rPr>
        <w:t xml:space="preserve">Undertake relevant training as required by the organisation and agreed with your line manager. </w:t>
      </w:r>
    </w:p>
    <w:p w14:paraId="1AB0E319" w14:textId="7E298730" w:rsidR="00D141A3" w:rsidRPr="00D141A3" w:rsidRDefault="00D141A3" w:rsidP="00D141A3">
      <w:pPr>
        <w:spacing w:after="5" w:line="249" w:lineRule="auto"/>
        <w:ind w:left="335" w:right="11" w:firstLine="48"/>
        <w:jc w:val="both"/>
        <w:rPr>
          <w:rFonts w:ascii="Calibri" w:eastAsia="Calibri" w:hAnsi="Calibri" w:cs="Calibri"/>
          <w:color w:val="000000"/>
          <w:sz w:val="22"/>
          <w:lang w:eastAsia="en-GB"/>
        </w:rPr>
      </w:pPr>
    </w:p>
    <w:p w14:paraId="0F04ECB5" w14:textId="77777777" w:rsidR="00D141A3" w:rsidRPr="00D141A3" w:rsidRDefault="00D141A3" w:rsidP="009E3B2F">
      <w:pPr>
        <w:pStyle w:val="ListParagraph"/>
        <w:numPr>
          <w:ilvl w:val="0"/>
          <w:numId w:val="7"/>
        </w:numPr>
        <w:spacing w:after="5" w:line="249" w:lineRule="auto"/>
        <w:ind w:right="11"/>
        <w:jc w:val="both"/>
        <w:rPr>
          <w:rFonts w:ascii="Calibri" w:eastAsia="Calibri" w:hAnsi="Calibri" w:cs="Calibri"/>
          <w:color w:val="000000"/>
          <w:sz w:val="22"/>
          <w:lang w:eastAsia="en-GB"/>
        </w:rPr>
      </w:pPr>
      <w:r w:rsidRPr="00D141A3">
        <w:rPr>
          <w:rFonts w:ascii="Calibri" w:eastAsia="Calibri" w:hAnsi="Calibri" w:cs="Calibri"/>
          <w:color w:val="000000"/>
          <w:sz w:val="22"/>
          <w:lang w:eastAsia="en-GB"/>
        </w:rPr>
        <w:t>Act as an Ambassador for AUKES, positively promoting the charity and its services.</w:t>
      </w:r>
    </w:p>
    <w:p w14:paraId="4AF99F30" w14:textId="77777777" w:rsidR="00D141A3" w:rsidRPr="00D141A3" w:rsidRDefault="00D141A3" w:rsidP="00D141A3">
      <w:pPr>
        <w:spacing w:after="5" w:line="249" w:lineRule="auto"/>
        <w:ind w:left="720" w:right="2" w:hanging="370"/>
        <w:contextualSpacing/>
        <w:jc w:val="both"/>
        <w:rPr>
          <w:rFonts w:ascii="Calibri" w:eastAsia="Calibri" w:hAnsi="Calibri" w:cs="Calibri"/>
          <w:color w:val="000000"/>
          <w:sz w:val="22"/>
          <w:lang w:eastAsia="en-GB"/>
        </w:rPr>
      </w:pPr>
    </w:p>
    <w:p w14:paraId="655CE08F" w14:textId="77777777" w:rsidR="00D141A3" w:rsidRPr="00D141A3" w:rsidRDefault="00D141A3" w:rsidP="009E3B2F">
      <w:pPr>
        <w:pStyle w:val="ListParagraph"/>
        <w:numPr>
          <w:ilvl w:val="0"/>
          <w:numId w:val="7"/>
        </w:numPr>
        <w:spacing w:after="5" w:line="249" w:lineRule="auto"/>
        <w:ind w:right="11"/>
        <w:jc w:val="both"/>
        <w:rPr>
          <w:rFonts w:ascii="Calibri" w:eastAsia="Calibri" w:hAnsi="Calibri" w:cs="Calibri"/>
          <w:color w:val="000000"/>
          <w:sz w:val="22"/>
          <w:lang w:eastAsia="en-GB"/>
        </w:rPr>
      </w:pPr>
      <w:r w:rsidRPr="00D141A3">
        <w:rPr>
          <w:rFonts w:ascii="Calibri" w:eastAsia="Calibri" w:hAnsi="Calibri" w:cs="Calibri"/>
          <w:color w:val="000000"/>
          <w:sz w:val="22"/>
          <w:lang w:eastAsia="en-GB"/>
        </w:rPr>
        <w:t>Carry out other duties relevant to the role and grade as reasonably requested, working flexibly to meet organisational needs.</w:t>
      </w:r>
    </w:p>
    <w:p w14:paraId="64E479B6" w14:textId="243D2943" w:rsidR="006E3CFF" w:rsidRDefault="006E3CFF" w:rsidP="006E3CFF">
      <w:pPr>
        <w:rPr>
          <w:rFonts w:ascii="Calibri" w:hAnsi="Calibri" w:cs="Calibri"/>
          <w:b/>
          <w:bCs/>
          <w:sz w:val="22"/>
          <w:szCs w:val="22"/>
          <w:u w:val="single"/>
        </w:rPr>
      </w:pPr>
    </w:p>
    <w:p w14:paraId="1C07C5CC" w14:textId="2F477F1E" w:rsidR="00707FCF" w:rsidRPr="006E3CFF" w:rsidRDefault="00707FCF">
      <w:r w:rsidRPr="006E3CFF">
        <w:br w:type="page"/>
      </w:r>
    </w:p>
    <w:tbl>
      <w:tblPr>
        <w:tblW w:w="8960" w:type="dxa"/>
        <w:tblLook w:val="04A0" w:firstRow="1" w:lastRow="0" w:firstColumn="1" w:lastColumn="0" w:noHBand="0" w:noVBand="1"/>
      </w:tblPr>
      <w:tblGrid>
        <w:gridCol w:w="2240"/>
        <w:gridCol w:w="4400"/>
        <w:gridCol w:w="1160"/>
        <w:gridCol w:w="1160"/>
      </w:tblGrid>
      <w:tr w:rsidR="006E3CFF" w:rsidRPr="00BC10B1" w14:paraId="5C7792BC" w14:textId="77777777" w:rsidTr="00BC10B1">
        <w:trPr>
          <w:trHeight w:val="288"/>
        </w:trPr>
        <w:tc>
          <w:tcPr>
            <w:tcW w:w="2240" w:type="dxa"/>
            <w:tcBorders>
              <w:top w:val="single" w:sz="4" w:space="0" w:color="auto"/>
              <w:left w:val="single" w:sz="4" w:space="0" w:color="auto"/>
              <w:bottom w:val="single" w:sz="4" w:space="0" w:color="auto"/>
              <w:right w:val="single" w:sz="4" w:space="0" w:color="auto"/>
            </w:tcBorders>
            <w:noWrap/>
            <w:vAlign w:val="bottom"/>
          </w:tcPr>
          <w:p w14:paraId="1B0E12A4" w14:textId="77777777" w:rsidR="006E3CFF" w:rsidRPr="006E3CFF" w:rsidRDefault="006E3CFF" w:rsidP="00BC10B1">
            <w:pPr>
              <w:spacing w:after="0" w:line="240" w:lineRule="auto"/>
              <w:rPr>
                <w:rFonts w:ascii="Calibri" w:eastAsia="Times New Roman" w:hAnsi="Calibri" w:cs="Calibri"/>
                <w:b/>
                <w:bCs/>
                <w:color w:val="000000"/>
                <w:kern w:val="0"/>
                <w:sz w:val="22"/>
                <w:szCs w:val="22"/>
                <w:lang w:eastAsia="en-GB"/>
                <w14:ligatures w14:val="none"/>
              </w:rPr>
            </w:pPr>
          </w:p>
        </w:tc>
        <w:tc>
          <w:tcPr>
            <w:tcW w:w="4400" w:type="dxa"/>
            <w:tcBorders>
              <w:top w:val="single" w:sz="4" w:space="0" w:color="auto"/>
              <w:left w:val="nil"/>
              <w:bottom w:val="single" w:sz="4" w:space="0" w:color="auto"/>
              <w:right w:val="single" w:sz="4" w:space="0" w:color="auto"/>
            </w:tcBorders>
            <w:noWrap/>
            <w:vAlign w:val="bottom"/>
          </w:tcPr>
          <w:p w14:paraId="05EDDD92" w14:textId="4A1C4852" w:rsidR="006E3CFF" w:rsidRPr="006E3CFF" w:rsidRDefault="006E3CFF" w:rsidP="00BC10B1">
            <w:pPr>
              <w:spacing w:after="0" w:line="240" w:lineRule="auto"/>
              <w:jc w:val="center"/>
              <w:rPr>
                <w:rFonts w:ascii="Calibri" w:eastAsia="Times New Roman" w:hAnsi="Calibri" w:cs="Calibri"/>
                <w:b/>
                <w:bCs/>
                <w:color w:val="000000"/>
                <w:kern w:val="0"/>
                <w:sz w:val="22"/>
                <w:szCs w:val="22"/>
                <w:u w:val="single"/>
                <w:lang w:eastAsia="en-GB"/>
                <w14:ligatures w14:val="none"/>
              </w:rPr>
            </w:pPr>
            <w:r w:rsidRPr="006E3CFF">
              <w:rPr>
                <w:rFonts w:ascii="Calibri" w:eastAsia="Times New Roman" w:hAnsi="Calibri" w:cs="Calibri"/>
                <w:b/>
                <w:bCs/>
                <w:color w:val="000000"/>
                <w:kern w:val="0"/>
                <w:sz w:val="22"/>
                <w:szCs w:val="22"/>
                <w:u w:val="single"/>
                <w:lang w:eastAsia="en-GB"/>
                <w14:ligatures w14:val="none"/>
              </w:rPr>
              <w:t>Person Specification</w:t>
            </w:r>
          </w:p>
        </w:tc>
        <w:tc>
          <w:tcPr>
            <w:tcW w:w="1160" w:type="dxa"/>
            <w:tcBorders>
              <w:top w:val="single" w:sz="4" w:space="0" w:color="auto"/>
              <w:left w:val="nil"/>
              <w:bottom w:val="single" w:sz="4" w:space="0" w:color="auto"/>
              <w:right w:val="single" w:sz="4" w:space="0" w:color="auto"/>
            </w:tcBorders>
            <w:noWrap/>
            <w:vAlign w:val="bottom"/>
          </w:tcPr>
          <w:p w14:paraId="1159E22A" w14:textId="77777777" w:rsidR="006E3CFF" w:rsidRDefault="006E3CFF" w:rsidP="00BC10B1">
            <w:pPr>
              <w:spacing w:after="0" w:line="240" w:lineRule="auto"/>
              <w:rPr>
                <w:rFonts w:ascii="Calibri" w:eastAsia="Times New Roman" w:hAnsi="Calibri" w:cs="Calibri"/>
                <w:b/>
                <w:bCs/>
                <w:color w:val="000000"/>
                <w:kern w:val="0"/>
                <w:sz w:val="22"/>
                <w:szCs w:val="22"/>
                <w:lang w:eastAsia="en-GB"/>
                <w14:ligatures w14:val="none"/>
              </w:rPr>
            </w:pPr>
          </w:p>
        </w:tc>
        <w:tc>
          <w:tcPr>
            <w:tcW w:w="1160" w:type="dxa"/>
            <w:tcBorders>
              <w:top w:val="single" w:sz="4" w:space="0" w:color="auto"/>
              <w:left w:val="nil"/>
              <w:bottom w:val="single" w:sz="4" w:space="0" w:color="auto"/>
              <w:right w:val="single" w:sz="4" w:space="0" w:color="auto"/>
            </w:tcBorders>
            <w:noWrap/>
            <w:vAlign w:val="bottom"/>
          </w:tcPr>
          <w:p w14:paraId="40461A9B" w14:textId="77777777" w:rsidR="006E3CFF" w:rsidRDefault="006E3CFF" w:rsidP="00BC10B1">
            <w:pPr>
              <w:spacing w:after="0" w:line="240" w:lineRule="auto"/>
              <w:rPr>
                <w:rFonts w:ascii="Calibri" w:eastAsia="Times New Roman" w:hAnsi="Calibri" w:cs="Calibri"/>
                <w:b/>
                <w:bCs/>
                <w:color w:val="000000"/>
                <w:kern w:val="0"/>
                <w:sz w:val="22"/>
                <w:szCs w:val="22"/>
                <w:lang w:eastAsia="en-GB"/>
                <w14:ligatures w14:val="none"/>
              </w:rPr>
            </w:pPr>
          </w:p>
        </w:tc>
      </w:tr>
      <w:tr w:rsidR="006E3CFF" w:rsidRPr="00BC10B1" w14:paraId="4DFFA6C2" w14:textId="77777777" w:rsidTr="00BC10B1">
        <w:trPr>
          <w:trHeight w:val="288"/>
        </w:trPr>
        <w:tc>
          <w:tcPr>
            <w:tcW w:w="2240" w:type="dxa"/>
            <w:tcBorders>
              <w:top w:val="single" w:sz="4" w:space="0" w:color="auto"/>
              <w:left w:val="single" w:sz="4" w:space="0" w:color="auto"/>
              <w:bottom w:val="single" w:sz="4" w:space="0" w:color="auto"/>
              <w:right w:val="single" w:sz="4" w:space="0" w:color="auto"/>
            </w:tcBorders>
            <w:noWrap/>
            <w:vAlign w:val="bottom"/>
          </w:tcPr>
          <w:p w14:paraId="5BB669FC" w14:textId="209811B9" w:rsidR="006E3CFF" w:rsidRPr="00BC10B1" w:rsidRDefault="006E3CFF" w:rsidP="00BC10B1">
            <w:pPr>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EXPERIENCE</w:t>
            </w:r>
          </w:p>
        </w:tc>
        <w:tc>
          <w:tcPr>
            <w:tcW w:w="4400" w:type="dxa"/>
            <w:tcBorders>
              <w:top w:val="single" w:sz="4" w:space="0" w:color="auto"/>
              <w:left w:val="nil"/>
              <w:bottom w:val="single" w:sz="4" w:space="0" w:color="auto"/>
              <w:right w:val="single" w:sz="4" w:space="0" w:color="auto"/>
            </w:tcBorders>
            <w:noWrap/>
            <w:vAlign w:val="bottom"/>
          </w:tcPr>
          <w:p w14:paraId="000CD1C0" w14:textId="6C975CE6" w:rsidR="006E3CFF" w:rsidRPr="00BC10B1" w:rsidRDefault="006E3CFF" w:rsidP="00BC10B1">
            <w:pPr>
              <w:spacing w:after="0" w:line="240" w:lineRule="auto"/>
              <w:jc w:val="cente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CRITERIA</w:t>
            </w:r>
          </w:p>
        </w:tc>
        <w:tc>
          <w:tcPr>
            <w:tcW w:w="1160" w:type="dxa"/>
            <w:tcBorders>
              <w:top w:val="single" w:sz="4" w:space="0" w:color="auto"/>
              <w:left w:val="nil"/>
              <w:bottom w:val="single" w:sz="4" w:space="0" w:color="auto"/>
              <w:right w:val="single" w:sz="4" w:space="0" w:color="auto"/>
            </w:tcBorders>
            <w:noWrap/>
            <w:vAlign w:val="bottom"/>
          </w:tcPr>
          <w:p w14:paraId="06D76721" w14:textId="638D351B" w:rsidR="006E3CFF" w:rsidRPr="00BC10B1" w:rsidRDefault="006E3CFF" w:rsidP="00BC10B1">
            <w:pPr>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Essential</w:t>
            </w:r>
          </w:p>
        </w:tc>
        <w:tc>
          <w:tcPr>
            <w:tcW w:w="1160" w:type="dxa"/>
            <w:tcBorders>
              <w:top w:val="single" w:sz="4" w:space="0" w:color="auto"/>
              <w:left w:val="nil"/>
              <w:bottom w:val="single" w:sz="4" w:space="0" w:color="auto"/>
              <w:right w:val="single" w:sz="4" w:space="0" w:color="auto"/>
            </w:tcBorders>
            <w:noWrap/>
            <w:vAlign w:val="bottom"/>
          </w:tcPr>
          <w:p w14:paraId="109C0F32" w14:textId="38B12F3D" w:rsidR="006E3CFF" w:rsidRPr="00BC10B1" w:rsidRDefault="006E3CFF" w:rsidP="00BC10B1">
            <w:pPr>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Desirable</w:t>
            </w:r>
          </w:p>
        </w:tc>
      </w:tr>
      <w:tr w:rsidR="00BC10B1" w:rsidRPr="00BC10B1" w14:paraId="36CFEFFB" w14:textId="77777777" w:rsidTr="00BC10B1">
        <w:trPr>
          <w:trHeight w:val="600"/>
        </w:trPr>
        <w:tc>
          <w:tcPr>
            <w:tcW w:w="2240" w:type="dxa"/>
            <w:tcBorders>
              <w:top w:val="single" w:sz="4" w:space="0" w:color="auto"/>
              <w:left w:val="single" w:sz="4" w:space="0" w:color="auto"/>
              <w:right w:val="single" w:sz="4" w:space="0" w:color="auto"/>
            </w:tcBorders>
            <w:noWrap/>
            <w:vAlign w:val="bottom"/>
            <w:hideMark/>
          </w:tcPr>
          <w:p w14:paraId="3097F8D8" w14:textId="77777777" w:rsidR="00BC10B1" w:rsidRPr="00BC10B1" w:rsidRDefault="00BC10B1" w:rsidP="00BC10B1">
            <w:pPr>
              <w:spacing w:after="0" w:line="240" w:lineRule="auto"/>
              <w:rPr>
                <w:rFonts w:ascii="Aptos Narrow" w:eastAsia="Times New Roman" w:hAnsi="Aptos Narrow" w:cs="Times New Roman"/>
                <w:color w:val="000000"/>
                <w:kern w:val="0"/>
                <w:sz w:val="22"/>
                <w:szCs w:val="22"/>
                <w:lang w:eastAsia="en-GB"/>
                <w14:ligatures w14:val="none"/>
              </w:rPr>
            </w:pPr>
            <w:r w:rsidRPr="00BC10B1">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single" w:sz="4" w:space="0" w:color="auto"/>
              <w:bottom w:val="single" w:sz="4" w:space="0" w:color="auto"/>
              <w:right w:val="single" w:sz="4" w:space="0" w:color="auto"/>
            </w:tcBorders>
            <w:vAlign w:val="bottom"/>
            <w:hideMark/>
          </w:tcPr>
          <w:p w14:paraId="513230D6" w14:textId="77777777" w:rsidR="00BC10B1" w:rsidRPr="00BC10B1" w:rsidRDefault="00BC10B1" w:rsidP="00BC10B1">
            <w:pPr>
              <w:spacing w:after="0" w:line="240" w:lineRule="auto"/>
              <w:rPr>
                <w:rFonts w:ascii="Calibri" w:eastAsia="Times New Roman" w:hAnsi="Calibri" w:cs="Calibri"/>
                <w:color w:val="000000"/>
                <w:kern w:val="0"/>
                <w:sz w:val="22"/>
                <w:szCs w:val="22"/>
                <w:lang w:eastAsia="en-GB"/>
                <w14:ligatures w14:val="none"/>
              </w:rPr>
            </w:pPr>
            <w:r w:rsidRPr="00BC10B1">
              <w:rPr>
                <w:rFonts w:ascii="Calibri" w:eastAsia="Times New Roman" w:hAnsi="Calibri" w:cs="Calibri"/>
                <w:color w:val="000000"/>
                <w:kern w:val="0"/>
                <w:sz w:val="22"/>
                <w:szCs w:val="22"/>
                <w:lang w:eastAsia="en-GB"/>
                <w14:ligatures w14:val="none"/>
              </w:rPr>
              <w:t>Proven experience in a senior operational or area management role overseeing multiple sites.</w:t>
            </w:r>
          </w:p>
        </w:tc>
        <w:tc>
          <w:tcPr>
            <w:tcW w:w="1160" w:type="dxa"/>
            <w:tcBorders>
              <w:top w:val="nil"/>
              <w:left w:val="nil"/>
              <w:bottom w:val="single" w:sz="4" w:space="0" w:color="auto"/>
              <w:right w:val="single" w:sz="4" w:space="0" w:color="auto"/>
            </w:tcBorders>
            <w:noWrap/>
            <w:vAlign w:val="bottom"/>
            <w:hideMark/>
          </w:tcPr>
          <w:p w14:paraId="0D886EB1" w14:textId="77777777" w:rsidR="00BC10B1" w:rsidRPr="00BC10B1" w:rsidRDefault="00BC10B1" w:rsidP="00BC10B1">
            <w:pPr>
              <w:spacing w:after="0" w:line="240" w:lineRule="auto"/>
              <w:rPr>
                <w:rFonts w:ascii="Segoe UI Symbol" w:eastAsia="Times New Roman" w:hAnsi="Segoe UI Symbol" w:cs="Times New Roman"/>
                <w:color w:val="000000"/>
                <w:kern w:val="0"/>
                <w:sz w:val="22"/>
                <w:szCs w:val="22"/>
                <w:lang w:eastAsia="en-GB"/>
                <w14:ligatures w14:val="none"/>
              </w:rPr>
            </w:pPr>
            <w:r w:rsidRPr="00BC10B1">
              <w:rPr>
                <w:rFonts w:ascii="Segoe UI Symbol" w:eastAsia="Times New Roman" w:hAnsi="Segoe UI Symbol" w:cs="Times New Roman"/>
                <w:color w:val="000000"/>
                <w:kern w:val="0"/>
                <w:sz w:val="22"/>
                <w:szCs w:val="22"/>
                <w:lang w:eastAsia="en-GB"/>
                <w14:ligatures w14:val="none"/>
              </w:rPr>
              <w:t>✓</w:t>
            </w:r>
          </w:p>
        </w:tc>
        <w:tc>
          <w:tcPr>
            <w:tcW w:w="1160" w:type="dxa"/>
            <w:tcBorders>
              <w:top w:val="nil"/>
              <w:left w:val="nil"/>
              <w:bottom w:val="single" w:sz="4" w:space="0" w:color="auto"/>
              <w:right w:val="single" w:sz="4" w:space="0" w:color="auto"/>
            </w:tcBorders>
            <w:noWrap/>
            <w:vAlign w:val="bottom"/>
            <w:hideMark/>
          </w:tcPr>
          <w:p w14:paraId="460B33D3" w14:textId="77777777" w:rsidR="00BC10B1" w:rsidRPr="00BC10B1" w:rsidRDefault="00BC10B1" w:rsidP="00BC10B1">
            <w:pPr>
              <w:spacing w:after="0" w:line="240" w:lineRule="auto"/>
              <w:rPr>
                <w:rFonts w:ascii="Aptos Narrow" w:eastAsia="Times New Roman" w:hAnsi="Aptos Narrow" w:cs="Times New Roman"/>
                <w:color w:val="000000"/>
                <w:kern w:val="0"/>
                <w:sz w:val="22"/>
                <w:szCs w:val="22"/>
                <w:lang w:eastAsia="en-GB"/>
                <w14:ligatures w14:val="none"/>
              </w:rPr>
            </w:pPr>
            <w:r w:rsidRPr="00BC10B1">
              <w:rPr>
                <w:rFonts w:ascii="Aptos Narrow" w:eastAsia="Times New Roman" w:hAnsi="Aptos Narrow" w:cs="Times New Roman"/>
                <w:color w:val="000000"/>
                <w:kern w:val="0"/>
                <w:sz w:val="22"/>
                <w:szCs w:val="22"/>
                <w:lang w:eastAsia="en-GB"/>
                <w14:ligatures w14:val="none"/>
              </w:rPr>
              <w:t> </w:t>
            </w:r>
          </w:p>
        </w:tc>
      </w:tr>
      <w:tr w:rsidR="00BC10B1" w:rsidRPr="00BC10B1" w14:paraId="767FEB04" w14:textId="77777777" w:rsidTr="00BC10B1">
        <w:trPr>
          <w:trHeight w:val="600"/>
        </w:trPr>
        <w:tc>
          <w:tcPr>
            <w:tcW w:w="2240" w:type="dxa"/>
            <w:tcBorders>
              <w:left w:val="single" w:sz="4" w:space="0" w:color="auto"/>
              <w:right w:val="single" w:sz="4" w:space="0" w:color="auto"/>
            </w:tcBorders>
            <w:noWrap/>
            <w:vAlign w:val="bottom"/>
            <w:hideMark/>
          </w:tcPr>
          <w:p w14:paraId="62365137" w14:textId="77777777" w:rsidR="00BC10B1" w:rsidRPr="00BC10B1" w:rsidRDefault="00BC10B1" w:rsidP="00BC10B1">
            <w:pPr>
              <w:spacing w:after="0" w:line="240" w:lineRule="auto"/>
              <w:rPr>
                <w:rFonts w:ascii="Aptos Narrow" w:eastAsia="Times New Roman" w:hAnsi="Aptos Narrow" w:cs="Times New Roman"/>
                <w:color w:val="000000"/>
                <w:kern w:val="0"/>
                <w:sz w:val="22"/>
                <w:szCs w:val="22"/>
                <w:lang w:eastAsia="en-GB"/>
                <w14:ligatures w14:val="none"/>
              </w:rPr>
            </w:pPr>
            <w:r w:rsidRPr="00BC10B1">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single" w:sz="4" w:space="0" w:color="auto"/>
              <w:bottom w:val="single" w:sz="4" w:space="0" w:color="auto"/>
              <w:right w:val="single" w:sz="4" w:space="0" w:color="auto"/>
            </w:tcBorders>
            <w:vAlign w:val="bottom"/>
            <w:hideMark/>
          </w:tcPr>
          <w:p w14:paraId="58D68D6F" w14:textId="77777777" w:rsidR="00BC10B1" w:rsidRPr="00BC10B1" w:rsidRDefault="00BC10B1" w:rsidP="00BC10B1">
            <w:pPr>
              <w:spacing w:after="0" w:line="240" w:lineRule="auto"/>
              <w:rPr>
                <w:rFonts w:ascii="Calibri" w:eastAsia="Times New Roman" w:hAnsi="Calibri" w:cs="Calibri"/>
                <w:color w:val="000000"/>
                <w:kern w:val="0"/>
                <w:sz w:val="22"/>
                <w:szCs w:val="22"/>
                <w:lang w:eastAsia="en-GB"/>
                <w14:ligatures w14:val="none"/>
              </w:rPr>
            </w:pPr>
            <w:r w:rsidRPr="00BC10B1">
              <w:rPr>
                <w:rFonts w:ascii="Calibri" w:eastAsia="Times New Roman" w:hAnsi="Calibri" w:cs="Calibri"/>
                <w:color w:val="000000"/>
                <w:kern w:val="0"/>
                <w:sz w:val="22"/>
                <w:szCs w:val="22"/>
                <w:lang w:eastAsia="en-GB"/>
                <w14:ligatures w14:val="none"/>
              </w:rPr>
              <w:t xml:space="preserve">Experience of managing community facing services, leisure, wellbeing, hospitality or similar environments. </w:t>
            </w:r>
          </w:p>
        </w:tc>
        <w:tc>
          <w:tcPr>
            <w:tcW w:w="1160" w:type="dxa"/>
            <w:tcBorders>
              <w:top w:val="nil"/>
              <w:left w:val="nil"/>
              <w:bottom w:val="single" w:sz="4" w:space="0" w:color="auto"/>
              <w:right w:val="single" w:sz="4" w:space="0" w:color="auto"/>
            </w:tcBorders>
            <w:noWrap/>
            <w:vAlign w:val="bottom"/>
            <w:hideMark/>
          </w:tcPr>
          <w:p w14:paraId="39FCCF17" w14:textId="77777777" w:rsidR="00BC10B1" w:rsidRPr="00BC10B1" w:rsidRDefault="00BC10B1" w:rsidP="00BC10B1">
            <w:pPr>
              <w:spacing w:after="0" w:line="240" w:lineRule="auto"/>
              <w:rPr>
                <w:rFonts w:ascii="Segoe UI Symbol" w:eastAsia="Times New Roman" w:hAnsi="Segoe UI Symbol" w:cs="Times New Roman"/>
                <w:color w:val="000000"/>
                <w:kern w:val="0"/>
                <w:sz w:val="22"/>
                <w:szCs w:val="22"/>
                <w:lang w:eastAsia="en-GB"/>
                <w14:ligatures w14:val="none"/>
              </w:rPr>
            </w:pPr>
            <w:r w:rsidRPr="00BC10B1">
              <w:rPr>
                <w:rFonts w:ascii="Segoe UI Symbol" w:eastAsia="Times New Roman" w:hAnsi="Segoe UI Symbol" w:cs="Times New Roman"/>
                <w:color w:val="000000"/>
                <w:kern w:val="0"/>
                <w:sz w:val="22"/>
                <w:szCs w:val="22"/>
                <w:lang w:eastAsia="en-GB"/>
                <w14:ligatures w14:val="none"/>
              </w:rPr>
              <w:t>✓</w:t>
            </w:r>
          </w:p>
        </w:tc>
        <w:tc>
          <w:tcPr>
            <w:tcW w:w="1160" w:type="dxa"/>
            <w:tcBorders>
              <w:top w:val="nil"/>
              <w:left w:val="nil"/>
              <w:bottom w:val="single" w:sz="4" w:space="0" w:color="auto"/>
              <w:right w:val="single" w:sz="4" w:space="0" w:color="auto"/>
            </w:tcBorders>
            <w:noWrap/>
            <w:vAlign w:val="bottom"/>
            <w:hideMark/>
          </w:tcPr>
          <w:p w14:paraId="32A1712F" w14:textId="77777777" w:rsidR="00BC10B1" w:rsidRPr="00BC10B1" w:rsidRDefault="00BC10B1" w:rsidP="00BC10B1">
            <w:pPr>
              <w:spacing w:after="0" w:line="240" w:lineRule="auto"/>
              <w:rPr>
                <w:rFonts w:ascii="Aptos Narrow" w:eastAsia="Times New Roman" w:hAnsi="Aptos Narrow" w:cs="Times New Roman"/>
                <w:color w:val="000000"/>
                <w:kern w:val="0"/>
                <w:sz w:val="22"/>
                <w:szCs w:val="22"/>
                <w:lang w:eastAsia="en-GB"/>
                <w14:ligatures w14:val="none"/>
              </w:rPr>
            </w:pPr>
            <w:r w:rsidRPr="00BC10B1">
              <w:rPr>
                <w:rFonts w:ascii="Aptos Narrow" w:eastAsia="Times New Roman" w:hAnsi="Aptos Narrow" w:cs="Times New Roman"/>
                <w:color w:val="000000"/>
                <w:kern w:val="0"/>
                <w:sz w:val="22"/>
                <w:szCs w:val="22"/>
                <w:lang w:eastAsia="en-GB"/>
                <w14:ligatures w14:val="none"/>
              </w:rPr>
              <w:t> </w:t>
            </w:r>
          </w:p>
        </w:tc>
      </w:tr>
      <w:tr w:rsidR="00BC10B1" w:rsidRPr="00BC10B1" w14:paraId="605B57A6" w14:textId="77777777" w:rsidTr="00BC10B1">
        <w:trPr>
          <w:trHeight w:val="600"/>
        </w:trPr>
        <w:tc>
          <w:tcPr>
            <w:tcW w:w="2240" w:type="dxa"/>
            <w:tcBorders>
              <w:left w:val="single" w:sz="4" w:space="0" w:color="auto"/>
              <w:right w:val="single" w:sz="4" w:space="0" w:color="auto"/>
            </w:tcBorders>
            <w:noWrap/>
            <w:vAlign w:val="bottom"/>
            <w:hideMark/>
          </w:tcPr>
          <w:p w14:paraId="2467FB94" w14:textId="77777777" w:rsidR="00BC10B1" w:rsidRPr="00BC10B1" w:rsidRDefault="00BC10B1" w:rsidP="00BC10B1">
            <w:pPr>
              <w:spacing w:after="0" w:line="240" w:lineRule="auto"/>
              <w:rPr>
                <w:rFonts w:ascii="Aptos Narrow" w:eastAsia="Times New Roman" w:hAnsi="Aptos Narrow" w:cs="Times New Roman"/>
                <w:color w:val="000000"/>
                <w:kern w:val="0"/>
                <w:sz w:val="22"/>
                <w:szCs w:val="22"/>
                <w:lang w:eastAsia="en-GB"/>
                <w14:ligatures w14:val="none"/>
              </w:rPr>
            </w:pPr>
            <w:r w:rsidRPr="00BC10B1">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single" w:sz="4" w:space="0" w:color="auto"/>
              <w:bottom w:val="single" w:sz="4" w:space="0" w:color="auto"/>
              <w:right w:val="single" w:sz="4" w:space="0" w:color="auto"/>
            </w:tcBorders>
            <w:vAlign w:val="bottom"/>
            <w:hideMark/>
          </w:tcPr>
          <w:p w14:paraId="442B31CF" w14:textId="77777777" w:rsidR="00BC10B1" w:rsidRPr="00BC10B1" w:rsidRDefault="00BC10B1" w:rsidP="00BC10B1">
            <w:pPr>
              <w:spacing w:after="0" w:line="240" w:lineRule="auto"/>
              <w:rPr>
                <w:rFonts w:ascii="Calibri" w:eastAsia="Times New Roman" w:hAnsi="Calibri" w:cs="Calibri"/>
                <w:color w:val="000000"/>
                <w:kern w:val="0"/>
                <w:sz w:val="22"/>
                <w:szCs w:val="22"/>
                <w:lang w:eastAsia="en-GB"/>
                <w14:ligatures w14:val="none"/>
              </w:rPr>
            </w:pPr>
            <w:r w:rsidRPr="00BC10B1">
              <w:rPr>
                <w:rFonts w:ascii="Calibri" w:eastAsia="Times New Roman" w:hAnsi="Calibri" w:cs="Calibri"/>
                <w:color w:val="000000"/>
                <w:kern w:val="0"/>
                <w:sz w:val="22"/>
                <w:szCs w:val="22"/>
                <w:lang w:eastAsia="en-GB"/>
                <w14:ligatures w14:val="none"/>
              </w:rPr>
              <w:t xml:space="preserve">Strong track record of budget management and delivering income and expenditure targets. </w:t>
            </w:r>
          </w:p>
        </w:tc>
        <w:tc>
          <w:tcPr>
            <w:tcW w:w="1160" w:type="dxa"/>
            <w:tcBorders>
              <w:top w:val="nil"/>
              <w:left w:val="nil"/>
              <w:bottom w:val="single" w:sz="4" w:space="0" w:color="auto"/>
              <w:right w:val="single" w:sz="4" w:space="0" w:color="auto"/>
            </w:tcBorders>
            <w:noWrap/>
            <w:vAlign w:val="bottom"/>
            <w:hideMark/>
          </w:tcPr>
          <w:p w14:paraId="4822B242" w14:textId="77777777" w:rsidR="00BC10B1" w:rsidRPr="00BC10B1" w:rsidRDefault="00BC10B1" w:rsidP="00BC10B1">
            <w:pPr>
              <w:spacing w:after="0" w:line="240" w:lineRule="auto"/>
              <w:rPr>
                <w:rFonts w:ascii="Segoe UI Symbol" w:eastAsia="Times New Roman" w:hAnsi="Segoe UI Symbol" w:cs="Times New Roman"/>
                <w:color w:val="000000"/>
                <w:kern w:val="0"/>
                <w:sz w:val="22"/>
                <w:szCs w:val="22"/>
                <w:lang w:eastAsia="en-GB"/>
                <w14:ligatures w14:val="none"/>
              </w:rPr>
            </w:pPr>
            <w:r w:rsidRPr="00BC10B1">
              <w:rPr>
                <w:rFonts w:ascii="Segoe UI Symbol" w:eastAsia="Times New Roman" w:hAnsi="Segoe UI Symbol" w:cs="Times New Roman"/>
                <w:color w:val="000000"/>
                <w:kern w:val="0"/>
                <w:sz w:val="22"/>
                <w:szCs w:val="22"/>
                <w:lang w:eastAsia="en-GB"/>
                <w14:ligatures w14:val="none"/>
              </w:rPr>
              <w:t>✓</w:t>
            </w:r>
          </w:p>
        </w:tc>
        <w:tc>
          <w:tcPr>
            <w:tcW w:w="1160" w:type="dxa"/>
            <w:tcBorders>
              <w:top w:val="nil"/>
              <w:left w:val="nil"/>
              <w:bottom w:val="single" w:sz="4" w:space="0" w:color="auto"/>
              <w:right w:val="single" w:sz="4" w:space="0" w:color="auto"/>
            </w:tcBorders>
            <w:noWrap/>
            <w:vAlign w:val="bottom"/>
            <w:hideMark/>
          </w:tcPr>
          <w:p w14:paraId="761D6291" w14:textId="77777777" w:rsidR="00BC10B1" w:rsidRPr="00BC10B1" w:rsidRDefault="00BC10B1" w:rsidP="00BC10B1">
            <w:pPr>
              <w:spacing w:after="0" w:line="240" w:lineRule="auto"/>
              <w:rPr>
                <w:rFonts w:ascii="Aptos Narrow" w:eastAsia="Times New Roman" w:hAnsi="Aptos Narrow" w:cs="Times New Roman"/>
                <w:color w:val="000000"/>
                <w:kern w:val="0"/>
                <w:sz w:val="22"/>
                <w:szCs w:val="22"/>
                <w:lang w:eastAsia="en-GB"/>
                <w14:ligatures w14:val="none"/>
              </w:rPr>
            </w:pPr>
            <w:r w:rsidRPr="00BC10B1">
              <w:rPr>
                <w:rFonts w:ascii="Aptos Narrow" w:eastAsia="Times New Roman" w:hAnsi="Aptos Narrow" w:cs="Times New Roman"/>
                <w:color w:val="000000"/>
                <w:kern w:val="0"/>
                <w:sz w:val="22"/>
                <w:szCs w:val="22"/>
                <w:lang w:eastAsia="en-GB"/>
                <w14:ligatures w14:val="none"/>
              </w:rPr>
              <w:t> </w:t>
            </w:r>
          </w:p>
        </w:tc>
      </w:tr>
      <w:tr w:rsidR="00BC10B1" w:rsidRPr="00BC10B1" w14:paraId="6CF470D7" w14:textId="77777777" w:rsidTr="00BC10B1">
        <w:trPr>
          <w:trHeight w:val="600"/>
        </w:trPr>
        <w:tc>
          <w:tcPr>
            <w:tcW w:w="2240" w:type="dxa"/>
            <w:tcBorders>
              <w:left w:val="single" w:sz="4" w:space="0" w:color="auto"/>
              <w:right w:val="single" w:sz="4" w:space="0" w:color="auto"/>
            </w:tcBorders>
            <w:noWrap/>
            <w:vAlign w:val="bottom"/>
            <w:hideMark/>
          </w:tcPr>
          <w:p w14:paraId="2B3E68A0" w14:textId="77777777" w:rsidR="00BC10B1" w:rsidRPr="00BC10B1" w:rsidRDefault="00BC10B1" w:rsidP="00BC10B1">
            <w:pPr>
              <w:spacing w:after="0" w:line="240" w:lineRule="auto"/>
              <w:rPr>
                <w:rFonts w:ascii="Aptos Narrow" w:eastAsia="Times New Roman" w:hAnsi="Aptos Narrow" w:cs="Times New Roman"/>
                <w:color w:val="000000"/>
                <w:kern w:val="0"/>
                <w:sz w:val="22"/>
                <w:szCs w:val="22"/>
                <w:lang w:eastAsia="en-GB"/>
                <w14:ligatures w14:val="none"/>
              </w:rPr>
            </w:pPr>
            <w:r w:rsidRPr="00BC10B1">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single" w:sz="4" w:space="0" w:color="auto"/>
              <w:bottom w:val="single" w:sz="4" w:space="0" w:color="auto"/>
              <w:right w:val="single" w:sz="4" w:space="0" w:color="auto"/>
            </w:tcBorders>
            <w:vAlign w:val="bottom"/>
            <w:hideMark/>
          </w:tcPr>
          <w:p w14:paraId="14409C7E" w14:textId="77777777" w:rsidR="00BC10B1" w:rsidRPr="00BC10B1" w:rsidRDefault="00BC10B1" w:rsidP="00BC10B1">
            <w:pPr>
              <w:spacing w:after="0" w:line="240" w:lineRule="auto"/>
              <w:rPr>
                <w:rFonts w:ascii="Calibri" w:eastAsia="Times New Roman" w:hAnsi="Calibri" w:cs="Calibri"/>
                <w:color w:val="000000"/>
                <w:kern w:val="0"/>
                <w:sz w:val="22"/>
                <w:szCs w:val="22"/>
                <w:lang w:eastAsia="en-GB"/>
                <w14:ligatures w14:val="none"/>
              </w:rPr>
            </w:pPr>
            <w:r w:rsidRPr="00BC10B1">
              <w:rPr>
                <w:rFonts w:ascii="Calibri" w:eastAsia="Times New Roman" w:hAnsi="Calibri" w:cs="Calibri"/>
                <w:color w:val="000000"/>
                <w:kern w:val="0"/>
                <w:sz w:val="22"/>
                <w:szCs w:val="22"/>
                <w:lang w:eastAsia="en-GB"/>
                <w14:ligatures w14:val="none"/>
              </w:rPr>
              <w:t>Experience of working within a membership based or customer led service model.</w:t>
            </w:r>
          </w:p>
        </w:tc>
        <w:tc>
          <w:tcPr>
            <w:tcW w:w="1160" w:type="dxa"/>
            <w:tcBorders>
              <w:top w:val="nil"/>
              <w:left w:val="nil"/>
              <w:bottom w:val="single" w:sz="4" w:space="0" w:color="auto"/>
              <w:right w:val="single" w:sz="4" w:space="0" w:color="auto"/>
            </w:tcBorders>
            <w:noWrap/>
            <w:vAlign w:val="bottom"/>
            <w:hideMark/>
          </w:tcPr>
          <w:p w14:paraId="0DC04380" w14:textId="77777777" w:rsidR="00BC10B1" w:rsidRPr="00BC10B1" w:rsidRDefault="00BC10B1" w:rsidP="00BC10B1">
            <w:pPr>
              <w:spacing w:after="0" w:line="240" w:lineRule="auto"/>
              <w:rPr>
                <w:rFonts w:ascii="Segoe UI Symbol" w:eastAsia="Times New Roman" w:hAnsi="Segoe UI Symbol" w:cs="Times New Roman"/>
                <w:color w:val="000000"/>
                <w:kern w:val="0"/>
                <w:sz w:val="22"/>
                <w:szCs w:val="22"/>
                <w:lang w:eastAsia="en-GB"/>
                <w14:ligatures w14:val="none"/>
              </w:rPr>
            </w:pPr>
            <w:r w:rsidRPr="00BC10B1">
              <w:rPr>
                <w:rFonts w:ascii="Segoe UI Symbol" w:eastAsia="Times New Roman" w:hAnsi="Segoe UI Symbol" w:cs="Times New Roman"/>
                <w:color w:val="000000"/>
                <w:kern w:val="0"/>
                <w:sz w:val="22"/>
                <w:szCs w:val="22"/>
                <w:lang w:eastAsia="en-GB"/>
                <w14:ligatures w14:val="none"/>
              </w:rPr>
              <w:t>✓</w:t>
            </w:r>
          </w:p>
        </w:tc>
        <w:tc>
          <w:tcPr>
            <w:tcW w:w="1160" w:type="dxa"/>
            <w:tcBorders>
              <w:top w:val="nil"/>
              <w:left w:val="nil"/>
              <w:bottom w:val="single" w:sz="4" w:space="0" w:color="auto"/>
              <w:right w:val="single" w:sz="4" w:space="0" w:color="auto"/>
            </w:tcBorders>
            <w:noWrap/>
            <w:vAlign w:val="bottom"/>
            <w:hideMark/>
          </w:tcPr>
          <w:p w14:paraId="23EA420B" w14:textId="77777777" w:rsidR="00BC10B1" w:rsidRPr="00BC10B1" w:rsidRDefault="00BC10B1" w:rsidP="00BC10B1">
            <w:pPr>
              <w:spacing w:after="0" w:line="240" w:lineRule="auto"/>
              <w:rPr>
                <w:rFonts w:ascii="Aptos Narrow" w:eastAsia="Times New Roman" w:hAnsi="Aptos Narrow" w:cs="Times New Roman"/>
                <w:color w:val="000000"/>
                <w:kern w:val="0"/>
                <w:sz w:val="22"/>
                <w:szCs w:val="22"/>
                <w:lang w:eastAsia="en-GB"/>
                <w14:ligatures w14:val="none"/>
              </w:rPr>
            </w:pPr>
            <w:r w:rsidRPr="00BC10B1">
              <w:rPr>
                <w:rFonts w:ascii="Aptos Narrow" w:eastAsia="Times New Roman" w:hAnsi="Aptos Narrow" w:cs="Times New Roman"/>
                <w:color w:val="000000"/>
                <w:kern w:val="0"/>
                <w:sz w:val="22"/>
                <w:szCs w:val="22"/>
                <w:lang w:eastAsia="en-GB"/>
                <w14:ligatures w14:val="none"/>
              </w:rPr>
              <w:t> </w:t>
            </w:r>
          </w:p>
        </w:tc>
      </w:tr>
      <w:tr w:rsidR="00BC10B1" w:rsidRPr="00BC10B1" w14:paraId="6F8D95A4" w14:textId="77777777" w:rsidTr="00BC10B1">
        <w:trPr>
          <w:trHeight w:val="600"/>
        </w:trPr>
        <w:tc>
          <w:tcPr>
            <w:tcW w:w="2240" w:type="dxa"/>
            <w:tcBorders>
              <w:top w:val="nil"/>
              <w:left w:val="single" w:sz="4" w:space="0" w:color="auto"/>
              <w:right w:val="single" w:sz="4" w:space="0" w:color="auto"/>
            </w:tcBorders>
            <w:noWrap/>
            <w:vAlign w:val="bottom"/>
            <w:hideMark/>
          </w:tcPr>
          <w:p w14:paraId="7899E7EE" w14:textId="77777777" w:rsidR="00BC10B1" w:rsidRPr="00BC10B1" w:rsidRDefault="00BC10B1" w:rsidP="00BC10B1">
            <w:pPr>
              <w:spacing w:after="0" w:line="240" w:lineRule="auto"/>
              <w:rPr>
                <w:rFonts w:ascii="Aptos Narrow" w:eastAsia="Times New Roman" w:hAnsi="Aptos Narrow" w:cs="Times New Roman"/>
                <w:color w:val="000000"/>
                <w:kern w:val="0"/>
                <w:sz w:val="22"/>
                <w:szCs w:val="22"/>
                <w:lang w:eastAsia="en-GB"/>
                <w14:ligatures w14:val="none"/>
              </w:rPr>
            </w:pPr>
            <w:r w:rsidRPr="00BC10B1">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single" w:sz="4" w:space="0" w:color="auto"/>
              <w:bottom w:val="single" w:sz="4" w:space="0" w:color="auto"/>
              <w:right w:val="single" w:sz="4" w:space="0" w:color="auto"/>
            </w:tcBorders>
            <w:vAlign w:val="bottom"/>
            <w:hideMark/>
          </w:tcPr>
          <w:p w14:paraId="4363912B" w14:textId="77777777" w:rsidR="00BC10B1" w:rsidRPr="00BC10B1" w:rsidRDefault="00BC10B1" w:rsidP="00BC10B1">
            <w:pPr>
              <w:spacing w:after="0" w:line="240" w:lineRule="auto"/>
              <w:rPr>
                <w:rFonts w:ascii="Calibri" w:eastAsia="Times New Roman" w:hAnsi="Calibri" w:cs="Calibri"/>
                <w:color w:val="000000"/>
                <w:kern w:val="0"/>
                <w:sz w:val="22"/>
                <w:szCs w:val="22"/>
                <w:lang w:eastAsia="en-GB"/>
                <w14:ligatures w14:val="none"/>
              </w:rPr>
            </w:pPr>
            <w:r w:rsidRPr="00BC10B1">
              <w:rPr>
                <w:rFonts w:ascii="Calibri" w:eastAsia="Times New Roman" w:hAnsi="Calibri" w:cs="Calibri"/>
                <w:color w:val="000000"/>
                <w:kern w:val="0"/>
                <w:sz w:val="22"/>
                <w:szCs w:val="22"/>
                <w:lang w:eastAsia="en-GB"/>
                <w14:ligatures w14:val="none"/>
              </w:rPr>
              <w:t>Demonstrable experience of leading, motivating and developing managers, staff and volunteers.</w:t>
            </w:r>
          </w:p>
        </w:tc>
        <w:tc>
          <w:tcPr>
            <w:tcW w:w="1160" w:type="dxa"/>
            <w:tcBorders>
              <w:top w:val="nil"/>
              <w:left w:val="nil"/>
              <w:bottom w:val="single" w:sz="4" w:space="0" w:color="auto"/>
              <w:right w:val="single" w:sz="4" w:space="0" w:color="auto"/>
            </w:tcBorders>
            <w:noWrap/>
            <w:vAlign w:val="bottom"/>
            <w:hideMark/>
          </w:tcPr>
          <w:p w14:paraId="5DC4F443" w14:textId="77777777" w:rsidR="00BC10B1" w:rsidRPr="00BC10B1" w:rsidRDefault="00BC10B1" w:rsidP="00BC10B1">
            <w:pPr>
              <w:spacing w:after="0" w:line="240" w:lineRule="auto"/>
              <w:rPr>
                <w:rFonts w:ascii="Segoe UI Symbol" w:eastAsia="Times New Roman" w:hAnsi="Segoe UI Symbol" w:cs="Times New Roman"/>
                <w:color w:val="000000"/>
                <w:kern w:val="0"/>
                <w:sz w:val="22"/>
                <w:szCs w:val="22"/>
                <w:lang w:eastAsia="en-GB"/>
                <w14:ligatures w14:val="none"/>
              </w:rPr>
            </w:pPr>
            <w:r w:rsidRPr="00BC10B1">
              <w:rPr>
                <w:rFonts w:ascii="Segoe UI Symbol" w:eastAsia="Times New Roman" w:hAnsi="Segoe UI Symbol" w:cs="Times New Roman"/>
                <w:color w:val="000000"/>
                <w:kern w:val="0"/>
                <w:sz w:val="22"/>
                <w:szCs w:val="22"/>
                <w:lang w:eastAsia="en-GB"/>
                <w14:ligatures w14:val="none"/>
              </w:rPr>
              <w:t>✓</w:t>
            </w:r>
          </w:p>
        </w:tc>
        <w:tc>
          <w:tcPr>
            <w:tcW w:w="1160" w:type="dxa"/>
            <w:tcBorders>
              <w:top w:val="nil"/>
              <w:left w:val="nil"/>
              <w:bottom w:val="single" w:sz="4" w:space="0" w:color="auto"/>
              <w:right w:val="single" w:sz="4" w:space="0" w:color="auto"/>
            </w:tcBorders>
            <w:noWrap/>
            <w:vAlign w:val="bottom"/>
            <w:hideMark/>
          </w:tcPr>
          <w:p w14:paraId="67DB9FC7" w14:textId="77777777" w:rsidR="00BC10B1" w:rsidRPr="00BC10B1" w:rsidRDefault="00BC10B1" w:rsidP="00BC10B1">
            <w:pPr>
              <w:spacing w:after="0" w:line="240" w:lineRule="auto"/>
              <w:rPr>
                <w:rFonts w:ascii="Aptos Narrow" w:eastAsia="Times New Roman" w:hAnsi="Aptos Narrow" w:cs="Times New Roman"/>
                <w:color w:val="000000"/>
                <w:kern w:val="0"/>
                <w:sz w:val="22"/>
                <w:szCs w:val="22"/>
                <w:lang w:eastAsia="en-GB"/>
                <w14:ligatures w14:val="none"/>
              </w:rPr>
            </w:pPr>
            <w:r w:rsidRPr="00BC10B1">
              <w:rPr>
                <w:rFonts w:ascii="Aptos Narrow" w:eastAsia="Times New Roman" w:hAnsi="Aptos Narrow" w:cs="Times New Roman"/>
                <w:color w:val="000000"/>
                <w:kern w:val="0"/>
                <w:sz w:val="22"/>
                <w:szCs w:val="22"/>
                <w:lang w:eastAsia="en-GB"/>
                <w14:ligatures w14:val="none"/>
              </w:rPr>
              <w:t> </w:t>
            </w:r>
          </w:p>
        </w:tc>
      </w:tr>
      <w:tr w:rsidR="00BC10B1" w:rsidRPr="00BC10B1" w14:paraId="09572565" w14:textId="77777777" w:rsidTr="00BC10B1">
        <w:trPr>
          <w:trHeight w:val="600"/>
        </w:trPr>
        <w:tc>
          <w:tcPr>
            <w:tcW w:w="2240" w:type="dxa"/>
            <w:tcBorders>
              <w:top w:val="nil"/>
              <w:left w:val="single" w:sz="4" w:space="0" w:color="auto"/>
              <w:right w:val="single" w:sz="4" w:space="0" w:color="auto"/>
            </w:tcBorders>
            <w:noWrap/>
            <w:vAlign w:val="bottom"/>
            <w:hideMark/>
          </w:tcPr>
          <w:p w14:paraId="25B2BA8D" w14:textId="77777777" w:rsidR="00BC10B1" w:rsidRPr="00BC10B1" w:rsidRDefault="00BC10B1" w:rsidP="00BC10B1">
            <w:pPr>
              <w:spacing w:after="0" w:line="240" w:lineRule="auto"/>
              <w:rPr>
                <w:rFonts w:ascii="Aptos Narrow" w:eastAsia="Times New Roman" w:hAnsi="Aptos Narrow" w:cs="Times New Roman"/>
                <w:color w:val="000000"/>
                <w:kern w:val="0"/>
                <w:sz w:val="22"/>
                <w:szCs w:val="22"/>
                <w:lang w:eastAsia="en-GB"/>
                <w14:ligatures w14:val="none"/>
              </w:rPr>
            </w:pPr>
            <w:r w:rsidRPr="00BC10B1">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single" w:sz="4" w:space="0" w:color="auto"/>
              <w:bottom w:val="single" w:sz="4" w:space="0" w:color="auto"/>
              <w:right w:val="single" w:sz="4" w:space="0" w:color="auto"/>
            </w:tcBorders>
            <w:vAlign w:val="bottom"/>
            <w:hideMark/>
          </w:tcPr>
          <w:p w14:paraId="54AB845E" w14:textId="77777777" w:rsidR="00BC10B1" w:rsidRPr="00BC10B1" w:rsidRDefault="00BC10B1" w:rsidP="00BC10B1">
            <w:pPr>
              <w:spacing w:after="0" w:line="240" w:lineRule="auto"/>
              <w:rPr>
                <w:rFonts w:ascii="Calibri" w:eastAsia="Times New Roman" w:hAnsi="Calibri" w:cs="Calibri"/>
                <w:color w:val="000000"/>
                <w:kern w:val="0"/>
                <w:sz w:val="22"/>
                <w:szCs w:val="22"/>
                <w:lang w:eastAsia="en-GB"/>
                <w14:ligatures w14:val="none"/>
              </w:rPr>
            </w:pPr>
            <w:r w:rsidRPr="00BC10B1">
              <w:rPr>
                <w:rFonts w:ascii="Calibri" w:eastAsia="Times New Roman" w:hAnsi="Calibri" w:cs="Calibri"/>
                <w:color w:val="000000"/>
                <w:kern w:val="0"/>
                <w:sz w:val="22"/>
                <w:szCs w:val="22"/>
                <w:lang w:eastAsia="en-GB"/>
                <w14:ligatures w14:val="none"/>
              </w:rPr>
              <w:t xml:space="preserve">Experience of successfully leading and managing change.  </w:t>
            </w:r>
          </w:p>
        </w:tc>
        <w:tc>
          <w:tcPr>
            <w:tcW w:w="1160" w:type="dxa"/>
            <w:tcBorders>
              <w:top w:val="nil"/>
              <w:left w:val="nil"/>
              <w:bottom w:val="single" w:sz="4" w:space="0" w:color="auto"/>
              <w:right w:val="single" w:sz="4" w:space="0" w:color="auto"/>
            </w:tcBorders>
            <w:noWrap/>
            <w:vAlign w:val="bottom"/>
            <w:hideMark/>
          </w:tcPr>
          <w:p w14:paraId="5301FF7C" w14:textId="77777777" w:rsidR="00BC10B1" w:rsidRPr="00BC10B1" w:rsidRDefault="00BC10B1" w:rsidP="00BC10B1">
            <w:pPr>
              <w:spacing w:after="0" w:line="240" w:lineRule="auto"/>
              <w:rPr>
                <w:rFonts w:ascii="Segoe UI Symbol" w:eastAsia="Times New Roman" w:hAnsi="Segoe UI Symbol" w:cs="Times New Roman"/>
                <w:color w:val="000000"/>
                <w:kern w:val="0"/>
                <w:sz w:val="22"/>
                <w:szCs w:val="22"/>
                <w:lang w:eastAsia="en-GB"/>
                <w14:ligatures w14:val="none"/>
              </w:rPr>
            </w:pPr>
            <w:r w:rsidRPr="00BC10B1">
              <w:rPr>
                <w:rFonts w:ascii="Segoe UI Symbol" w:eastAsia="Times New Roman" w:hAnsi="Segoe UI Symbol" w:cs="Times New Roman"/>
                <w:color w:val="000000"/>
                <w:kern w:val="0"/>
                <w:sz w:val="22"/>
                <w:szCs w:val="22"/>
                <w:lang w:eastAsia="en-GB"/>
                <w14:ligatures w14:val="none"/>
              </w:rPr>
              <w:t>✓</w:t>
            </w:r>
          </w:p>
        </w:tc>
        <w:tc>
          <w:tcPr>
            <w:tcW w:w="1160" w:type="dxa"/>
            <w:tcBorders>
              <w:top w:val="nil"/>
              <w:left w:val="nil"/>
              <w:bottom w:val="single" w:sz="4" w:space="0" w:color="auto"/>
              <w:right w:val="single" w:sz="4" w:space="0" w:color="auto"/>
            </w:tcBorders>
            <w:noWrap/>
            <w:vAlign w:val="bottom"/>
            <w:hideMark/>
          </w:tcPr>
          <w:p w14:paraId="0EB3231F" w14:textId="77777777" w:rsidR="00BC10B1" w:rsidRPr="00BC10B1" w:rsidRDefault="00BC10B1" w:rsidP="00BC10B1">
            <w:pPr>
              <w:spacing w:after="0" w:line="240" w:lineRule="auto"/>
              <w:rPr>
                <w:rFonts w:ascii="Aptos Narrow" w:eastAsia="Times New Roman" w:hAnsi="Aptos Narrow" w:cs="Times New Roman"/>
                <w:color w:val="000000"/>
                <w:kern w:val="0"/>
                <w:sz w:val="22"/>
                <w:szCs w:val="22"/>
                <w:lang w:eastAsia="en-GB"/>
                <w14:ligatures w14:val="none"/>
              </w:rPr>
            </w:pPr>
            <w:r w:rsidRPr="00BC10B1">
              <w:rPr>
                <w:rFonts w:ascii="Aptos Narrow" w:eastAsia="Times New Roman" w:hAnsi="Aptos Narrow" w:cs="Times New Roman"/>
                <w:color w:val="000000"/>
                <w:kern w:val="0"/>
                <w:sz w:val="22"/>
                <w:szCs w:val="22"/>
                <w:lang w:eastAsia="en-GB"/>
                <w14:ligatures w14:val="none"/>
              </w:rPr>
              <w:t> </w:t>
            </w:r>
          </w:p>
        </w:tc>
      </w:tr>
      <w:tr w:rsidR="00BC10B1" w:rsidRPr="00BC10B1" w14:paraId="39F8AEB8" w14:textId="77777777" w:rsidTr="00BC10B1">
        <w:trPr>
          <w:trHeight w:val="600"/>
        </w:trPr>
        <w:tc>
          <w:tcPr>
            <w:tcW w:w="2240" w:type="dxa"/>
            <w:tcBorders>
              <w:top w:val="nil"/>
              <w:left w:val="single" w:sz="4" w:space="0" w:color="auto"/>
              <w:right w:val="single" w:sz="4" w:space="0" w:color="auto"/>
            </w:tcBorders>
            <w:noWrap/>
            <w:vAlign w:val="bottom"/>
            <w:hideMark/>
          </w:tcPr>
          <w:p w14:paraId="6F4251F4" w14:textId="77777777" w:rsidR="00BC10B1" w:rsidRPr="00BC10B1" w:rsidRDefault="00BC10B1" w:rsidP="00BC10B1">
            <w:pPr>
              <w:spacing w:after="0" w:line="240" w:lineRule="auto"/>
              <w:rPr>
                <w:rFonts w:ascii="Aptos Narrow" w:eastAsia="Times New Roman" w:hAnsi="Aptos Narrow" w:cs="Times New Roman"/>
                <w:color w:val="000000"/>
                <w:kern w:val="0"/>
                <w:sz w:val="22"/>
                <w:szCs w:val="22"/>
                <w:lang w:eastAsia="en-GB"/>
                <w14:ligatures w14:val="none"/>
              </w:rPr>
            </w:pPr>
            <w:r w:rsidRPr="00BC10B1">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single" w:sz="4" w:space="0" w:color="auto"/>
              <w:bottom w:val="single" w:sz="4" w:space="0" w:color="auto"/>
              <w:right w:val="single" w:sz="4" w:space="0" w:color="auto"/>
            </w:tcBorders>
            <w:vAlign w:val="bottom"/>
            <w:hideMark/>
          </w:tcPr>
          <w:p w14:paraId="5E4EFBAB" w14:textId="77777777" w:rsidR="00BC10B1" w:rsidRPr="00BC10B1" w:rsidRDefault="00BC10B1" w:rsidP="00BC10B1">
            <w:pPr>
              <w:spacing w:after="0" w:line="240" w:lineRule="auto"/>
              <w:rPr>
                <w:rFonts w:ascii="Calibri" w:eastAsia="Times New Roman" w:hAnsi="Calibri" w:cs="Calibri"/>
                <w:color w:val="000000"/>
                <w:kern w:val="0"/>
                <w:sz w:val="22"/>
                <w:szCs w:val="22"/>
                <w:lang w:eastAsia="en-GB"/>
                <w14:ligatures w14:val="none"/>
              </w:rPr>
            </w:pPr>
            <w:r w:rsidRPr="00BC10B1">
              <w:rPr>
                <w:rFonts w:ascii="Calibri" w:eastAsia="Times New Roman" w:hAnsi="Calibri" w:cs="Calibri"/>
                <w:color w:val="000000"/>
                <w:kern w:val="0"/>
                <w:sz w:val="22"/>
                <w:szCs w:val="22"/>
                <w:lang w:eastAsia="en-GB"/>
                <w14:ligatures w14:val="none"/>
              </w:rPr>
              <w:t>Experience of performance monitoring using KPIs and management information.</w:t>
            </w:r>
          </w:p>
        </w:tc>
        <w:tc>
          <w:tcPr>
            <w:tcW w:w="1160" w:type="dxa"/>
            <w:tcBorders>
              <w:top w:val="nil"/>
              <w:left w:val="nil"/>
              <w:bottom w:val="single" w:sz="4" w:space="0" w:color="auto"/>
              <w:right w:val="single" w:sz="4" w:space="0" w:color="auto"/>
            </w:tcBorders>
            <w:noWrap/>
            <w:vAlign w:val="bottom"/>
            <w:hideMark/>
          </w:tcPr>
          <w:p w14:paraId="1719BD0B" w14:textId="77777777" w:rsidR="00BC10B1" w:rsidRPr="00BC10B1" w:rsidRDefault="00BC10B1" w:rsidP="00BC10B1">
            <w:pPr>
              <w:spacing w:after="0" w:line="240" w:lineRule="auto"/>
              <w:rPr>
                <w:rFonts w:ascii="Segoe UI Symbol" w:eastAsia="Times New Roman" w:hAnsi="Segoe UI Symbol" w:cs="Times New Roman"/>
                <w:color w:val="000000"/>
                <w:kern w:val="0"/>
                <w:sz w:val="22"/>
                <w:szCs w:val="22"/>
                <w:lang w:eastAsia="en-GB"/>
                <w14:ligatures w14:val="none"/>
              </w:rPr>
            </w:pPr>
            <w:r w:rsidRPr="00BC10B1">
              <w:rPr>
                <w:rFonts w:ascii="Segoe UI Symbol" w:eastAsia="Times New Roman" w:hAnsi="Segoe UI Symbol" w:cs="Times New Roman"/>
                <w:color w:val="000000"/>
                <w:kern w:val="0"/>
                <w:sz w:val="22"/>
                <w:szCs w:val="22"/>
                <w:lang w:eastAsia="en-GB"/>
                <w14:ligatures w14:val="none"/>
              </w:rPr>
              <w:t>✓</w:t>
            </w:r>
          </w:p>
        </w:tc>
        <w:tc>
          <w:tcPr>
            <w:tcW w:w="1160" w:type="dxa"/>
            <w:tcBorders>
              <w:top w:val="nil"/>
              <w:left w:val="nil"/>
              <w:bottom w:val="single" w:sz="4" w:space="0" w:color="auto"/>
              <w:right w:val="single" w:sz="4" w:space="0" w:color="auto"/>
            </w:tcBorders>
            <w:noWrap/>
            <w:vAlign w:val="bottom"/>
            <w:hideMark/>
          </w:tcPr>
          <w:p w14:paraId="51761461" w14:textId="77777777" w:rsidR="00BC10B1" w:rsidRPr="00BC10B1" w:rsidRDefault="00BC10B1" w:rsidP="00BC10B1">
            <w:pPr>
              <w:spacing w:after="0" w:line="240" w:lineRule="auto"/>
              <w:rPr>
                <w:rFonts w:ascii="Aptos Narrow" w:eastAsia="Times New Roman" w:hAnsi="Aptos Narrow" w:cs="Times New Roman"/>
                <w:color w:val="000000"/>
                <w:kern w:val="0"/>
                <w:sz w:val="22"/>
                <w:szCs w:val="22"/>
                <w:lang w:eastAsia="en-GB"/>
                <w14:ligatures w14:val="none"/>
              </w:rPr>
            </w:pPr>
            <w:r w:rsidRPr="00BC10B1">
              <w:rPr>
                <w:rFonts w:ascii="Aptos Narrow" w:eastAsia="Times New Roman" w:hAnsi="Aptos Narrow" w:cs="Times New Roman"/>
                <w:color w:val="000000"/>
                <w:kern w:val="0"/>
                <w:sz w:val="22"/>
                <w:szCs w:val="22"/>
                <w:lang w:eastAsia="en-GB"/>
                <w14:ligatures w14:val="none"/>
              </w:rPr>
              <w:t> </w:t>
            </w:r>
          </w:p>
        </w:tc>
      </w:tr>
      <w:tr w:rsidR="00BC10B1" w:rsidRPr="00BC10B1" w14:paraId="1F97FAFB" w14:textId="77777777" w:rsidTr="00BC10B1">
        <w:trPr>
          <w:trHeight w:val="600"/>
        </w:trPr>
        <w:tc>
          <w:tcPr>
            <w:tcW w:w="2240" w:type="dxa"/>
            <w:tcBorders>
              <w:top w:val="nil"/>
              <w:left w:val="single" w:sz="4" w:space="0" w:color="auto"/>
              <w:right w:val="single" w:sz="4" w:space="0" w:color="auto"/>
            </w:tcBorders>
            <w:noWrap/>
            <w:vAlign w:val="bottom"/>
            <w:hideMark/>
          </w:tcPr>
          <w:p w14:paraId="1453AEC0" w14:textId="77777777" w:rsidR="00BC10B1" w:rsidRPr="00BC10B1" w:rsidRDefault="00BC10B1" w:rsidP="00BC10B1">
            <w:pPr>
              <w:spacing w:after="0" w:line="240" w:lineRule="auto"/>
              <w:rPr>
                <w:rFonts w:ascii="Aptos Narrow" w:eastAsia="Times New Roman" w:hAnsi="Aptos Narrow" w:cs="Times New Roman"/>
                <w:color w:val="000000"/>
                <w:kern w:val="0"/>
                <w:sz w:val="22"/>
                <w:szCs w:val="22"/>
                <w:lang w:eastAsia="en-GB"/>
                <w14:ligatures w14:val="none"/>
              </w:rPr>
            </w:pPr>
            <w:r w:rsidRPr="00BC10B1">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single" w:sz="4" w:space="0" w:color="auto"/>
              <w:bottom w:val="single" w:sz="4" w:space="0" w:color="auto"/>
              <w:right w:val="single" w:sz="4" w:space="0" w:color="auto"/>
            </w:tcBorders>
            <w:vAlign w:val="bottom"/>
            <w:hideMark/>
          </w:tcPr>
          <w:p w14:paraId="6963B06C" w14:textId="77777777" w:rsidR="00BC10B1" w:rsidRPr="00BC10B1" w:rsidRDefault="00BC10B1" w:rsidP="00BC10B1">
            <w:pPr>
              <w:spacing w:after="0" w:line="240" w:lineRule="auto"/>
              <w:rPr>
                <w:rFonts w:ascii="Calibri" w:eastAsia="Times New Roman" w:hAnsi="Calibri" w:cs="Calibri"/>
                <w:color w:val="000000"/>
                <w:kern w:val="0"/>
                <w:sz w:val="22"/>
                <w:szCs w:val="22"/>
                <w:lang w:eastAsia="en-GB"/>
                <w14:ligatures w14:val="none"/>
              </w:rPr>
            </w:pPr>
            <w:r w:rsidRPr="00BC10B1">
              <w:rPr>
                <w:rFonts w:ascii="Calibri" w:eastAsia="Times New Roman" w:hAnsi="Calibri" w:cs="Calibri"/>
                <w:color w:val="000000"/>
                <w:kern w:val="0"/>
                <w:sz w:val="22"/>
                <w:szCs w:val="22"/>
                <w:lang w:eastAsia="en-GB"/>
                <w14:ligatures w14:val="none"/>
              </w:rPr>
              <w:t>Understanding of operating within a charity, not for profit or values led organisation.</w:t>
            </w:r>
          </w:p>
        </w:tc>
        <w:tc>
          <w:tcPr>
            <w:tcW w:w="1160" w:type="dxa"/>
            <w:tcBorders>
              <w:top w:val="nil"/>
              <w:left w:val="nil"/>
              <w:bottom w:val="single" w:sz="4" w:space="0" w:color="auto"/>
              <w:right w:val="single" w:sz="4" w:space="0" w:color="auto"/>
            </w:tcBorders>
            <w:noWrap/>
            <w:vAlign w:val="bottom"/>
            <w:hideMark/>
          </w:tcPr>
          <w:p w14:paraId="307413AD" w14:textId="77777777" w:rsidR="00BC10B1" w:rsidRPr="00BC10B1" w:rsidRDefault="00BC10B1" w:rsidP="00BC10B1">
            <w:pPr>
              <w:spacing w:after="0" w:line="240" w:lineRule="auto"/>
              <w:rPr>
                <w:rFonts w:ascii="Aptos Narrow" w:eastAsia="Times New Roman" w:hAnsi="Aptos Narrow" w:cs="Times New Roman"/>
                <w:color w:val="000000"/>
                <w:kern w:val="0"/>
                <w:sz w:val="22"/>
                <w:szCs w:val="22"/>
                <w:lang w:eastAsia="en-GB"/>
                <w14:ligatures w14:val="none"/>
              </w:rPr>
            </w:pPr>
            <w:r w:rsidRPr="00BC10B1">
              <w:rPr>
                <w:rFonts w:ascii="Aptos Narrow" w:eastAsia="Times New Roman" w:hAnsi="Aptos Narrow" w:cs="Times New Roman"/>
                <w:color w:val="000000"/>
                <w:kern w:val="0"/>
                <w:sz w:val="22"/>
                <w:szCs w:val="22"/>
                <w:lang w:eastAsia="en-GB"/>
                <w14:ligatures w14:val="none"/>
              </w:rPr>
              <w:t> </w:t>
            </w:r>
          </w:p>
        </w:tc>
        <w:tc>
          <w:tcPr>
            <w:tcW w:w="1160" w:type="dxa"/>
            <w:tcBorders>
              <w:top w:val="nil"/>
              <w:left w:val="nil"/>
              <w:bottom w:val="single" w:sz="4" w:space="0" w:color="auto"/>
              <w:right w:val="single" w:sz="4" w:space="0" w:color="auto"/>
            </w:tcBorders>
            <w:noWrap/>
            <w:vAlign w:val="bottom"/>
            <w:hideMark/>
          </w:tcPr>
          <w:p w14:paraId="702391A9" w14:textId="77777777" w:rsidR="00BC10B1" w:rsidRPr="00BC10B1" w:rsidRDefault="00BC10B1" w:rsidP="00BC10B1">
            <w:pPr>
              <w:spacing w:after="0" w:line="240" w:lineRule="auto"/>
              <w:rPr>
                <w:rFonts w:ascii="Segoe UI Symbol" w:eastAsia="Times New Roman" w:hAnsi="Segoe UI Symbol" w:cs="Times New Roman"/>
                <w:color w:val="000000"/>
                <w:kern w:val="0"/>
                <w:sz w:val="22"/>
                <w:szCs w:val="22"/>
                <w:lang w:eastAsia="en-GB"/>
                <w14:ligatures w14:val="none"/>
              </w:rPr>
            </w:pPr>
            <w:r w:rsidRPr="00BC10B1">
              <w:rPr>
                <w:rFonts w:ascii="Segoe UI Symbol" w:eastAsia="Times New Roman" w:hAnsi="Segoe UI Symbol" w:cs="Times New Roman"/>
                <w:color w:val="000000"/>
                <w:kern w:val="0"/>
                <w:sz w:val="22"/>
                <w:szCs w:val="22"/>
                <w:lang w:eastAsia="en-GB"/>
                <w14:ligatures w14:val="none"/>
              </w:rPr>
              <w:t>✓</w:t>
            </w:r>
          </w:p>
        </w:tc>
      </w:tr>
      <w:tr w:rsidR="00BC10B1" w:rsidRPr="00BC10B1" w14:paraId="536E7149" w14:textId="77777777" w:rsidTr="00BC10B1">
        <w:trPr>
          <w:trHeight w:val="600"/>
        </w:trPr>
        <w:tc>
          <w:tcPr>
            <w:tcW w:w="2240" w:type="dxa"/>
            <w:tcBorders>
              <w:top w:val="nil"/>
              <w:left w:val="single" w:sz="4" w:space="0" w:color="auto"/>
              <w:bottom w:val="single" w:sz="4" w:space="0" w:color="auto"/>
              <w:right w:val="single" w:sz="4" w:space="0" w:color="auto"/>
            </w:tcBorders>
            <w:noWrap/>
            <w:vAlign w:val="bottom"/>
            <w:hideMark/>
          </w:tcPr>
          <w:p w14:paraId="5CD6857E" w14:textId="77777777" w:rsidR="00BC10B1" w:rsidRPr="00BC10B1" w:rsidRDefault="00BC10B1" w:rsidP="00BC10B1">
            <w:pPr>
              <w:spacing w:after="0" w:line="240" w:lineRule="auto"/>
              <w:rPr>
                <w:rFonts w:ascii="Aptos Narrow" w:eastAsia="Times New Roman" w:hAnsi="Aptos Narrow" w:cs="Times New Roman"/>
                <w:color w:val="000000"/>
                <w:kern w:val="0"/>
                <w:sz w:val="22"/>
                <w:szCs w:val="22"/>
                <w:lang w:eastAsia="en-GB"/>
                <w14:ligatures w14:val="none"/>
              </w:rPr>
            </w:pPr>
            <w:r w:rsidRPr="00BC10B1">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single" w:sz="4" w:space="0" w:color="auto"/>
              <w:bottom w:val="single" w:sz="4" w:space="0" w:color="auto"/>
              <w:right w:val="single" w:sz="4" w:space="0" w:color="auto"/>
            </w:tcBorders>
            <w:vAlign w:val="bottom"/>
            <w:hideMark/>
          </w:tcPr>
          <w:p w14:paraId="2CCC17EE" w14:textId="77777777" w:rsidR="00BC10B1" w:rsidRPr="00BC10B1" w:rsidRDefault="00BC10B1" w:rsidP="00BC10B1">
            <w:pPr>
              <w:spacing w:after="0" w:line="240" w:lineRule="auto"/>
              <w:rPr>
                <w:rFonts w:ascii="Calibri" w:eastAsia="Times New Roman" w:hAnsi="Calibri" w:cs="Calibri"/>
                <w:color w:val="000000"/>
                <w:kern w:val="0"/>
                <w:sz w:val="22"/>
                <w:szCs w:val="22"/>
                <w:lang w:eastAsia="en-GB"/>
                <w14:ligatures w14:val="none"/>
              </w:rPr>
            </w:pPr>
            <w:r w:rsidRPr="00BC10B1">
              <w:rPr>
                <w:rFonts w:ascii="Calibri" w:eastAsia="Times New Roman" w:hAnsi="Calibri" w:cs="Calibri"/>
                <w:color w:val="000000"/>
                <w:kern w:val="0"/>
                <w:sz w:val="22"/>
                <w:szCs w:val="22"/>
                <w:lang w:eastAsia="en-GB"/>
                <w14:ligatures w14:val="none"/>
              </w:rPr>
              <w:t>Experience of partnership working with local authorities, health providers and community organisations.</w:t>
            </w:r>
          </w:p>
        </w:tc>
        <w:tc>
          <w:tcPr>
            <w:tcW w:w="1160" w:type="dxa"/>
            <w:tcBorders>
              <w:top w:val="nil"/>
              <w:left w:val="nil"/>
              <w:bottom w:val="single" w:sz="4" w:space="0" w:color="auto"/>
              <w:right w:val="single" w:sz="4" w:space="0" w:color="auto"/>
            </w:tcBorders>
            <w:noWrap/>
            <w:vAlign w:val="bottom"/>
            <w:hideMark/>
          </w:tcPr>
          <w:p w14:paraId="2CBEC12E" w14:textId="77777777" w:rsidR="00BC10B1" w:rsidRPr="00BC10B1" w:rsidRDefault="00BC10B1" w:rsidP="00BC10B1">
            <w:pPr>
              <w:spacing w:after="0" w:line="240" w:lineRule="auto"/>
              <w:rPr>
                <w:rFonts w:ascii="Aptos Narrow" w:eastAsia="Times New Roman" w:hAnsi="Aptos Narrow" w:cs="Times New Roman"/>
                <w:color w:val="000000"/>
                <w:kern w:val="0"/>
                <w:sz w:val="22"/>
                <w:szCs w:val="22"/>
                <w:lang w:eastAsia="en-GB"/>
                <w14:ligatures w14:val="none"/>
              </w:rPr>
            </w:pPr>
            <w:r w:rsidRPr="00BC10B1">
              <w:rPr>
                <w:rFonts w:ascii="Aptos Narrow" w:eastAsia="Times New Roman" w:hAnsi="Aptos Narrow" w:cs="Times New Roman"/>
                <w:color w:val="000000"/>
                <w:kern w:val="0"/>
                <w:sz w:val="22"/>
                <w:szCs w:val="22"/>
                <w:lang w:eastAsia="en-GB"/>
                <w14:ligatures w14:val="none"/>
              </w:rPr>
              <w:t> </w:t>
            </w:r>
          </w:p>
        </w:tc>
        <w:tc>
          <w:tcPr>
            <w:tcW w:w="1160" w:type="dxa"/>
            <w:tcBorders>
              <w:top w:val="nil"/>
              <w:left w:val="nil"/>
              <w:bottom w:val="single" w:sz="4" w:space="0" w:color="auto"/>
              <w:right w:val="single" w:sz="4" w:space="0" w:color="auto"/>
            </w:tcBorders>
            <w:noWrap/>
            <w:vAlign w:val="bottom"/>
            <w:hideMark/>
          </w:tcPr>
          <w:p w14:paraId="2D05D2A3" w14:textId="77777777" w:rsidR="00BC10B1" w:rsidRPr="00BC10B1" w:rsidRDefault="00BC10B1" w:rsidP="00BC10B1">
            <w:pPr>
              <w:spacing w:after="0" w:line="240" w:lineRule="auto"/>
              <w:rPr>
                <w:rFonts w:ascii="Segoe UI Symbol" w:eastAsia="Times New Roman" w:hAnsi="Segoe UI Symbol" w:cs="Times New Roman"/>
                <w:color w:val="000000"/>
                <w:kern w:val="0"/>
                <w:sz w:val="22"/>
                <w:szCs w:val="22"/>
                <w:lang w:eastAsia="en-GB"/>
                <w14:ligatures w14:val="none"/>
              </w:rPr>
            </w:pPr>
            <w:r w:rsidRPr="00BC10B1">
              <w:rPr>
                <w:rFonts w:ascii="Segoe UI Symbol" w:eastAsia="Times New Roman" w:hAnsi="Segoe UI Symbol" w:cs="Times New Roman"/>
                <w:color w:val="000000"/>
                <w:kern w:val="0"/>
                <w:sz w:val="22"/>
                <w:szCs w:val="22"/>
                <w:lang w:eastAsia="en-GB"/>
                <w14:ligatures w14:val="none"/>
              </w:rPr>
              <w:t>✓</w:t>
            </w:r>
          </w:p>
        </w:tc>
      </w:tr>
    </w:tbl>
    <w:p w14:paraId="1E2A1239" w14:textId="77777777" w:rsidR="006E3CFF" w:rsidRDefault="006E3CFF"/>
    <w:tbl>
      <w:tblPr>
        <w:tblW w:w="8960" w:type="dxa"/>
        <w:tblLook w:val="04A0" w:firstRow="1" w:lastRow="0" w:firstColumn="1" w:lastColumn="0" w:noHBand="0" w:noVBand="1"/>
      </w:tblPr>
      <w:tblGrid>
        <w:gridCol w:w="2240"/>
        <w:gridCol w:w="4400"/>
        <w:gridCol w:w="1160"/>
        <w:gridCol w:w="1160"/>
      </w:tblGrid>
      <w:tr w:rsidR="00707FCF" w:rsidRPr="00707FCF" w14:paraId="26A62FA0" w14:textId="77777777" w:rsidTr="00707FCF">
        <w:trPr>
          <w:trHeight w:val="288"/>
        </w:trPr>
        <w:tc>
          <w:tcPr>
            <w:tcW w:w="2240" w:type="dxa"/>
            <w:tcBorders>
              <w:top w:val="single" w:sz="4" w:space="0" w:color="auto"/>
              <w:left w:val="single" w:sz="4" w:space="0" w:color="auto"/>
              <w:bottom w:val="single" w:sz="4" w:space="0" w:color="auto"/>
              <w:right w:val="single" w:sz="4" w:space="0" w:color="auto"/>
            </w:tcBorders>
            <w:noWrap/>
            <w:vAlign w:val="bottom"/>
            <w:hideMark/>
          </w:tcPr>
          <w:p w14:paraId="0993B387" w14:textId="77777777" w:rsidR="00707FCF" w:rsidRPr="00707FCF" w:rsidRDefault="00707FCF" w:rsidP="00707FCF">
            <w:pPr>
              <w:spacing w:after="0" w:line="240" w:lineRule="auto"/>
              <w:rPr>
                <w:rFonts w:ascii="Calibri" w:eastAsia="Times New Roman" w:hAnsi="Calibri" w:cs="Calibri"/>
                <w:b/>
                <w:bCs/>
                <w:color w:val="000000"/>
                <w:kern w:val="0"/>
                <w:sz w:val="22"/>
                <w:szCs w:val="22"/>
                <w:lang w:eastAsia="en-GB"/>
                <w14:ligatures w14:val="none"/>
              </w:rPr>
            </w:pPr>
            <w:r w:rsidRPr="00707FCF">
              <w:rPr>
                <w:rFonts w:ascii="Calibri" w:eastAsia="Times New Roman" w:hAnsi="Calibri" w:cs="Calibri"/>
                <w:b/>
                <w:bCs/>
                <w:color w:val="000000"/>
                <w:kern w:val="0"/>
                <w:sz w:val="22"/>
                <w:szCs w:val="22"/>
                <w:lang w:eastAsia="en-GB"/>
                <w14:ligatures w14:val="none"/>
              </w:rPr>
              <w:t>SKILLS &amp; ABILITIES</w:t>
            </w:r>
          </w:p>
        </w:tc>
        <w:tc>
          <w:tcPr>
            <w:tcW w:w="4400" w:type="dxa"/>
            <w:tcBorders>
              <w:top w:val="single" w:sz="4" w:space="0" w:color="auto"/>
              <w:left w:val="nil"/>
              <w:bottom w:val="single" w:sz="4" w:space="0" w:color="auto"/>
              <w:right w:val="single" w:sz="4" w:space="0" w:color="auto"/>
            </w:tcBorders>
            <w:noWrap/>
            <w:vAlign w:val="bottom"/>
            <w:hideMark/>
          </w:tcPr>
          <w:p w14:paraId="025AFEE4" w14:textId="77777777" w:rsidR="00707FCF" w:rsidRPr="00707FCF" w:rsidRDefault="00707FCF" w:rsidP="00707FCF">
            <w:pPr>
              <w:spacing w:after="0" w:line="240" w:lineRule="auto"/>
              <w:jc w:val="center"/>
              <w:rPr>
                <w:rFonts w:ascii="Calibri" w:eastAsia="Times New Roman" w:hAnsi="Calibri" w:cs="Calibri"/>
                <w:b/>
                <w:bCs/>
                <w:color w:val="000000"/>
                <w:kern w:val="0"/>
                <w:sz w:val="22"/>
                <w:szCs w:val="22"/>
                <w:lang w:eastAsia="en-GB"/>
                <w14:ligatures w14:val="none"/>
              </w:rPr>
            </w:pPr>
            <w:r w:rsidRPr="00707FCF">
              <w:rPr>
                <w:rFonts w:ascii="Calibri" w:eastAsia="Times New Roman" w:hAnsi="Calibri" w:cs="Calibri"/>
                <w:b/>
                <w:bCs/>
                <w:color w:val="000000"/>
                <w:kern w:val="0"/>
                <w:sz w:val="22"/>
                <w:szCs w:val="22"/>
                <w:lang w:eastAsia="en-GB"/>
                <w14:ligatures w14:val="none"/>
              </w:rPr>
              <w:t>CRITERIA</w:t>
            </w:r>
          </w:p>
        </w:tc>
        <w:tc>
          <w:tcPr>
            <w:tcW w:w="1160" w:type="dxa"/>
            <w:tcBorders>
              <w:top w:val="single" w:sz="4" w:space="0" w:color="auto"/>
              <w:left w:val="nil"/>
              <w:bottom w:val="single" w:sz="4" w:space="0" w:color="auto"/>
              <w:right w:val="single" w:sz="4" w:space="0" w:color="auto"/>
            </w:tcBorders>
            <w:noWrap/>
            <w:vAlign w:val="bottom"/>
            <w:hideMark/>
          </w:tcPr>
          <w:p w14:paraId="77F110D2" w14:textId="77777777" w:rsidR="00707FCF" w:rsidRPr="00707FCF" w:rsidRDefault="00707FCF" w:rsidP="00707FCF">
            <w:pPr>
              <w:spacing w:after="0" w:line="240" w:lineRule="auto"/>
              <w:rPr>
                <w:rFonts w:ascii="Calibri" w:eastAsia="Times New Roman" w:hAnsi="Calibri" w:cs="Calibri"/>
                <w:b/>
                <w:bCs/>
                <w:color w:val="000000"/>
                <w:kern w:val="0"/>
                <w:sz w:val="22"/>
                <w:szCs w:val="22"/>
                <w:lang w:eastAsia="en-GB"/>
                <w14:ligatures w14:val="none"/>
              </w:rPr>
            </w:pPr>
            <w:r w:rsidRPr="00707FCF">
              <w:rPr>
                <w:rFonts w:ascii="Calibri" w:eastAsia="Times New Roman" w:hAnsi="Calibri" w:cs="Calibri"/>
                <w:b/>
                <w:bCs/>
                <w:color w:val="000000"/>
                <w:kern w:val="0"/>
                <w:sz w:val="22"/>
                <w:szCs w:val="22"/>
                <w:lang w:eastAsia="en-GB"/>
                <w14:ligatures w14:val="none"/>
              </w:rPr>
              <w:t>Essential</w:t>
            </w:r>
          </w:p>
        </w:tc>
        <w:tc>
          <w:tcPr>
            <w:tcW w:w="1160" w:type="dxa"/>
            <w:tcBorders>
              <w:top w:val="single" w:sz="4" w:space="0" w:color="auto"/>
              <w:left w:val="nil"/>
              <w:bottom w:val="single" w:sz="4" w:space="0" w:color="auto"/>
              <w:right w:val="single" w:sz="4" w:space="0" w:color="auto"/>
            </w:tcBorders>
            <w:noWrap/>
            <w:vAlign w:val="bottom"/>
            <w:hideMark/>
          </w:tcPr>
          <w:p w14:paraId="761F37A2" w14:textId="77777777" w:rsidR="00707FCF" w:rsidRPr="00707FCF" w:rsidRDefault="00707FCF" w:rsidP="00707FCF">
            <w:pPr>
              <w:spacing w:after="0" w:line="240" w:lineRule="auto"/>
              <w:rPr>
                <w:rFonts w:ascii="Calibri" w:eastAsia="Times New Roman" w:hAnsi="Calibri" w:cs="Calibri"/>
                <w:b/>
                <w:bCs/>
                <w:color w:val="000000"/>
                <w:kern w:val="0"/>
                <w:sz w:val="22"/>
                <w:szCs w:val="22"/>
                <w:lang w:eastAsia="en-GB"/>
                <w14:ligatures w14:val="none"/>
              </w:rPr>
            </w:pPr>
            <w:r w:rsidRPr="00707FCF">
              <w:rPr>
                <w:rFonts w:ascii="Calibri" w:eastAsia="Times New Roman" w:hAnsi="Calibri" w:cs="Calibri"/>
                <w:b/>
                <w:bCs/>
                <w:color w:val="000000"/>
                <w:kern w:val="0"/>
                <w:sz w:val="22"/>
                <w:szCs w:val="22"/>
                <w:lang w:eastAsia="en-GB"/>
                <w14:ligatures w14:val="none"/>
              </w:rPr>
              <w:t>Desirable</w:t>
            </w:r>
          </w:p>
        </w:tc>
      </w:tr>
      <w:tr w:rsidR="00707FCF" w:rsidRPr="00707FCF" w14:paraId="25A9F05A" w14:textId="77777777" w:rsidTr="00707FCF">
        <w:trPr>
          <w:trHeight w:val="888"/>
        </w:trPr>
        <w:tc>
          <w:tcPr>
            <w:tcW w:w="2240" w:type="dxa"/>
            <w:tcBorders>
              <w:top w:val="nil"/>
              <w:left w:val="single" w:sz="4" w:space="0" w:color="auto"/>
              <w:bottom w:val="nil"/>
              <w:right w:val="single" w:sz="4" w:space="0" w:color="auto"/>
            </w:tcBorders>
            <w:noWrap/>
            <w:vAlign w:val="bottom"/>
            <w:hideMark/>
          </w:tcPr>
          <w:p w14:paraId="507DC4A5"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nil"/>
              <w:bottom w:val="single" w:sz="4" w:space="0" w:color="auto"/>
              <w:right w:val="single" w:sz="4" w:space="0" w:color="auto"/>
            </w:tcBorders>
            <w:vAlign w:val="bottom"/>
            <w:hideMark/>
          </w:tcPr>
          <w:p w14:paraId="03EDDEA3" w14:textId="77777777" w:rsidR="00707FCF" w:rsidRPr="00707FCF" w:rsidRDefault="00707FCF" w:rsidP="00707FCF">
            <w:pPr>
              <w:spacing w:after="0" w:line="240" w:lineRule="auto"/>
              <w:rPr>
                <w:rFonts w:ascii="Calibri" w:eastAsia="Times New Roman" w:hAnsi="Calibri" w:cs="Calibri"/>
                <w:color w:val="000000"/>
                <w:kern w:val="0"/>
                <w:sz w:val="22"/>
                <w:szCs w:val="22"/>
                <w:lang w:eastAsia="en-GB"/>
                <w14:ligatures w14:val="none"/>
              </w:rPr>
            </w:pPr>
            <w:r w:rsidRPr="00707FCF">
              <w:rPr>
                <w:rFonts w:ascii="Calibri" w:eastAsia="Times New Roman" w:hAnsi="Calibri" w:cs="Calibri"/>
                <w:color w:val="000000"/>
                <w:kern w:val="0"/>
                <w:sz w:val="22"/>
                <w:szCs w:val="22"/>
                <w:lang w:eastAsia="en-GB"/>
                <w14:ligatures w14:val="none"/>
              </w:rPr>
              <w:t xml:space="preserve">Strong leadership and people management skills with the ability to inspire, support and challenge.  </w:t>
            </w:r>
          </w:p>
        </w:tc>
        <w:tc>
          <w:tcPr>
            <w:tcW w:w="1160" w:type="dxa"/>
            <w:tcBorders>
              <w:top w:val="nil"/>
              <w:left w:val="nil"/>
              <w:bottom w:val="single" w:sz="4" w:space="0" w:color="auto"/>
              <w:right w:val="single" w:sz="4" w:space="0" w:color="auto"/>
            </w:tcBorders>
            <w:noWrap/>
            <w:vAlign w:val="bottom"/>
            <w:hideMark/>
          </w:tcPr>
          <w:p w14:paraId="5782CDE2" w14:textId="77777777" w:rsidR="00707FCF" w:rsidRPr="00707FCF" w:rsidRDefault="00707FCF" w:rsidP="00707FCF">
            <w:pPr>
              <w:spacing w:after="0" w:line="240" w:lineRule="auto"/>
              <w:rPr>
                <w:rFonts w:ascii="Segoe UI Symbol" w:eastAsia="Times New Roman" w:hAnsi="Segoe UI Symbol" w:cs="Times New Roman"/>
                <w:color w:val="000000"/>
                <w:kern w:val="0"/>
                <w:sz w:val="22"/>
                <w:szCs w:val="22"/>
                <w:lang w:eastAsia="en-GB"/>
                <w14:ligatures w14:val="none"/>
              </w:rPr>
            </w:pPr>
            <w:r w:rsidRPr="00707FCF">
              <w:rPr>
                <w:rFonts w:ascii="Segoe UI Symbol" w:eastAsia="Times New Roman" w:hAnsi="Segoe UI Symbol" w:cs="Times New Roman"/>
                <w:color w:val="000000"/>
                <w:kern w:val="0"/>
                <w:sz w:val="22"/>
                <w:szCs w:val="22"/>
                <w:lang w:eastAsia="en-GB"/>
                <w14:ligatures w14:val="none"/>
              </w:rPr>
              <w:t>✓</w:t>
            </w:r>
          </w:p>
        </w:tc>
        <w:tc>
          <w:tcPr>
            <w:tcW w:w="1160" w:type="dxa"/>
            <w:tcBorders>
              <w:top w:val="nil"/>
              <w:left w:val="nil"/>
              <w:bottom w:val="single" w:sz="4" w:space="0" w:color="auto"/>
              <w:right w:val="single" w:sz="4" w:space="0" w:color="auto"/>
            </w:tcBorders>
            <w:noWrap/>
            <w:vAlign w:val="bottom"/>
            <w:hideMark/>
          </w:tcPr>
          <w:p w14:paraId="5021398F"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r>
      <w:tr w:rsidR="00707FCF" w:rsidRPr="00707FCF" w14:paraId="3A61B149" w14:textId="77777777" w:rsidTr="00707FCF">
        <w:trPr>
          <w:trHeight w:val="336"/>
        </w:trPr>
        <w:tc>
          <w:tcPr>
            <w:tcW w:w="2240" w:type="dxa"/>
            <w:tcBorders>
              <w:top w:val="nil"/>
              <w:left w:val="single" w:sz="4" w:space="0" w:color="auto"/>
              <w:bottom w:val="nil"/>
              <w:right w:val="single" w:sz="4" w:space="0" w:color="auto"/>
            </w:tcBorders>
            <w:noWrap/>
            <w:vAlign w:val="bottom"/>
            <w:hideMark/>
          </w:tcPr>
          <w:p w14:paraId="03767887"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nil"/>
              <w:bottom w:val="single" w:sz="4" w:space="0" w:color="auto"/>
              <w:right w:val="single" w:sz="4" w:space="0" w:color="auto"/>
            </w:tcBorders>
            <w:vAlign w:val="center"/>
            <w:hideMark/>
          </w:tcPr>
          <w:p w14:paraId="72FA7F9F" w14:textId="77777777" w:rsidR="00707FCF" w:rsidRPr="00707FCF" w:rsidRDefault="00707FCF" w:rsidP="00707FCF">
            <w:pPr>
              <w:spacing w:after="0" w:line="240" w:lineRule="auto"/>
              <w:rPr>
                <w:rFonts w:ascii="Calibri" w:eastAsia="Times New Roman" w:hAnsi="Calibri" w:cs="Calibri"/>
                <w:color w:val="000000"/>
                <w:kern w:val="0"/>
                <w:sz w:val="22"/>
                <w:szCs w:val="22"/>
                <w:lang w:eastAsia="en-GB"/>
                <w14:ligatures w14:val="none"/>
              </w:rPr>
            </w:pPr>
            <w:r w:rsidRPr="00707FCF">
              <w:rPr>
                <w:rFonts w:ascii="Calibri" w:eastAsia="Times New Roman" w:hAnsi="Calibri" w:cs="Calibri"/>
                <w:color w:val="000000"/>
                <w:kern w:val="0"/>
                <w:sz w:val="22"/>
                <w:szCs w:val="22"/>
                <w:lang w:eastAsia="en-GB"/>
                <w14:ligatures w14:val="none"/>
              </w:rPr>
              <w:t>Excellent financial and commercial awareness.</w:t>
            </w:r>
          </w:p>
        </w:tc>
        <w:tc>
          <w:tcPr>
            <w:tcW w:w="1160" w:type="dxa"/>
            <w:tcBorders>
              <w:top w:val="nil"/>
              <w:left w:val="nil"/>
              <w:bottom w:val="single" w:sz="4" w:space="0" w:color="auto"/>
              <w:right w:val="single" w:sz="4" w:space="0" w:color="auto"/>
            </w:tcBorders>
            <w:noWrap/>
            <w:vAlign w:val="bottom"/>
            <w:hideMark/>
          </w:tcPr>
          <w:p w14:paraId="0EFEF9E4" w14:textId="77777777" w:rsidR="00707FCF" w:rsidRPr="00707FCF" w:rsidRDefault="00707FCF" w:rsidP="00707FCF">
            <w:pPr>
              <w:spacing w:after="0" w:line="240" w:lineRule="auto"/>
              <w:rPr>
                <w:rFonts w:ascii="Segoe UI Symbol" w:eastAsia="Times New Roman" w:hAnsi="Segoe UI Symbol" w:cs="Times New Roman"/>
                <w:color w:val="000000"/>
                <w:kern w:val="0"/>
                <w:sz w:val="22"/>
                <w:szCs w:val="22"/>
                <w:lang w:eastAsia="en-GB"/>
                <w14:ligatures w14:val="none"/>
              </w:rPr>
            </w:pPr>
            <w:r w:rsidRPr="00707FCF">
              <w:rPr>
                <w:rFonts w:ascii="Segoe UI Symbol" w:eastAsia="Times New Roman" w:hAnsi="Segoe UI Symbol" w:cs="Times New Roman"/>
                <w:color w:val="000000"/>
                <w:kern w:val="0"/>
                <w:sz w:val="22"/>
                <w:szCs w:val="22"/>
                <w:lang w:eastAsia="en-GB"/>
                <w14:ligatures w14:val="none"/>
              </w:rPr>
              <w:t>✓</w:t>
            </w:r>
          </w:p>
        </w:tc>
        <w:tc>
          <w:tcPr>
            <w:tcW w:w="1160" w:type="dxa"/>
            <w:tcBorders>
              <w:top w:val="nil"/>
              <w:left w:val="nil"/>
              <w:bottom w:val="single" w:sz="4" w:space="0" w:color="auto"/>
              <w:right w:val="single" w:sz="4" w:space="0" w:color="auto"/>
            </w:tcBorders>
            <w:noWrap/>
            <w:vAlign w:val="bottom"/>
            <w:hideMark/>
          </w:tcPr>
          <w:p w14:paraId="66C54E82"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r>
      <w:tr w:rsidR="00707FCF" w:rsidRPr="00707FCF" w14:paraId="332060D9" w14:textId="77777777" w:rsidTr="00707FCF">
        <w:trPr>
          <w:trHeight w:val="600"/>
        </w:trPr>
        <w:tc>
          <w:tcPr>
            <w:tcW w:w="2240" w:type="dxa"/>
            <w:tcBorders>
              <w:top w:val="nil"/>
              <w:left w:val="single" w:sz="4" w:space="0" w:color="auto"/>
              <w:bottom w:val="nil"/>
              <w:right w:val="single" w:sz="4" w:space="0" w:color="auto"/>
            </w:tcBorders>
            <w:noWrap/>
            <w:vAlign w:val="bottom"/>
            <w:hideMark/>
          </w:tcPr>
          <w:p w14:paraId="50DB121D"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nil"/>
              <w:bottom w:val="single" w:sz="4" w:space="0" w:color="auto"/>
              <w:right w:val="single" w:sz="4" w:space="0" w:color="auto"/>
            </w:tcBorders>
            <w:vAlign w:val="bottom"/>
            <w:hideMark/>
          </w:tcPr>
          <w:p w14:paraId="7F52BF25" w14:textId="77777777" w:rsidR="00707FCF" w:rsidRPr="00707FCF" w:rsidRDefault="00707FCF" w:rsidP="00707FCF">
            <w:pPr>
              <w:spacing w:after="0" w:line="240" w:lineRule="auto"/>
              <w:rPr>
                <w:rFonts w:ascii="Calibri" w:eastAsia="Times New Roman" w:hAnsi="Calibri" w:cs="Calibri"/>
                <w:color w:val="000000"/>
                <w:kern w:val="0"/>
                <w:sz w:val="22"/>
                <w:szCs w:val="22"/>
                <w:lang w:eastAsia="en-GB"/>
                <w14:ligatures w14:val="none"/>
              </w:rPr>
            </w:pPr>
            <w:r w:rsidRPr="00707FCF">
              <w:rPr>
                <w:rFonts w:ascii="Calibri" w:eastAsia="Times New Roman" w:hAnsi="Calibri" w:cs="Calibri"/>
                <w:color w:val="000000"/>
                <w:kern w:val="0"/>
                <w:sz w:val="22"/>
                <w:szCs w:val="22"/>
                <w:lang w:eastAsia="en-GB"/>
                <w14:ligatures w14:val="none"/>
              </w:rPr>
              <w:t>Highly developed organisational and planning skills, able to prioritise across multiple sites.</w:t>
            </w:r>
          </w:p>
        </w:tc>
        <w:tc>
          <w:tcPr>
            <w:tcW w:w="1160" w:type="dxa"/>
            <w:tcBorders>
              <w:top w:val="nil"/>
              <w:left w:val="nil"/>
              <w:bottom w:val="single" w:sz="4" w:space="0" w:color="auto"/>
              <w:right w:val="single" w:sz="4" w:space="0" w:color="auto"/>
            </w:tcBorders>
            <w:noWrap/>
            <w:vAlign w:val="bottom"/>
            <w:hideMark/>
          </w:tcPr>
          <w:p w14:paraId="247BDBC4" w14:textId="77777777" w:rsidR="00707FCF" w:rsidRPr="00707FCF" w:rsidRDefault="00707FCF" w:rsidP="00707FCF">
            <w:pPr>
              <w:spacing w:after="0" w:line="240" w:lineRule="auto"/>
              <w:rPr>
                <w:rFonts w:ascii="Segoe UI Symbol" w:eastAsia="Times New Roman" w:hAnsi="Segoe UI Symbol" w:cs="Times New Roman"/>
                <w:color w:val="000000"/>
                <w:kern w:val="0"/>
                <w:sz w:val="22"/>
                <w:szCs w:val="22"/>
                <w:lang w:eastAsia="en-GB"/>
                <w14:ligatures w14:val="none"/>
              </w:rPr>
            </w:pPr>
            <w:r w:rsidRPr="00707FCF">
              <w:rPr>
                <w:rFonts w:ascii="Segoe UI Symbol" w:eastAsia="Times New Roman" w:hAnsi="Segoe UI Symbol" w:cs="Times New Roman"/>
                <w:color w:val="000000"/>
                <w:kern w:val="0"/>
                <w:sz w:val="22"/>
                <w:szCs w:val="22"/>
                <w:lang w:eastAsia="en-GB"/>
                <w14:ligatures w14:val="none"/>
              </w:rPr>
              <w:t>✓</w:t>
            </w:r>
          </w:p>
        </w:tc>
        <w:tc>
          <w:tcPr>
            <w:tcW w:w="1160" w:type="dxa"/>
            <w:tcBorders>
              <w:top w:val="nil"/>
              <w:left w:val="nil"/>
              <w:bottom w:val="single" w:sz="4" w:space="0" w:color="auto"/>
              <w:right w:val="single" w:sz="4" w:space="0" w:color="auto"/>
            </w:tcBorders>
            <w:noWrap/>
            <w:vAlign w:val="bottom"/>
            <w:hideMark/>
          </w:tcPr>
          <w:p w14:paraId="3EAAA247"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r>
      <w:tr w:rsidR="00707FCF" w:rsidRPr="00707FCF" w14:paraId="6DE63379" w14:textId="77777777" w:rsidTr="00707FCF">
        <w:trPr>
          <w:trHeight w:val="600"/>
        </w:trPr>
        <w:tc>
          <w:tcPr>
            <w:tcW w:w="2240" w:type="dxa"/>
            <w:tcBorders>
              <w:top w:val="nil"/>
              <w:left w:val="single" w:sz="4" w:space="0" w:color="auto"/>
              <w:bottom w:val="nil"/>
              <w:right w:val="single" w:sz="4" w:space="0" w:color="auto"/>
            </w:tcBorders>
            <w:noWrap/>
            <w:vAlign w:val="bottom"/>
            <w:hideMark/>
          </w:tcPr>
          <w:p w14:paraId="7C30439D"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nil"/>
              <w:bottom w:val="single" w:sz="4" w:space="0" w:color="auto"/>
              <w:right w:val="single" w:sz="4" w:space="0" w:color="auto"/>
            </w:tcBorders>
            <w:vAlign w:val="bottom"/>
            <w:hideMark/>
          </w:tcPr>
          <w:p w14:paraId="629ED59E" w14:textId="77777777" w:rsidR="00707FCF" w:rsidRPr="00707FCF" w:rsidRDefault="00707FCF" w:rsidP="00707FCF">
            <w:pPr>
              <w:spacing w:after="0" w:line="240" w:lineRule="auto"/>
              <w:rPr>
                <w:rFonts w:ascii="Calibri" w:eastAsia="Times New Roman" w:hAnsi="Calibri" w:cs="Calibri"/>
                <w:color w:val="000000"/>
                <w:kern w:val="0"/>
                <w:sz w:val="22"/>
                <w:szCs w:val="22"/>
                <w:lang w:eastAsia="en-GB"/>
                <w14:ligatures w14:val="none"/>
              </w:rPr>
            </w:pPr>
            <w:r w:rsidRPr="00707FCF">
              <w:rPr>
                <w:rFonts w:ascii="Calibri" w:eastAsia="Times New Roman" w:hAnsi="Calibri" w:cs="Calibri"/>
                <w:color w:val="000000"/>
                <w:kern w:val="0"/>
                <w:sz w:val="22"/>
                <w:szCs w:val="22"/>
                <w:lang w:eastAsia="en-GB"/>
                <w14:ligatures w14:val="none"/>
              </w:rPr>
              <w:t>Confident decision maker with the ability to assess risk and take appropriate action.</w:t>
            </w:r>
          </w:p>
        </w:tc>
        <w:tc>
          <w:tcPr>
            <w:tcW w:w="1160" w:type="dxa"/>
            <w:tcBorders>
              <w:top w:val="nil"/>
              <w:left w:val="nil"/>
              <w:bottom w:val="single" w:sz="4" w:space="0" w:color="auto"/>
              <w:right w:val="single" w:sz="4" w:space="0" w:color="auto"/>
            </w:tcBorders>
            <w:noWrap/>
            <w:vAlign w:val="bottom"/>
            <w:hideMark/>
          </w:tcPr>
          <w:p w14:paraId="02760AB5" w14:textId="77777777" w:rsidR="00707FCF" w:rsidRPr="00707FCF" w:rsidRDefault="00707FCF" w:rsidP="00707FCF">
            <w:pPr>
              <w:spacing w:after="0" w:line="240" w:lineRule="auto"/>
              <w:rPr>
                <w:rFonts w:ascii="Segoe UI Symbol" w:eastAsia="Times New Roman" w:hAnsi="Segoe UI Symbol" w:cs="Times New Roman"/>
                <w:color w:val="000000"/>
                <w:kern w:val="0"/>
                <w:sz w:val="22"/>
                <w:szCs w:val="22"/>
                <w:lang w:eastAsia="en-GB"/>
                <w14:ligatures w14:val="none"/>
              </w:rPr>
            </w:pPr>
            <w:r w:rsidRPr="00707FCF">
              <w:rPr>
                <w:rFonts w:ascii="Segoe UI Symbol" w:eastAsia="Times New Roman" w:hAnsi="Segoe UI Symbol" w:cs="Times New Roman"/>
                <w:color w:val="000000"/>
                <w:kern w:val="0"/>
                <w:sz w:val="22"/>
                <w:szCs w:val="22"/>
                <w:lang w:eastAsia="en-GB"/>
                <w14:ligatures w14:val="none"/>
              </w:rPr>
              <w:t>✓</w:t>
            </w:r>
          </w:p>
        </w:tc>
        <w:tc>
          <w:tcPr>
            <w:tcW w:w="1160" w:type="dxa"/>
            <w:tcBorders>
              <w:top w:val="nil"/>
              <w:left w:val="nil"/>
              <w:bottom w:val="single" w:sz="4" w:space="0" w:color="auto"/>
              <w:right w:val="single" w:sz="4" w:space="0" w:color="auto"/>
            </w:tcBorders>
            <w:noWrap/>
            <w:vAlign w:val="bottom"/>
            <w:hideMark/>
          </w:tcPr>
          <w:p w14:paraId="05858259"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r>
      <w:tr w:rsidR="00707FCF" w:rsidRPr="00707FCF" w14:paraId="580FA386" w14:textId="77777777" w:rsidTr="00707FCF">
        <w:trPr>
          <w:trHeight w:val="600"/>
        </w:trPr>
        <w:tc>
          <w:tcPr>
            <w:tcW w:w="2240" w:type="dxa"/>
            <w:tcBorders>
              <w:top w:val="nil"/>
              <w:left w:val="single" w:sz="4" w:space="0" w:color="auto"/>
              <w:bottom w:val="nil"/>
              <w:right w:val="single" w:sz="4" w:space="0" w:color="auto"/>
            </w:tcBorders>
            <w:noWrap/>
            <w:vAlign w:val="bottom"/>
            <w:hideMark/>
          </w:tcPr>
          <w:p w14:paraId="3351A10F"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nil"/>
              <w:bottom w:val="single" w:sz="4" w:space="0" w:color="auto"/>
              <w:right w:val="single" w:sz="4" w:space="0" w:color="auto"/>
            </w:tcBorders>
            <w:vAlign w:val="bottom"/>
            <w:hideMark/>
          </w:tcPr>
          <w:p w14:paraId="5D9C8D98" w14:textId="77777777" w:rsidR="00707FCF" w:rsidRPr="00707FCF" w:rsidRDefault="00707FCF" w:rsidP="00707FCF">
            <w:pPr>
              <w:spacing w:after="0" w:line="240" w:lineRule="auto"/>
              <w:rPr>
                <w:rFonts w:ascii="Calibri" w:eastAsia="Times New Roman" w:hAnsi="Calibri" w:cs="Calibri"/>
                <w:color w:val="000000"/>
                <w:kern w:val="0"/>
                <w:sz w:val="22"/>
                <w:szCs w:val="22"/>
                <w:lang w:eastAsia="en-GB"/>
                <w14:ligatures w14:val="none"/>
              </w:rPr>
            </w:pPr>
            <w:r w:rsidRPr="00707FCF">
              <w:rPr>
                <w:rFonts w:ascii="Calibri" w:eastAsia="Times New Roman" w:hAnsi="Calibri" w:cs="Calibri"/>
                <w:color w:val="000000"/>
                <w:kern w:val="0"/>
                <w:sz w:val="22"/>
                <w:szCs w:val="22"/>
                <w:lang w:eastAsia="en-GB"/>
                <w14:ligatures w14:val="none"/>
              </w:rPr>
              <w:t>Strong communication and influencing skills, both written and verbal.</w:t>
            </w:r>
          </w:p>
        </w:tc>
        <w:tc>
          <w:tcPr>
            <w:tcW w:w="1160" w:type="dxa"/>
            <w:tcBorders>
              <w:top w:val="nil"/>
              <w:left w:val="nil"/>
              <w:bottom w:val="single" w:sz="4" w:space="0" w:color="auto"/>
              <w:right w:val="single" w:sz="4" w:space="0" w:color="auto"/>
            </w:tcBorders>
            <w:noWrap/>
            <w:vAlign w:val="bottom"/>
            <w:hideMark/>
          </w:tcPr>
          <w:p w14:paraId="59F0F58E" w14:textId="77777777" w:rsidR="00707FCF" w:rsidRPr="00707FCF" w:rsidRDefault="00707FCF" w:rsidP="00707FCF">
            <w:pPr>
              <w:spacing w:after="0" w:line="240" w:lineRule="auto"/>
              <w:rPr>
                <w:rFonts w:ascii="Segoe UI Symbol" w:eastAsia="Times New Roman" w:hAnsi="Segoe UI Symbol" w:cs="Times New Roman"/>
                <w:color w:val="000000"/>
                <w:kern w:val="0"/>
                <w:sz w:val="22"/>
                <w:szCs w:val="22"/>
                <w:lang w:eastAsia="en-GB"/>
                <w14:ligatures w14:val="none"/>
              </w:rPr>
            </w:pPr>
            <w:r w:rsidRPr="00707FCF">
              <w:rPr>
                <w:rFonts w:ascii="Segoe UI Symbol" w:eastAsia="Times New Roman" w:hAnsi="Segoe UI Symbol" w:cs="Times New Roman"/>
                <w:color w:val="000000"/>
                <w:kern w:val="0"/>
                <w:sz w:val="22"/>
                <w:szCs w:val="22"/>
                <w:lang w:eastAsia="en-GB"/>
                <w14:ligatures w14:val="none"/>
              </w:rPr>
              <w:t>✓</w:t>
            </w:r>
          </w:p>
        </w:tc>
        <w:tc>
          <w:tcPr>
            <w:tcW w:w="1160" w:type="dxa"/>
            <w:tcBorders>
              <w:top w:val="nil"/>
              <w:left w:val="nil"/>
              <w:bottom w:val="single" w:sz="4" w:space="0" w:color="auto"/>
              <w:right w:val="single" w:sz="4" w:space="0" w:color="auto"/>
            </w:tcBorders>
            <w:noWrap/>
            <w:vAlign w:val="bottom"/>
            <w:hideMark/>
          </w:tcPr>
          <w:p w14:paraId="0C0933A9"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r>
      <w:tr w:rsidR="00707FCF" w:rsidRPr="00707FCF" w14:paraId="74826C32" w14:textId="77777777" w:rsidTr="00707FCF">
        <w:trPr>
          <w:trHeight w:val="600"/>
        </w:trPr>
        <w:tc>
          <w:tcPr>
            <w:tcW w:w="2240" w:type="dxa"/>
            <w:tcBorders>
              <w:top w:val="nil"/>
              <w:left w:val="single" w:sz="4" w:space="0" w:color="auto"/>
              <w:bottom w:val="nil"/>
              <w:right w:val="single" w:sz="4" w:space="0" w:color="auto"/>
            </w:tcBorders>
            <w:noWrap/>
            <w:vAlign w:val="bottom"/>
            <w:hideMark/>
          </w:tcPr>
          <w:p w14:paraId="6B01304E"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nil"/>
              <w:bottom w:val="single" w:sz="4" w:space="0" w:color="auto"/>
              <w:right w:val="single" w:sz="4" w:space="0" w:color="auto"/>
            </w:tcBorders>
            <w:vAlign w:val="bottom"/>
            <w:hideMark/>
          </w:tcPr>
          <w:p w14:paraId="27A71E5E" w14:textId="77777777" w:rsidR="00707FCF" w:rsidRPr="00707FCF" w:rsidRDefault="00707FCF" w:rsidP="00707FCF">
            <w:pPr>
              <w:spacing w:after="0" w:line="240" w:lineRule="auto"/>
              <w:rPr>
                <w:rFonts w:ascii="Calibri" w:eastAsia="Times New Roman" w:hAnsi="Calibri" w:cs="Calibri"/>
                <w:color w:val="000000"/>
                <w:kern w:val="0"/>
                <w:sz w:val="22"/>
                <w:szCs w:val="22"/>
                <w:lang w:eastAsia="en-GB"/>
                <w14:ligatures w14:val="none"/>
              </w:rPr>
            </w:pPr>
            <w:r w:rsidRPr="00707FCF">
              <w:rPr>
                <w:rFonts w:ascii="Calibri" w:eastAsia="Times New Roman" w:hAnsi="Calibri" w:cs="Calibri"/>
                <w:color w:val="000000"/>
                <w:kern w:val="0"/>
                <w:sz w:val="22"/>
                <w:szCs w:val="22"/>
                <w:lang w:eastAsia="en-GB"/>
                <w14:ligatures w14:val="none"/>
              </w:rPr>
              <w:t>Ability to analyse data and feedback to drive continuous improvement.</w:t>
            </w:r>
          </w:p>
        </w:tc>
        <w:tc>
          <w:tcPr>
            <w:tcW w:w="1160" w:type="dxa"/>
            <w:tcBorders>
              <w:top w:val="nil"/>
              <w:left w:val="nil"/>
              <w:bottom w:val="single" w:sz="4" w:space="0" w:color="auto"/>
              <w:right w:val="single" w:sz="4" w:space="0" w:color="auto"/>
            </w:tcBorders>
            <w:noWrap/>
            <w:vAlign w:val="bottom"/>
            <w:hideMark/>
          </w:tcPr>
          <w:p w14:paraId="5144C3B4" w14:textId="77777777" w:rsidR="00707FCF" w:rsidRPr="00707FCF" w:rsidRDefault="00707FCF" w:rsidP="00707FCF">
            <w:pPr>
              <w:spacing w:after="0" w:line="240" w:lineRule="auto"/>
              <w:rPr>
                <w:rFonts w:ascii="Segoe UI Symbol" w:eastAsia="Times New Roman" w:hAnsi="Segoe UI Symbol" w:cs="Times New Roman"/>
                <w:color w:val="000000"/>
                <w:kern w:val="0"/>
                <w:sz w:val="22"/>
                <w:szCs w:val="22"/>
                <w:lang w:eastAsia="en-GB"/>
                <w14:ligatures w14:val="none"/>
              </w:rPr>
            </w:pPr>
            <w:r w:rsidRPr="00707FCF">
              <w:rPr>
                <w:rFonts w:ascii="Segoe UI Symbol" w:eastAsia="Times New Roman" w:hAnsi="Segoe UI Symbol" w:cs="Times New Roman"/>
                <w:color w:val="000000"/>
                <w:kern w:val="0"/>
                <w:sz w:val="22"/>
                <w:szCs w:val="22"/>
                <w:lang w:eastAsia="en-GB"/>
                <w14:ligatures w14:val="none"/>
              </w:rPr>
              <w:t>✓</w:t>
            </w:r>
          </w:p>
        </w:tc>
        <w:tc>
          <w:tcPr>
            <w:tcW w:w="1160" w:type="dxa"/>
            <w:tcBorders>
              <w:top w:val="nil"/>
              <w:left w:val="nil"/>
              <w:bottom w:val="single" w:sz="4" w:space="0" w:color="auto"/>
              <w:right w:val="single" w:sz="4" w:space="0" w:color="auto"/>
            </w:tcBorders>
            <w:noWrap/>
            <w:vAlign w:val="bottom"/>
            <w:hideMark/>
          </w:tcPr>
          <w:p w14:paraId="5614BC23"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r>
      <w:tr w:rsidR="00707FCF" w:rsidRPr="00707FCF" w14:paraId="3B2DFCEC" w14:textId="77777777" w:rsidTr="00707FCF">
        <w:trPr>
          <w:trHeight w:val="888"/>
        </w:trPr>
        <w:tc>
          <w:tcPr>
            <w:tcW w:w="2240" w:type="dxa"/>
            <w:tcBorders>
              <w:top w:val="nil"/>
              <w:left w:val="single" w:sz="4" w:space="0" w:color="auto"/>
              <w:bottom w:val="nil"/>
              <w:right w:val="single" w:sz="4" w:space="0" w:color="auto"/>
            </w:tcBorders>
            <w:noWrap/>
            <w:vAlign w:val="bottom"/>
            <w:hideMark/>
          </w:tcPr>
          <w:p w14:paraId="4A7DA011"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nil"/>
              <w:bottom w:val="single" w:sz="4" w:space="0" w:color="auto"/>
              <w:right w:val="single" w:sz="4" w:space="0" w:color="auto"/>
            </w:tcBorders>
            <w:vAlign w:val="bottom"/>
            <w:hideMark/>
          </w:tcPr>
          <w:p w14:paraId="50728737" w14:textId="77777777" w:rsidR="00707FCF" w:rsidRPr="00707FCF" w:rsidRDefault="00707FCF" w:rsidP="00707FCF">
            <w:pPr>
              <w:spacing w:after="0" w:line="240" w:lineRule="auto"/>
              <w:rPr>
                <w:rFonts w:ascii="Calibri" w:eastAsia="Times New Roman" w:hAnsi="Calibri" w:cs="Calibri"/>
                <w:color w:val="000000"/>
                <w:kern w:val="0"/>
                <w:sz w:val="22"/>
                <w:szCs w:val="22"/>
                <w:lang w:eastAsia="en-GB"/>
                <w14:ligatures w14:val="none"/>
              </w:rPr>
            </w:pPr>
            <w:r w:rsidRPr="00707FCF">
              <w:rPr>
                <w:rFonts w:ascii="Calibri" w:eastAsia="Times New Roman" w:hAnsi="Calibri" w:cs="Calibri"/>
                <w:color w:val="000000"/>
                <w:kern w:val="0"/>
                <w:sz w:val="22"/>
                <w:szCs w:val="22"/>
                <w:lang w:eastAsia="en-GB"/>
                <w14:ligatures w14:val="none"/>
              </w:rPr>
              <w:t>Marketing and promotional skills, particularly around membership growth and community engagement.</w:t>
            </w:r>
          </w:p>
        </w:tc>
        <w:tc>
          <w:tcPr>
            <w:tcW w:w="1160" w:type="dxa"/>
            <w:tcBorders>
              <w:top w:val="nil"/>
              <w:left w:val="nil"/>
              <w:bottom w:val="single" w:sz="4" w:space="0" w:color="auto"/>
              <w:right w:val="single" w:sz="4" w:space="0" w:color="auto"/>
            </w:tcBorders>
            <w:noWrap/>
            <w:vAlign w:val="bottom"/>
            <w:hideMark/>
          </w:tcPr>
          <w:p w14:paraId="54BA170E" w14:textId="77777777" w:rsidR="00707FCF" w:rsidRPr="00707FCF" w:rsidRDefault="00707FCF" w:rsidP="00707FCF">
            <w:pPr>
              <w:spacing w:after="0" w:line="240" w:lineRule="auto"/>
              <w:rPr>
                <w:rFonts w:ascii="Segoe UI Symbol" w:eastAsia="Times New Roman" w:hAnsi="Segoe UI Symbol" w:cs="Times New Roman"/>
                <w:color w:val="000000"/>
                <w:kern w:val="0"/>
                <w:sz w:val="22"/>
                <w:szCs w:val="22"/>
                <w:lang w:eastAsia="en-GB"/>
                <w14:ligatures w14:val="none"/>
              </w:rPr>
            </w:pPr>
            <w:r w:rsidRPr="00707FCF">
              <w:rPr>
                <w:rFonts w:ascii="Segoe UI Symbol" w:eastAsia="Times New Roman" w:hAnsi="Segoe UI Symbol" w:cs="Times New Roman"/>
                <w:color w:val="000000"/>
                <w:kern w:val="0"/>
                <w:sz w:val="22"/>
                <w:szCs w:val="22"/>
                <w:lang w:eastAsia="en-GB"/>
                <w14:ligatures w14:val="none"/>
              </w:rPr>
              <w:t> </w:t>
            </w:r>
          </w:p>
        </w:tc>
        <w:tc>
          <w:tcPr>
            <w:tcW w:w="1160" w:type="dxa"/>
            <w:tcBorders>
              <w:top w:val="nil"/>
              <w:left w:val="nil"/>
              <w:bottom w:val="single" w:sz="4" w:space="0" w:color="auto"/>
              <w:right w:val="single" w:sz="4" w:space="0" w:color="auto"/>
            </w:tcBorders>
            <w:noWrap/>
            <w:vAlign w:val="bottom"/>
            <w:hideMark/>
          </w:tcPr>
          <w:p w14:paraId="02135845" w14:textId="77777777" w:rsidR="00707FCF" w:rsidRPr="00707FCF" w:rsidRDefault="00707FCF" w:rsidP="00707FCF">
            <w:pPr>
              <w:spacing w:after="0" w:line="240" w:lineRule="auto"/>
              <w:rPr>
                <w:rFonts w:ascii="Segoe UI Symbol" w:eastAsia="Times New Roman" w:hAnsi="Segoe UI Symbol" w:cs="Times New Roman"/>
                <w:color w:val="000000"/>
                <w:kern w:val="0"/>
                <w:sz w:val="22"/>
                <w:szCs w:val="22"/>
                <w:lang w:eastAsia="en-GB"/>
                <w14:ligatures w14:val="none"/>
              </w:rPr>
            </w:pPr>
            <w:r w:rsidRPr="00707FCF">
              <w:rPr>
                <w:rFonts w:ascii="Segoe UI Symbol" w:eastAsia="Times New Roman" w:hAnsi="Segoe UI Symbol" w:cs="Times New Roman"/>
                <w:color w:val="000000"/>
                <w:kern w:val="0"/>
                <w:sz w:val="22"/>
                <w:szCs w:val="22"/>
                <w:lang w:eastAsia="en-GB"/>
                <w14:ligatures w14:val="none"/>
              </w:rPr>
              <w:t>✓</w:t>
            </w:r>
          </w:p>
        </w:tc>
      </w:tr>
      <w:tr w:rsidR="00707FCF" w:rsidRPr="00707FCF" w14:paraId="232161D9" w14:textId="77777777" w:rsidTr="00707FCF">
        <w:trPr>
          <w:trHeight w:val="600"/>
        </w:trPr>
        <w:tc>
          <w:tcPr>
            <w:tcW w:w="2240" w:type="dxa"/>
            <w:tcBorders>
              <w:top w:val="nil"/>
              <w:left w:val="single" w:sz="4" w:space="0" w:color="auto"/>
              <w:bottom w:val="single" w:sz="4" w:space="0" w:color="auto"/>
              <w:right w:val="single" w:sz="4" w:space="0" w:color="auto"/>
            </w:tcBorders>
            <w:noWrap/>
            <w:vAlign w:val="bottom"/>
            <w:hideMark/>
          </w:tcPr>
          <w:p w14:paraId="6E4CC9DE"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nil"/>
              <w:bottom w:val="single" w:sz="4" w:space="0" w:color="auto"/>
              <w:right w:val="nil"/>
            </w:tcBorders>
            <w:vAlign w:val="bottom"/>
            <w:hideMark/>
          </w:tcPr>
          <w:p w14:paraId="12E93C38" w14:textId="77777777" w:rsidR="00707FCF" w:rsidRPr="00707FCF" w:rsidRDefault="00707FCF" w:rsidP="00707FCF">
            <w:pPr>
              <w:spacing w:after="0" w:line="240" w:lineRule="auto"/>
              <w:rPr>
                <w:rFonts w:ascii="Calibri" w:eastAsia="Times New Roman" w:hAnsi="Calibri" w:cs="Calibri"/>
                <w:color w:val="000000"/>
                <w:kern w:val="0"/>
                <w:sz w:val="22"/>
                <w:szCs w:val="22"/>
                <w:lang w:eastAsia="en-GB"/>
                <w14:ligatures w14:val="none"/>
              </w:rPr>
            </w:pPr>
            <w:r w:rsidRPr="00707FCF">
              <w:rPr>
                <w:rFonts w:ascii="Calibri" w:eastAsia="Times New Roman" w:hAnsi="Calibri" w:cs="Calibri"/>
                <w:color w:val="000000"/>
                <w:kern w:val="0"/>
                <w:sz w:val="22"/>
                <w:szCs w:val="22"/>
                <w:lang w:eastAsia="en-GB"/>
                <w14:ligatures w14:val="none"/>
              </w:rPr>
              <w:t>Experience of service development and innovation.</w:t>
            </w:r>
          </w:p>
        </w:tc>
        <w:tc>
          <w:tcPr>
            <w:tcW w:w="1160" w:type="dxa"/>
            <w:tcBorders>
              <w:top w:val="nil"/>
              <w:left w:val="single" w:sz="4" w:space="0" w:color="auto"/>
              <w:bottom w:val="single" w:sz="4" w:space="0" w:color="auto"/>
              <w:right w:val="single" w:sz="4" w:space="0" w:color="auto"/>
            </w:tcBorders>
            <w:noWrap/>
            <w:vAlign w:val="bottom"/>
            <w:hideMark/>
          </w:tcPr>
          <w:p w14:paraId="18B7D97B"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c>
          <w:tcPr>
            <w:tcW w:w="1160" w:type="dxa"/>
            <w:tcBorders>
              <w:top w:val="nil"/>
              <w:left w:val="nil"/>
              <w:bottom w:val="single" w:sz="4" w:space="0" w:color="auto"/>
              <w:right w:val="single" w:sz="4" w:space="0" w:color="auto"/>
            </w:tcBorders>
            <w:noWrap/>
            <w:vAlign w:val="bottom"/>
            <w:hideMark/>
          </w:tcPr>
          <w:p w14:paraId="601F12CE" w14:textId="77777777" w:rsidR="00707FCF" w:rsidRPr="00707FCF" w:rsidRDefault="00707FCF" w:rsidP="00707FCF">
            <w:pPr>
              <w:spacing w:after="0" w:line="240" w:lineRule="auto"/>
              <w:rPr>
                <w:rFonts w:ascii="Segoe UI Symbol" w:eastAsia="Times New Roman" w:hAnsi="Segoe UI Symbol" w:cs="Times New Roman"/>
                <w:color w:val="000000"/>
                <w:kern w:val="0"/>
                <w:sz w:val="22"/>
                <w:szCs w:val="22"/>
                <w:lang w:eastAsia="en-GB"/>
                <w14:ligatures w14:val="none"/>
              </w:rPr>
            </w:pPr>
            <w:r w:rsidRPr="00707FCF">
              <w:rPr>
                <w:rFonts w:ascii="Segoe UI Symbol" w:eastAsia="Times New Roman" w:hAnsi="Segoe UI Symbol" w:cs="Times New Roman"/>
                <w:color w:val="000000"/>
                <w:kern w:val="0"/>
                <w:sz w:val="22"/>
                <w:szCs w:val="22"/>
                <w:lang w:eastAsia="en-GB"/>
                <w14:ligatures w14:val="none"/>
              </w:rPr>
              <w:t>✓</w:t>
            </w:r>
          </w:p>
        </w:tc>
      </w:tr>
    </w:tbl>
    <w:p w14:paraId="67ABCBC7" w14:textId="34E07452" w:rsidR="00707FCF" w:rsidRDefault="00707FCF"/>
    <w:tbl>
      <w:tblPr>
        <w:tblW w:w="8960" w:type="dxa"/>
        <w:tblLook w:val="04A0" w:firstRow="1" w:lastRow="0" w:firstColumn="1" w:lastColumn="0" w:noHBand="0" w:noVBand="1"/>
      </w:tblPr>
      <w:tblGrid>
        <w:gridCol w:w="2240"/>
        <w:gridCol w:w="4400"/>
        <w:gridCol w:w="1160"/>
        <w:gridCol w:w="1160"/>
      </w:tblGrid>
      <w:tr w:rsidR="00707FCF" w:rsidRPr="00707FCF" w14:paraId="570DC84D" w14:textId="77777777" w:rsidTr="00707FCF">
        <w:trPr>
          <w:trHeight w:val="288"/>
        </w:trPr>
        <w:tc>
          <w:tcPr>
            <w:tcW w:w="2240" w:type="dxa"/>
            <w:tcBorders>
              <w:top w:val="single" w:sz="4" w:space="0" w:color="auto"/>
              <w:left w:val="single" w:sz="4" w:space="0" w:color="auto"/>
              <w:bottom w:val="single" w:sz="4" w:space="0" w:color="auto"/>
              <w:right w:val="single" w:sz="4" w:space="0" w:color="auto"/>
            </w:tcBorders>
            <w:noWrap/>
            <w:vAlign w:val="bottom"/>
            <w:hideMark/>
          </w:tcPr>
          <w:p w14:paraId="160CBCBE" w14:textId="77777777" w:rsidR="00707FCF" w:rsidRPr="00707FCF" w:rsidRDefault="00707FCF" w:rsidP="00707FCF">
            <w:pPr>
              <w:spacing w:after="0" w:line="240" w:lineRule="auto"/>
              <w:rPr>
                <w:rFonts w:ascii="Calibri" w:eastAsia="Times New Roman" w:hAnsi="Calibri" w:cs="Calibri"/>
                <w:b/>
                <w:bCs/>
                <w:color w:val="000000"/>
                <w:kern w:val="0"/>
                <w:sz w:val="22"/>
                <w:szCs w:val="22"/>
                <w:lang w:eastAsia="en-GB"/>
                <w14:ligatures w14:val="none"/>
              </w:rPr>
            </w:pPr>
            <w:r w:rsidRPr="00707FCF">
              <w:rPr>
                <w:rFonts w:ascii="Calibri" w:eastAsia="Times New Roman" w:hAnsi="Calibri" w:cs="Calibri"/>
                <w:b/>
                <w:bCs/>
                <w:color w:val="000000"/>
                <w:kern w:val="0"/>
                <w:sz w:val="22"/>
                <w:szCs w:val="22"/>
                <w:lang w:eastAsia="en-GB"/>
                <w14:ligatures w14:val="none"/>
              </w:rPr>
              <w:lastRenderedPageBreak/>
              <w:t>PERSONAL ATTRIBUTES</w:t>
            </w:r>
          </w:p>
        </w:tc>
        <w:tc>
          <w:tcPr>
            <w:tcW w:w="4400" w:type="dxa"/>
            <w:tcBorders>
              <w:top w:val="single" w:sz="4" w:space="0" w:color="auto"/>
              <w:left w:val="nil"/>
              <w:bottom w:val="nil"/>
              <w:right w:val="single" w:sz="4" w:space="0" w:color="auto"/>
            </w:tcBorders>
            <w:noWrap/>
            <w:vAlign w:val="bottom"/>
            <w:hideMark/>
          </w:tcPr>
          <w:p w14:paraId="01B18B6C" w14:textId="77777777" w:rsidR="00707FCF" w:rsidRPr="00707FCF" w:rsidRDefault="00707FCF" w:rsidP="00707FCF">
            <w:pPr>
              <w:spacing w:after="0" w:line="240" w:lineRule="auto"/>
              <w:jc w:val="center"/>
              <w:rPr>
                <w:rFonts w:ascii="Calibri" w:eastAsia="Times New Roman" w:hAnsi="Calibri" w:cs="Calibri"/>
                <w:b/>
                <w:bCs/>
                <w:color w:val="000000"/>
                <w:kern w:val="0"/>
                <w:sz w:val="22"/>
                <w:szCs w:val="22"/>
                <w:lang w:eastAsia="en-GB"/>
                <w14:ligatures w14:val="none"/>
              </w:rPr>
            </w:pPr>
            <w:r w:rsidRPr="00707FCF">
              <w:rPr>
                <w:rFonts w:ascii="Calibri" w:eastAsia="Times New Roman" w:hAnsi="Calibri" w:cs="Calibri"/>
                <w:b/>
                <w:bCs/>
                <w:color w:val="000000"/>
                <w:kern w:val="0"/>
                <w:sz w:val="22"/>
                <w:szCs w:val="22"/>
                <w:lang w:eastAsia="en-GB"/>
                <w14:ligatures w14:val="none"/>
              </w:rPr>
              <w:t>CRITERIA</w:t>
            </w:r>
          </w:p>
        </w:tc>
        <w:tc>
          <w:tcPr>
            <w:tcW w:w="1160" w:type="dxa"/>
            <w:tcBorders>
              <w:top w:val="single" w:sz="4" w:space="0" w:color="auto"/>
              <w:left w:val="nil"/>
              <w:bottom w:val="single" w:sz="4" w:space="0" w:color="auto"/>
              <w:right w:val="single" w:sz="4" w:space="0" w:color="auto"/>
            </w:tcBorders>
            <w:noWrap/>
            <w:vAlign w:val="bottom"/>
            <w:hideMark/>
          </w:tcPr>
          <w:p w14:paraId="133E6785" w14:textId="77777777" w:rsidR="00707FCF" w:rsidRPr="00707FCF" w:rsidRDefault="00707FCF" w:rsidP="00707FCF">
            <w:pPr>
              <w:spacing w:after="0" w:line="240" w:lineRule="auto"/>
              <w:rPr>
                <w:rFonts w:ascii="Calibri" w:eastAsia="Times New Roman" w:hAnsi="Calibri" w:cs="Calibri"/>
                <w:b/>
                <w:bCs/>
                <w:color w:val="000000"/>
                <w:kern w:val="0"/>
                <w:sz w:val="22"/>
                <w:szCs w:val="22"/>
                <w:lang w:eastAsia="en-GB"/>
                <w14:ligatures w14:val="none"/>
              </w:rPr>
            </w:pPr>
            <w:r w:rsidRPr="00707FCF">
              <w:rPr>
                <w:rFonts w:ascii="Calibri" w:eastAsia="Times New Roman" w:hAnsi="Calibri" w:cs="Calibri"/>
                <w:b/>
                <w:bCs/>
                <w:color w:val="000000"/>
                <w:kern w:val="0"/>
                <w:sz w:val="22"/>
                <w:szCs w:val="22"/>
                <w:lang w:eastAsia="en-GB"/>
                <w14:ligatures w14:val="none"/>
              </w:rPr>
              <w:t>Essential</w:t>
            </w:r>
          </w:p>
        </w:tc>
        <w:tc>
          <w:tcPr>
            <w:tcW w:w="1160" w:type="dxa"/>
            <w:tcBorders>
              <w:top w:val="single" w:sz="4" w:space="0" w:color="auto"/>
              <w:left w:val="nil"/>
              <w:bottom w:val="single" w:sz="4" w:space="0" w:color="auto"/>
              <w:right w:val="single" w:sz="4" w:space="0" w:color="auto"/>
            </w:tcBorders>
            <w:noWrap/>
            <w:vAlign w:val="bottom"/>
            <w:hideMark/>
          </w:tcPr>
          <w:p w14:paraId="5C161AC4" w14:textId="77777777" w:rsidR="00707FCF" w:rsidRPr="00707FCF" w:rsidRDefault="00707FCF" w:rsidP="00707FCF">
            <w:pPr>
              <w:spacing w:after="0" w:line="240" w:lineRule="auto"/>
              <w:rPr>
                <w:rFonts w:ascii="Calibri" w:eastAsia="Times New Roman" w:hAnsi="Calibri" w:cs="Calibri"/>
                <w:b/>
                <w:bCs/>
                <w:color w:val="000000"/>
                <w:kern w:val="0"/>
                <w:sz w:val="22"/>
                <w:szCs w:val="22"/>
                <w:lang w:eastAsia="en-GB"/>
                <w14:ligatures w14:val="none"/>
              </w:rPr>
            </w:pPr>
            <w:r w:rsidRPr="00707FCF">
              <w:rPr>
                <w:rFonts w:ascii="Calibri" w:eastAsia="Times New Roman" w:hAnsi="Calibri" w:cs="Calibri"/>
                <w:b/>
                <w:bCs/>
                <w:color w:val="000000"/>
                <w:kern w:val="0"/>
                <w:sz w:val="22"/>
                <w:szCs w:val="22"/>
                <w:lang w:eastAsia="en-GB"/>
                <w14:ligatures w14:val="none"/>
              </w:rPr>
              <w:t>Desirable</w:t>
            </w:r>
          </w:p>
        </w:tc>
      </w:tr>
      <w:tr w:rsidR="00707FCF" w:rsidRPr="00707FCF" w14:paraId="77C60577" w14:textId="77777777" w:rsidTr="00707FCF">
        <w:trPr>
          <w:trHeight w:val="888"/>
        </w:trPr>
        <w:tc>
          <w:tcPr>
            <w:tcW w:w="2240" w:type="dxa"/>
            <w:tcBorders>
              <w:top w:val="nil"/>
              <w:left w:val="single" w:sz="4" w:space="0" w:color="auto"/>
              <w:bottom w:val="nil"/>
              <w:right w:val="single" w:sz="4" w:space="0" w:color="auto"/>
            </w:tcBorders>
            <w:noWrap/>
            <w:vAlign w:val="bottom"/>
            <w:hideMark/>
          </w:tcPr>
          <w:p w14:paraId="46CA1421"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c>
          <w:tcPr>
            <w:tcW w:w="4400" w:type="dxa"/>
            <w:tcBorders>
              <w:top w:val="single" w:sz="4" w:space="0" w:color="auto"/>
              <w:left w:val="nil"/>
              <w:bottom w:val="single" w:sz="4" w:space="0" w:color="auto"/>
              <w:right w:val="single" w:sz="4" w:space="0" w:color="auto"/>
            </w:tcBorders>
            <w:vAlign w:val="bottom"/>
            <w:hideMark/>
          </w:tcPr>
          <w:p w14:paraId="51730DE1" w14:textId="77777777" w:rsidR="00707FCF" w:rsidRPr="00707FCF" w:rsidRDefault="00707FCF" w:rsidP="00707FCF">
            <w:pPr>
              <w:spacing w:after="0" w:line="240" w:lineRule="auto"/>
              <w:rPr>
                <w:rFonts w:ascii="Calibri" w:eastAsia="Times New Roman" w:hAnsi="Calibri" w:cs="Calibri"/>
                <w:color w:val="000000"/>
                <w:kern w:val="0"/>
                <w:sz w:val="22"/>
                <w:szCs w:val="22"/>
                <w:lang w:eastAsia="en-GB"/>
                <w14:ligatures w14:val="none"/>
              </w:rPr>
            </w:pPr>
            <w:r w:rsidRPr="00707FCF">
              <w:rPr>
                <w:rFonts w:ascii="Calibri" w:eastAsia="Times New Roman" w:hAnsi="Calibri" w:cs="Calibri"/>
                <w:color w:val="000000"/>
                <w:kern w:val="0"/>
                <w:sz w:val="22"/>
                <w:szCs w:val="22"/>
                <w:lang w:eastAsia="en-GB"/>
                <w14:ligatures w14:val="none"/>
              </w:rPr>
              <w:t xml:space="preserve">Commitment to the values and aims of Age UK East Sussex and improving the outcomes for older people. </w:t>
            </w:r>
          </w:p>
        </w:tc>
        <w:tc>
          <w:tcPr>
            <w:tcW w:w="1160" w:type="dxa"/>
            <w:tcBorders>
              <w:top w:val="nil"/>
              <w:left w:val="nil"/>
              <w:bottom w:val="single" w:sz="4" w:space="0" w:color="auto"/>
              <w:right w:val="single" w:sz="4" w:space="0" w:color="auto"/>
            </w:tcBorders>
            <w:noWrap/>
            <w:vAlign w:val="bottom"/>
            <w:hideMark/>
          </w:tcPr>
          <w:p w14:paraId="45E84D0D" w14:textId="77777777" w:rsidR="00707FCF" w:rsidRPr="00707FCF" w:rsidRDefault="00707FCF" w:rsidP="00707FCF">
            <w:pPr>
              <w:spacing w:after="0" w:line="240" w:lineRule="auto"/>
              <w:rPr>
                <w:rFonts w:ascii="Segoe UI Symbol" w:eastAsia="Times New Roman" w:hAnsi="Segoe UI Symbol" w:cs="Times New Roman"/>
                <w:color w:val="000000"/>
                <w:kern w:val="0"/>
                <w:sz w:val="22"/>
                <w:szCs w:val="22"/>
                <w:lang w:eastAsia="en-GB"/>
                <w14:ligatures w14:val="none"/>
              </w:rPr>
            </w:pPr>
            <w:r w:rsidRPr="00707FCF">
              <w:rPr>
                <w:rFonts w:ascii="Segoe UI Symbol" w:eastAsia="Times New Roman" w:hAnsi="Segoe UI Symbol" w:cs="Times New Roman"/>
                <w:color w:val="000000"/>
                <w:kern w:val="0"/>
                <w:sz w:val="22"/>
                <w:szCs w:val="22"/>
                <w:lang w:eastAsia="en-GB"/>
                <w14:ligatures w14:val="none"/>
              </w:rPr>
              <w:t>✓</w:t>
            </w:r>
            <w:r w:rsidRPr="00707FCF">
              <w:rPr>
                <w:rFonts w:ascii="Calibri" w:eastAsia="Times New Roman" w:hAnsi="Calibri" w:cs="Calibri"/>
                <w:color w:val="000000"/>
                <w:kern w:val="0"/>
                <w:sz w:val="22"/>
                <w:szCs w:val="22"/>
                <w:lang w:eastAsia="en-GB"/>
                <w14:ligatures w14:val="none"/>
              </w:rPr>
              <w:t xml:space="preserve"> </w:t>
            </w:r>
          </w:p>
        </w:tc>
        <w:tc>
          <w:tcPr>
            <w:tcW w:w="1160" w:type="dxa"/>
            <w:tcBorders>
              <w:top w:val="nil"/>
              <w:left w:val="nil"/>
              <w:bottom w:val="single" w:sz="4" w:space="0" w:color="auto"/>
              <w:right w:val="single" w:sz="4" w:space="0" w:color="auto"/>
            </w:tcBorders>
            <w:noWrap/>
            <w:vAlign w:val="bottom"/>
            <w:hideMark/>
          </w:tcPr>
          <w:p w14:paraId="7BE0BD2B"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r>
      <w:tr w:rsidR="00707FCF" w:rsidRPr="00707FCF" w14:paraId="040782A1" w14:textId="77777777" w:rsidTr="00707FCF">
        <w:trPr>
          <w:trHeight w:val="600"/>
        </w:trPr>
        <w:tc>
          <w:tcPr>
            <w:tcW w:w="2240" w:type="dxa"/>
            <w:tcBorders>
              <w:top w:val="nil"/>
              <w:left w:val="single" w:sz="4" w:space="0" w:color="auto"/>
              <w:bottom w:val="nil"/>
              <w:right w:val="single" w:sz="4" w:space="0" w:color="auto"/>
            </w:tcBorders>
            <w:noWrap/>
            <w:vAlign w:val="bottom"/>
            <w:hideMark/>
          </w:tcPr>
          <w:p w14:paraId="02CCA756"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nil"/>
              <w:bottom w:val="single" w:sz="4" w:space="0" w:color="auto"/>
              <w:right w:val="single" w:sz="4" w:space="0" w:color="auto"/>
            </w:tcBorders>
            <w:vAlign w:val="bottom"/>
            <w:hideMark/>
          </w:tcPr>
          <w:p w14:paraId="003C4086" w14:textId="77777777" w:rsidR="00707FCF" w:rsidRPr="00707FCF" w:rsidRDefault="00707FCF" w:rsidP="00707FCF">
            <w:pPr>
              <w:spacing w:after="0" w:line="240" w:lineRule="auto"/>
              <w:rPr>
                <w:rFonts w:ascii="Calibri" w:eastAsia="Times New Roman" w:hAnsi="Calibri" w:cs="Calibri"/>
                <w:color w:val="000000"/>
                <w:kern w:val="0"/>
                <w:sz w:val="22"/>
                <w:szCs w:val="22"/>
                <w:lang w:eastAsia="en-GB"/>
                <w14:ligatures w14:val="none"/>
              </w:rPr>
            </w:pPr>
            <w:r w:rsidRPr="00707FCF">
              <w:rPr>
                <w:rFonts w:ascii="Calibri" w:eastAsia="Times New Roman" w:hAnsi="Calibri" w:cs="Calibri"/>
                <w:color w:val="000000"/>
                <w:kern w:val="0"/>
                <w:sz w:val="22"/>
                <w:szCs w:val="22"/>
                <w:lang w:eastAsia="en-GB"/>
                <w14:ligatures w14:val="none"/>
              </w:rPr>
              <w:t>Customer focused with a passion for creating welcoming, inclusive and high-quality services.</w:t>
            </w:r>
          </w:p>
        </w:tc>
        <w:tc>
          <w:tcPr>
            <w:tcW w:w="1160" w:type="dxa"/>
            <w:tcBorders>
              <w:top w:val="nil"/>
              <w:left w:val="nil"/>
              <w:bottom w:val="single" w:sz="4" w:space="0" w:color="auto"/>
              <w:right w:val="single" w:sz="4" w:space="0" w:color="auto"/>
            </w:tcBorders>
            <w:noWrap/>
            <w:vAlign w:val="bottom"/>
            <w:hideMark/>
          </w:tcPr>
          <w:p w14:paraId="22840397" w14:textId="77777777" w:rsidR="00707FCF" w:rsidRPr="00707FCF" w:rsidRDefault="00707FCF" w:rsidP="00707FCF">
            <w:pPr>
              <w:spacing w:after="0" w:line="240" w:lineRule="auto"/>
              <w:rPr>
                <w:rFonts w:ascii="Segoe UI Symbol" w:eastAsia="Times New Roman" w:hAnsi="Segoe UI Symbol" w:cs="Times New Roman"/>
                <w:color w:val="000000"/>
                <w:kern w:val="0"/>
                <w:sz w:val="22"/>
                <w:szCs w:val="22"/>
                <w:lang w:eastAsia="en-GB"/>
                <w14:ligatures w14:val="none"/>
              </w:rPr>
            </w:pPr>
            <w:r w:rsidRPr="00707FCF">
              <w:rPr>
                <w:rFonts w:ascii="Segoe UI Symbol" w:eastAsia="Times New Roman" w:hAnsi="Segoe UI Symbol" w:cs="Times New Roman"/>
                <w:color w:val="000000"/>
                <w:kern w:val="0"/>
                <w:sz w:val="22"/>
                <w:szCs w:val="22"/>
                <w:lang w:eastAsia="en-GB"/>
                <w14:ligatures w14:val="none"/>
              </w:rPr>
              <w:t>✓</w:t>
            </w:r>
            <w:r w:rsidRPr="00707FCF">
              <w:rPr>
                <w:rFonts w:ascii="Calibri" w:eastAsia="Times New Roman" w:hAnsi="Calibri" w:cs="Calibri"/>
                <w:color w:val="000000"/>
                <w:kern w:val="0"/>
                <w:sz w:val="22"/>
                <w:szCs w:val="22"/>
                <w:lang w:eastAsia="en-GB"/>
                <w14:ligatures w14:val="none"/>
              </w:rPr>
              <w:t xml:space="preserve"> </w:t>
            </w:r>
          </w:p>
        </w:tc>
        <w:tc>
          <w:tcPr>
            <w:tcW w:w="1160" w:type="dxa"/>
            <w:tcBorders>
              <w:top w:val="nil"/>
              <w:left w:val="nil"/>
              <w:bottom w:val="single" w:sz="4" w:space="0" w:color="auto"/>
              <w:right w:val="single" w:sz="4" w:space="0" w:color="auto"/>
            </w:tcBorders>
            <w:noWrap/>
            <w:vAlign w:val="bottom"/>
            <w:hideMark/>
          </w:tcPr>
          <w:p w14:paraId="3D8A7717"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r>
      <w:tr w:rsidR="00707FCF" w:rsidRPr="00707FCF" w14:paraId="753AE4FF" w14:textId="77777777" w:rsidTr="00707FCF">
        <w:trPr>
          <w:trHeight w:val="600"/>
        </w:trPr>
        <w:tc>
          <w:tcPr>
            <w:tcW w:w="2240" w:type="dxa"/>
            <w:tcBorders>
              <w:top w:val="nil"/>
              <w:left w:val="single" w:sz="4" w:space="0" w:color="auto"/>
              <w:bottom w:val="nil"/>
              <w:right w:val="single" w:sz="4" w:space="0" w:color="auto"/>
            </w:tcBorders>
            <w:noWrap/>
            <w:vAlign w:val="bottom"/>
            <w:hideMark/>
          </w:tcPr>
          <w:p w14:paraId="2F2B02BA"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nil"/>
              <w:bottom w:val="single" w:sz="4" w:space="0" w:color="auto"/>
              <w:right w:val="single" w:sz="4" w:space="0" w:color="auto"/>
            </w:tcBorders>
            <w:vAlign w:val="bottom"/>
            <w:hideMark/>
          </w:tcPr>
          <w:p w14:paraId="201461CE" w14:textId="77777777" w:rsidR="00707FCF" w:rsidRPr="00707FCF" w:rsidRDefault="00707FCF" w:rsidP="00707FCF">
            <w:pPr>
              <w:spacing w:after="0" w:line="240" w:lineRule="auto"/>
              <w:rPr>
                <w:rFonts w:ascii="Calibri" w:eastAsia="Times New Roman" w:hAnsi="Calibri" w:cs="Calibri"/>
                <w:color w:val="000000"/>
                <w:kern w:val="0"/>
                <w:sz w:val="22"/>
                <w:szCs w:val="22"/>
                <w:lang w:eastAsia="en-GB"/>
                <w14:ligatures w14:val="none"/>
              </w:rPr>
            </w:pPr>
            <w:r w:rsidRPr="00707FCF">
              <w:rPr>
                <w:rFonts w:ascii="Calibri" w:eastAsia="Times New Roman" w:hAnsi="Calibri" w:cs="Calibri"/>
                <w:color w:val="000000"/>
                <w:kern w:val="0"/>
                <w:sz w:val="22"/>
                <w:szCs w:val="22"/>
                <w:lang w:eastAsia="en-GB"/>
                <w14:ligatures w14:val="none"/>
              </w:rPr>
              <w:t>Professional, approachable and resilient, able to manage competing demands.</w:t>
            </w:r>
          </w:p>
        </w:tc>
        <w:tc>
          <w:tcPr>
            <w:tcW w:w="1160" w:type="dxa"/>
            <w:tcBorders>
              <w:top w:val="nil"/>
              <w:left w:val="nil"/>
              <w:bottom w:val="single" w:sz="4" w:space="0" w:color="auto"/>
              <w:right w:val="single" w:sz="4" w:space="0" w:color="auto"/>
            </w:tcBorders>
            <w:noWrap/>
            <w:vAlign w:val="bottom"/>
            <w:hideMark/>
          </w:tcPr>
          <w:p w14:paraId="48F8D335" w14:textId="77777777" w:rsidR="00707FCF" w:rsidRPr="00707FCF" w:rsidRDefault="00707FCF" w:rsidP="00707FCF">
            <w:pPr>
              <w:spacing w:after="0" w:line="240" w:lineRule="auto"/>
              <w:rPr>
                <w:rFonts w:ascii="Segoe UI Symbol" w:eastAsia="Times New Roman" w:hAnsi="Segoe UI Symbol" w:cs="Times New Roman"/>
                <w:color w:val="000000"/>
                <w:kern w:val="0"/>
                <w:sz w:val="22"/>
                <w:szCs w:val="22"/>
                <w:lang w:eastAsia="en-GB"/>
                <w14:ligatures w14:val="none"/>
              </w:rPr>
            </w:pPr>
            <w:r w:rsidRPr="00707FCF">
              <w:rPr>
                <w:rFonts w:ascii="Segoe UI Symbol" w:eastAsia="Times New Roman" w:hAnsi="Segoe UI Symbol" w:cs="Times New Roman"/>
                <w:color w:val="000000"/>
                <w:kern w:val="0"/>
                <w:sz w:val="22"/>
                <w:szCs w:val="22"/>
                <w:lang w:eastAsia="en-GB"/>
                <w14:ligatures w14:val="none"/>
              </w:rPr>
              <w:t>✓</w:t>
            </w:r>
            <w:r w:rsidRPr="00707FCF">
              <w:rPr>
                <w:rFonts w:ascii="Calibri" w:eastAsia="Times New Roman" w:hAnsi="Calibri" w:cs="Calibri"/>
                <w:color w:val="000000"/>
                <w:kern w:val="0"/>
                <w:sz w:val="22"/>
                <w:szCs w:val="22"/>
                <w:lang w:eastAsia="en-GB"/>
                <w14:ligatures w14:val="none"/>
              </w:rPr>
              <w:t xml:space="preserve"> </w:t>
            </w:r>
          </w:p>
        </w:tc>
        <w:tc>
          <w:tcPr>
            <w:tcW w:w="1160" w:type="dxa"/>
            <w:tcBorders>
              <w:top w:val="nil"/>
              <w:left w:val="nil"/>
              <w:bottom w:val="single" w:sz="4" w:space="0" w:color="auto"/>
              <w:right w:val="single" w:sz="4" w:space="0" w:color="auto"/>
            </w:tcBorders>
            <w:noWrap/>
            <w:vAlign w:val="bottom"/>
            <w:hideMark/>
          </w:tcPr>
          <w:p w14:paraId="0CCB7B03"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r>
      <w:tr w:rsidR="00707FCF" w:rsidRPr="00707FCF" w14:paraId="43C868DC" w14:textId="77777777" w:rsidTr="00707FCF">
        <w:trPr>
          <w:trHeight w:val="600"/>
        </w:trPr>
        <w:tc>
          <w:tcPr>
            <w:tcW w:w="2240" w:type="dxa"/>
            <w:tcBorders>
              <w:top w:val="nil"/>
              <w:left w:val="single" w:sz="4" w:space="0" w:color="auto"/>
              <w:bottom w:val="nil"/>
              <w:right w:val="single" w:sz="4" w:space="0" w:color="auto"/>
            </w:tcBorders>
            <w:noWrap/>
            <w:vAlign w:val="bottom"/>
            <w:hideMark/>
          </w:tcPr>
          <w:p w14:paraId="6F7012B4"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nil"/>
              <w:bottom w:val="single" w:sz="4" w:space="0" w:color="auto"/>
              <w:right w:val="single" w:sz="4" w:space="0" w:color="auto"/>
            </w:tcBorders>
            <w:vAlign w:val="bottom"/>
            <w:hideMark/>
          </w:tcPr>
          <w:p w14:paraId="398A7E33" w14:textId="77777777" w:rsidR="00707FCF" w:rsidRPr="00707FCF" w:rsidRDefault="00707FCF" w:rsidP="00707FCF">
            <w:pPr>
              <w:spacing w:after="0" w:line="240" w:lineRule="auto"/>
              <w:rPr>
                <w:rFonts w:ascii="Calibri" w:eastAsia="Times New Roman" w:hAnsi="Calibri" w:cs="Calibri"/>
                <w:color w:val="000000"/>
                <w:kern w:val="0"/>
                <w:sz w:val="22"/>
                <w:szCs w:val="22"/>
                <w:lang w:eastAsia="en-GB"/>
                <w14:ligatures w14:val="none"/>
              </w:rPr>
            </w:pPr>
            <w:r w:rsidRPr="00707FCF">
              <w:rPr>
                <w:rFonts w:ascii="Calibri" w:eastAsia="Times New Roman" w:hAnsi="Calibri" w:cs="Calibri"/>
                <w:color w:val="000000"/>
                <w:kern w:val="0"/>
                <w:sz w:val="22"/>
                <w:szCs w:val="22"/>
                <w:lang w:eastAsia="en-GB"/>
                <w14:ligatures w14:val="none"/>
              </w:rPr>
              <w:t xml:space="preserve">Proactive, solution-focused and adaptable to change </w:t>
            </w:r>
          </w:p>
        </w:tc>
        <w:tc>
          <w:tcPr>
            <w:tcW w:w="1160" w:type="dxa"/>
            <w:tcBorders>
              <w:top w:val="nil"/>
              <w:left w:val="nil"/>
              <w:bottom w:val="single" w:sz="4" w:space="0" w:color="auto"/>
              <w:right w:val="single" w:sz="4" w:space="0" w:color="auto"/>
            </w:tcBorders>
            <w:noWrap/>
            <w:vAlign w:val="bottom"/>
            <w:hideMark/>
          </w:tcPr>
          <w:p w14:paraId="11183948" w14:textId="77777777" w:rsidR="00707FCF" w:rsidRPr="00707FCF" w:rsidRDefault="00707FCF" w:rsidP="00707FCF">
            <w:pPr>
              <w:spacing w:after="0" w:line="240" w:lineRule="auto"/>
              <w:rPr>
                <w:rFonts w:ascii="Segoe UI Symbol" w:eastAsia="Times New Roman" w:hAnsi="Segoe UI Symbol" w:cs="Times New Roman"/>
                <w:color w:val="000000"/>
                <w:kern w:val="0"/>
                <w:sz w:val="22"/>
                <w:szCs w:val="22"/>
                <w:lang w:eastAsia="en-GB"/>
                <w14:ligatures w14:val="none"/>
              </w:rPr>
            </w:pPr>
            <w:r w:rsidRPr="00707FCF">
              <w:rPr>
                <w:rFonts w:ascii="Segoe UI Symbol" w:eastAsia="Times New Roman" w:hAnsi="Segoe UI Symbol" w:cs="Times New Roman"/>
                <w:color w:val="000000"/>
                <w:kern w:val="0"/>
                <w:sz w:val="22"/>
                <w:szCs w:val="22"/>
                <w:lang w:eastAsia="en-GB"/>
                <w14:ligatures w14:val="none"/>
              </w:rPr>
              <w:t>✓</w:t>
            </w:r>
            <w:r w:rsidRPr="00707FCF">
              <w:rPr>
                <w:rFonts w:ascii="Calibri" w:eastAsia="Times New Roman" w:hAnsi="Calibri" w:cs="Calibri"/>
                <w:color w:val="000000"/>
                <w:kern w:val="0"/>
                <w:sz w:val="22"/>
                <w:szCs w:val="22"/>
                <w:lang w:eastAsia="en-GB"/>
                <w14:ligatures w14:val="none"/>
              </w:rPr>
              <w:t xml:space="preserve"> </w:t>
            </w:r>
          </w:p>
        </w:tc>
        <w:tc>
          <w:tcPr>
            <w:tcW w:w="1160" w:type="dxa"/>
            <w:tcBorders>
              <w:top w:val="nil"/>
              <w:left w:val="nil"/>
              <w:bottom w:val="single" w:sz="4" w:space="0" w:color="auto"/>
              <w:right w:val="single" w:sz="4" w:space="0" w:color="auto"/>
            </w:tcBorders>
            <w:noWrap/>
            <w:vAlign w:val="bottom"/>
            <w:hideMark/>
          </w:tcPr>
          <w:p w14:paraId="695A2EF5"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r>
      <w:tr w:rsidR="00707FCF" w:rsidRPr="00707FCF" w14:paraId="043D3C8B" w14:textId="77777777" w:rsidTr="00707FCF">
        <w:trPr>
          <w:trHeight w:val="600"/>
        </w:trPr>
        <w:tc>
          <w:tcPr>
            <w:tcW w:w="2240" w:type="dxa"/>
            <w:tcBorders>
              <w:top w:val="nil"/>
              <w:left w:val="single" w:sz="4" w:space="0" w:color="auto"/>
              <w:bottom w:val="nil"/>
              <w:right w:val="single" w:sz="4" w:space="0" w:color="auto"/>
            </w:tcBorders>
            <w:noWrap/>
            <w:vAlign w:val="bottom"/>
            <w:hideMark/>
          </w:tcPr>
          <w:p w14:paraId="7A6BA36C"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nil"/>
              <w:bottom w:val="single" w:sz="4" w:space="0" w:color="auto"/>
              <w:right w:val="single" w:sz="4" w:space="0" w:color="auto"/>
            </w:tcBorders>
            <w:vAlign w:val="bottom"/>
            <w:hideMark/>
          </w:tcPr>
          <w:p w14:paraId="0E696ED5" w14:textId="77777777" w:rsidR="00707FCF" w:rsidRPr="00707FCF" w:rsidRDefault="00707FCF" w:rsidP="00707FCF">
            <w:pPr>
              <w:spacing w:after="0" w:line="240" w:lineRule="auto"/>
              <w:rPr>
                <w:rFonts w:ascii="Calibri" w:eastAsia="Times New Roman" w:hAnsi="Calibri" w:cs="Calibri"/>
                <w:color w:val="000000"/>
                <w:kern w:val="0"/>
                <w:sz w:val="22"/>
                <w:szCs w:val="22"/>
                <w:lang w:eastAsia="en-GB"/>
                <w14:ligatures w14:val="none"/>
              </w:rPr>
            </w:pPr>
            <w:r w:rsidRPr="00707FCF">
              <w:rPr>
                <w:rFonts w:ascii="Calibri" w:eastAsia="Times New Roman" w:hAnsi="Calibri" w:cs="Calibri"/>
                <w:color w:val="000000"/>
                <w:kern w:val="0"/>
                <w:sz w:val="22"/>
                <w:szCs w:val="22"/>
                <w:lang w:eastAsia="en-GB"/>
                <w14:ligatures w14:val="none"/>
              </w:rPr>
              <w:t>High level of integrity with a strong commitment to equality, diversity and inclusion.</w:t>
            </w:r>
          </w:p>
        </w:tc>
        <w:tc>
          <w:tcPr>
            <w:tcW w:w="1160" w:type="dxa"/>
            <w:tcBorders>
              <w:top w:val="nil"/>
              <w:left w:val="nil"/>
              <w:bottom w:val="single" w:sz="4" w:space="0" w:color="auto"/>
              <w:right w:val="single" w:sz="4" w:space="0" w:color="auto"/>
            </w:tcBorders>
            <w:noWrap/>
            <w:vAlign w:val="bottom"/>
            <w:hideMark/>
          </w:tcPr>
          <w:p w14:paraId="7DCD99F2" w14:textId="77777777" w:rsidR="00707FCF" w:rsidRPr="00707FCF" w:rsidRDefault="00707FCF" w:rsidP="00707FCF">
            <w:pPr>
              <w:spacing w:after="0" w:line="240" w:lineRule="auto"/>
              <w:rPr>
                <w:rFonts w:ascii="Segoe UI Symbol" w:eastAsia="Times New Roman" w:hAnsi="Segoe UI Symbol" w:cs="Times New Roman"/>
                <w:color w:val="000000"/>
                <w:kern w:val="0"/>
                <w:sz w:val="22"/>
                <w:szCs w:val="22"/>
                <w:lang w:eastAsia="en-GB"/>
                <w14:ligatures w14:val="none"/>
              </w:rPr>
            </w:pPr>
            <w:r w:rsidRPr="00707FCF">
              <w:rPr>
                <w:rFonts w:ascii="Segoe UI Symbol" w:eastAsia="Times New Roman" w:hAnsi="Segoe UI Symbol" w:cs="Times New Roman"/>
                <w:color w:val="000000"/>
                <w:kern w:val="0"/>
                <w:sz w:val="22"/>
                <w:szCs w:val="22"/>
                <w:lang w:eastAsia="en-GB"/>
                <w14:ligatures w14:val="none"/>
              </w:rPr>
              <w:t>✓</w:t>
            </w:r>
            <w:r w:rsidRPr="00707FCF">
              <w:rPr>
                <w:rFonts w:ascii="Calibri" w:eastAsia="Times New Roman" w:hAnsi="Calibri" w:cs="Calibri"/>
                <w:color w:val="000000"/>
                <w:kern w:val="0"/>
                <w:sz w:val="22"/>
                <w:szCs w:val="22"/>
                <w:lang w:eastAsia="en-GB"/>
                <w14:ligatures w14:val="none"/>
              </w:rPr>
              <w:t xml:space="preserve"> </w:t>
            </w:r>
          </w:p>
        </w:tc>
        <w:tc>
          <w:tcPr>
            <w:tcW w:w="1160" w:type="dxa"/>
            <w:tcBorders>
              <w:top w:val="nil"/>
              <w:left w:val="nil"/>
              <w:bottom w:val="single" w:sz="4" w:space="0" w:color="auto"/>
              <w:right w:val="single" w:sz="4" w:space="0" w:color="auto"/>
            </w:tcBorders>
            <w:noWrap/>
            <w:vAlign w:val="bottom"/>
            <w:hideMark/>
          </w:tcPr>
          <w:p w14:paraId="5397DE6F"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r>
      <w:tr w:rsidR="00707FCF" w:rsidRPr="00707FCF" w14:paraId="1E336CF5" w14:textId="77777777" w:rsidTr="00707FCF">
        <w:trPr>
          <w:trHeight w:val="600"/>
        </w:trPr>
        <w:tc>
          <w:tcPr>
            <w:tcW w:w="2240" w:type="dxa"/>
            <w:tcBorders>
              <w:top w:val="nil"/>
              <w:left w:val="single" w:sz="4" w:space="0" w:color="auto"/>
              <w:bottom w:val="nil"/>
              <w:right w:val="single" w:sz="4" w:space="0" w:color="auto"/>
            </w:tcBorders>
            <w:noWrap/>
            <w:vAlign w:val="bottom"/>
            <w:hideMark/>
          </w:tcPr>
          <w:p w14:paraId="3C484968"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nil"/>
              <w:bottom w:val="single" w:sz="4" w:space="0" w:color="auto"/>
              <w:right w:val="single" w:sz="4" w:space="0" w:color="auto"/>
            </w:tcBorders>
            <w:vAlign w:val="bottom"/>
            <w:hideMark/>
          </w:tcPr>
          <w:p w14:paraId="379C47FC" w14:textId="0D262B4A" w:rsidR="00707FCF" w:rsidRDefault="00707FCF" w:rsidP="00707FCF">
            <w:pPr>
              <w:spacing w:after="0" w:line="240" w:lineRule="auto"/>
              <w:rPr>
                <w:rFonts w:ascii="Calibri" w:eastAsia="Times New Roman" w:hAnsi="Calibri" w:cs="Calibri"/>
                <w:color w:val="000000"/>
                <w:kern w:val="0"/>
                <w:sz w:val="22"/>
                <w:szCs w:val="22"/>
                <w:lang w:eastAsia="en-GB"/>
                <w14:ligatures w14:val="none"/>
              </w:rPr>
            </w:pPr>
            <w:r w:rsidRPr="00707FCF">
              <w:rPr>
                <w:rFonts w:ascii="Calibri" w:eastAsia="Times New Roman" w:hAnsi="Calibri" w:cs="Calibri"/>
                <w:color w:val="000000"/>
                <w:kern w:val="0"/>
                <w:sz w:val="22"/>
                <w:szCs w:val="22"/>
                <w:lang w:eastAsia="en-GB"/>
                <w14:ligatures w14:val="none"/>
              </w:rPr>
              <w:t xml:space="preserve">Educated to </w:t>
            </w:r>
            <w:r w:rsidR="002B1818">
              <w:rPr>
                <w:rFonts w:ascii="Calibri" w:eastAsia="Times New Roman" w:hAnsi="Calibri" w:cs="Calibri"/>
                <w:color w:val="000000"/>
                <w:kern w:val="0"/>
                <w:sz w:val="22"/>
                <w:szCs w:val="22"/>
                <w:lang w:eastAsia="en-GB"/>
                <w14:ligatures w14:val="none"/>
              </w:rPr>
              <w:t>A-Level</w:t>
            </w:r>
            <w:r w:rsidR="0000616E">
              <w:rPr>
                <w:rFonts w:ascii="Calibri" w:eastAsia="Times New Roman" w:hAnsi="Calibri" w:cs="Calibri"/>
                <w:color w:val="000000"/>
                <w:kern w:val="0"/>
                <w:sz w:val="22"/>
                <w:szCs w:val="22"/>
                <w:lang w:eastAsia="en-GB"/>
                <w14:ligatures w14:val="none"/>
              </w:rPr>
              <w:t>, equivalent standard</w:t>
            </w:r>
            <w:r w:rsidR="002B1818">
              <w:rPr>
                <w:rFonts w:ascii="Calibri" w:eastAsia="Times New Roman" w:hAnsi="Calibri" w:cs="Calibri"/>
                <w:color w:val="000000"/>
                <w:kern w:val="0"/>
                <w:sz w:val="22"/>
                <w:szCs w:val="22"/>
                <w:lang w:eastAsia="en-GB"/>
                <w14:ligatures w14:val="none"/>
              </w:rPr>
              <w:t xml:space="preserve"> </w:t>
            </w:r>
            <w:r w:rsidR="0000616E" w:rsidRPr="00707FCF">
              <w:rPr>
                <w:rFonts w:ascii="Calibri" w:eastAsia="Times New Roman" w:hAnsi="Calibri" w:cs="Calibri"/>
                <w:color w:val="000000"/>
                <w:kern w:val="0"/>
                <w:sz w:val="22"/>
                <w:szCs w:val="22"/>
                <w:lang w:eastAsia="en-GB"/>
                <w14:ligatures w14:val="none"/>
              </w:rPr>
              <w:t xml:space="preserve">or </w:t>
            </w:r>
            <w:r w:rsidR="0000616E">
              <w:rPr>
                <w:rFonts w:ascii="Calibri" w:eastAsia="Times New Roman" w:hAnsi="Calibri" w:cs="Calibri"/>
                <w:color w:val="000000"/>
                <w:kern w:val="0"/>
                <w:sz w:val="22"/>
                <w:szCs w:val="22"/>
                <w:lang w:eastAsia="en-GB"/>
                <w14:ligatures w14:val="none"/>
              </w:rPr>
              <w:t xml:space="preserve">relevant </w:t>
            </w:r>
            <w:r w:rsidR="0000616E" w:rsidRPr="00707FCF">
              <w:rPr>
                <w:rFonts w:ascii="Calibri" w:eastAsia="Times New Roman" w:hAnsi="Calibri" w:cs="Calibri"/>
                <w:color w:val="000000"/>
                <w:kern w:val="0"/>
                <w:sz w:val="22"/>
                <w:szCs w:val="22"/>
                <w:lang w:eastAsia="en-GB"/>
                <w14:ligatures w14:val="none"/>
              </w:rPr>
              <w:t>professional</w:t>
            </w:r>
            <w:r w:rsidRPr="00707FCF">
              <w:rPr>
                <w:rFonts w:ascii="Calibri" w:eastAsia="Times New Roman" w:hAnsi="Calibri" w:cs="Calibri"/>
                <w:color w:val="000000"/>
                <w:kern w:val="0"/>
                <w:sz w:val="22"/>
                <w:szCs w:val="22"/>
                <w:lang w:eastAsia="en-GB"/>
                <w14:ligatures w14:val="none"/>
              </w:rPr>
              <w:t xml:space="preserve"> experience.</w:t>
            </w:r>
          </w:p>
          <w:p w14:paraId="3C34FB5D" w14:textId="7D5B05DD" w:rsidR="0000616E" w:rsidRPr="00707FCF" w:rsidRDefault="0000616E" w:rsidP="00707FCF">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GCSE A-C Maths and English</w:t>
            </w:r>
          </w:p>
        </w:tc>
        <w:tc>
          <w:tcPr>
            <w:tcW w:w="1160" w:type="dxa"/>
            <w:tcBorders>
              <w:top w:val="nil"/>
              <w:left w:val="nil"/>
              <w:bottom w:val="single" w:sz="4" w:space="0" w:color="auto"/>
              <w:right w:val="single" w:sz="4" w:space="0" w:color="auto"/>
            </w:tcBorders>
            <w:noWrap/>
            <w:vAlign w:val="bottom"/>
            <w:hideMark/>
          </w:tcPr>
          <w:p w14:paraId="579BFDCB" w14:textId="77777777" w:rsidR="00707FCF" w:rsidRPr="00707FCF" w:rsidRDefault="00707FCF" w:rsidP="00707FCF">
            <w:pPr>
              <w:spacing w:after="0" w:line="240" w:lineRule="auto"/>
              <w:rPr>
                <w:rFonts w:ascii="Segoe UI Symbol" w:eastAsia="Times New Roman" w:hAnsi="Segoe UI Symbol" w:cs="Times New Roman"/>
                <w:color w:val="000000"/>
                <w:kern w:val="0"/>
                <w:sz w:val="22"/>
                <w:szCs w:val="22"/>
                <w:lang w:eastAsia="en-GB"/>
                <w14:ligatures w14:val="none"/>
              </w:rPr>
            </w:pPr>
            <w:r w:rsidRPr="00707FCF">
              <w:rPr>
                <w:rFonts w:ascii="Segoe UI Symbol" w:eastAsia="Times New Roman" w:hAnsi="Segoe UI Symbol" w:cs="Times New Roman"/>
                <w:color w:val="000000"/>
                <w:kern w:val="0"/>
                <w:sz w:val="22"/>
                <w:szCs w:val="22"/>
                <w:lang w:eastAsia="en-GB"/>
                <w14:ligatures w14:val="none"/>
              </w:rPr>
              <w:t>✓</w:t>
            </w:r>
            <w:r w:rsidRPr="00707FCF">
              <w:rPr>
                <w:rFonts w:ascii="Calibri" w:eastAsia="Times New Roman" w:hAnsi="Calibri" w:cs="Calibri"/>
                <w:color w:val="000000"/>
                <w:kern w:val="0"/>
                <w:sz w:val="22"/>
                <w:szCs w:val="22"/>
                <w:lang w:eastAsia="en-GB"/>
                <w14:ligatures w14:val="none"/>
              </w:rPr>
              <w:t xml:space="preserve"> </w:t>
            </w:r>
          </w:p>
        </w:tc>
        <w:tc>
          <w:tcPr>
            <w:tcW w:w="1160" w:type="dxa"/>
            <w:tcBorders>
              <w:top w:val="nil"/>
              <w:left w:val="nil"/>
              <w:bottom w:val="single" w:sz="4" w:space="0" w:color="auto"/>
              <w:right w:val="single" w:sz="4" w:space="0" w:color="auto"/>
            </w:tcBorders>
            <w:noWrap/>
            <w:vAlign w:val="bottom"/>
            <w:hideMark/>
          </w:tcPr>
          <w:p w14:paraId="16643AE0"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r>
      <w:tr w:rsidR="00707FCF" w:rsidRPr="00707FCF" w14:paraId="56AE8E39" w14:textId="77777777" w:rsidTr="00707FCF">
        <w:trPr>
          <w:trHeight w:val="600"/>
        </w:trPr>
        <w:tc>
          <w:tcPr>
            <w:tcW w:w="2240" w:type="dxa"/>
            <w:tcBorders>
              <w:top w:val="nil"/>
              <w:left w:val="single" w:sz="4" w:space="0" w:color="auto"/>
              <w:bottom w:val="nil"/>
              <w:right w:val="single" w:sz="4" w:space="0" w:color="auto"/>
            </w:tcBorders>
            <w:noWrap/>
            <w:vAlign w:val="bottom"/>
            <w:hideMark/>
          </w:tcPr>
          <w:p w14:paraId="35E7B4B8"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nil"/>
              <w:bottom w:val="single" w:sz="4" w:space="0" w:color="auto"/>
              <w:right w:val="single" w:sz="4" w:space="0" w:color="auto"/>
            </w:tcBorders>
            <w:vAlign w:val="bottom"/>
            <w:hideMark/>
          </w:tcPr>
          <w:p w14:paraId="150CB5C9" w14:textId="77777777" w:rsidR="00707FCF" w:rsidRPr="00707FCF" w:rsidRDefault="00707FCF" w:rsidP="00707FCF">
            <w:pPr>
              <w:spacing w:after="0" w:line="240" w:lineRule="auto"/>
              <w:rPr>
                <w:rFonts w:ascii="Calibri" w:eastAsia="Times New Roman" w:hAnsi="Calibri" w:cs="Calibri"/>
                <w:color w:val="000000"/>
                <w:kern w:val="0"/>
                <w:sz w:val="22"/>
                <w:szCs w:val="22"/>
                <w:lang w:eastAsia="en-GB"/>
                <w14:ligatures w14:val="none"/>
              </w:rPr>
            </w:pPr>
            <w:r w:rsidRPr="00707FCF">
              <w:rPr>
                <w:rFonts w:ascii="Calibri" w:eastAsia="Times New Roman" w:hAnsi="Calibri" w:cs="Calibri"/>
                <w:color w:val="000000"/>
                <w:kern w:val="0"/>
                <w:sz w:val="22"/>
                <w:szCs w:val="22"/>
                <w:lang w:eastAsia="en-GB"/>
                <w14:ligatures w14:val="none"/>
              </w:rPr>
              <w:t>Ability to travel regularly across East Sussex and between multiple sites.</w:t>
            </w:r>
          </w:p>
        </w:tc>
        <w:tc>
          <w:tcPr>
            <w:tcW w:w="1160" w:type="dxa"/>
            <w:tcBorders>
              <w:top w:val="nil"/>
              <w:left w:val="nil"/>
              <w:bottom w:val="single" w:sz="4" w:space="0" w:color="auto"/>
              <w:right w:val="single" w:sz="4" w:space="0" w:color="auto"/>
            </w:tcBorders>
            <w:noWrap/>
            <w:vAlign w:val="bottom"/>
            <w:hideMark/>
          </w:tcPr>
          <w:p w14:paraId="23A6A9AD" w14:textId="77777777" w:rsidR="00707FCF" w:rsidRPr="00707FCF" w:rsidRDefault="00707FCF" w:rsidP="00707FCF">
            <w:pPr>
              <w:spacing w:after="0" w:line="240" w:lineRule="auto"/>
              <w:rPr>
                <w:rFonts w:ascii="Segoe UI Symbol" w:eastAsia="Times New Roman" w:hAnsi="Segoe UI Symbol" w:cs="Times New Roman"/>
                <w:color w:val="000000"/>
                <w:kern w:val="0"/>
                <w:sz w:val="22"/>
                <w:szCs w:val="22"/>
                <w:lang w:eastAsia="en-GB"/>
                <w14:ligatures w14:val="none"/>
              </w:rPr>
            </w:pPr>
            <w:r w:rsidRPr="00707FCF">
              <w:rPr>
                <w:rFonts w:ascii="Segoe UI Symbol" w:eastAsia="Times New Roman" w:hAnsi="Segoe UI Symbol" w:cs="Times New Roman"/>
                <w:color w:val="000000"/>
                <w:kern w:val="0"/>
                <w:sz w:val="22"/>
                <w:szCs w:val="22"/>
                <w:lang w:eastAsia="en-GB"/>
                <w14:ligatures w14:val="none"/>
              </w:rPr>
              <w:t>✓</w:t>
            </w:r>
            <w:r w:rsidRPr="00707FCF">
              <w:rPr>
                <w:rFonts w:ascii="Calibri" w:eastAsia="Times New Roman" w:hAnsi="Calibri" w:cs="Calibri"/>
                <w:color w:val="000000"/>
                <w:kern w:val="0"/>
                <w:sz w:val="22"/>
                <w:szCs w:val="22"/>
                <w:lang w:eastAsia="en-GB"/>
                <w14:ligatures w14:val="none"/>
              </w:rPr>
              <w:t xml:space="preserve"> </w:t>
            </w:r>
          </w:p>
        </w:tc>
        <w:tc>
          <w:tcPr>
            <w:tcW w:w="1160" w:type="dxa"/>
            <w:tcBorders>
              <w:top w:val="nil"/>
              <w:left w:val="nil"/>
              <w:bottom w:val="single" w:sz="4" w:space="0" w:color="auto"/>
              <w:right w:val="single" w:sz="4" w:space="0" w:color="auto"/>
            </w:tcBorders>
            <w:noWrap/>
            <w:vAlign w:val="bottom"/>
            <w:hideMark/>
          </w:tcPr>
          <w:p w14:paraId="4BC81A87" w14:textId="77777777" w:rsidR="00707FCF" w:rsidRPr="00707FCF" w:rsidRDefault="00707FCF" w:rsidP="00707FCF">
            <w:pPr>
              <w:spacing w:after="0" w:line="240" w:lineRule="auto"/>
              <w:rPr>
                <w:rFonts w:ascii="Segoe UI Symbol" w:eastAsia="Times New Roman" w:hAnsi="Segoe UI Symbol" w:cs="Times New Roman"/>
                <w:color w:val="000000"/>
                <w:kern w:val="0"/>
                <w:sz w:val="22"/>
                <w:szCs w:val="22"/>
                <w:lang w:eastAsia="en-GB"/>
                <w14:ligatures w14:val="none"/>
              </w:rPr>
            </w:pPr>
            <w:r w:rsidRPr="00707FCF">
              <w:rPr>
                <w:rFonts w:ascii="Segoe UI Symbol" w:eastAsia="Times New Roman" w:hAnsi="Segoe UI Symbol" w:cs="Times New Roman"/>
                <w:color w:val="000000"/>
                <w:kern w:val="0"/>
                <w:sz w:val="22"/>
                <w:szCs w:val="22"/>
                <w:lang w:eastAsia="en-GB"/>
                <w14:ligatures w14:val="none"/>
              </w:rPr>
              <w:t> </w:t>
            </w:r>
          </w:p>
        </w:tc>
      </w:tr>
      <w:tr w:rsidR="00707FCF" w:rsidRPr="00707FCF" w14:paraId="10778E40" w14:textId="77777777" w:rsidTr="00707FCF">
        <w:trPr>
          <w:trHeight w:val="864"/>
        </w:trPr>
        <w:tc>
          <w:tcPr>
            <w:tcW w:w="2240" w:type="dxa"/>
            <w:tcBorders>
              <w:top w:val="nil"/>
              <w:left w:val="single" w:sz="4" w:space="0" w:color="auto"/>
              <w:bottom w:val="single" w:sz="4" w:space="0" w:color="auto"/>
              <w:right w:val="single" w:sz="4" w:space="0" w:color="auto"/>
            </w:tcBorders>
            <w:noWrap/>
            <w:vAlign w:val="bottom"/>
            <w:hideMark/>
          </w:tcPr>
          <w:p w14:paraId="0193111B" w14:textId="77777777" w:rsidR="00707FCF" w:rsidRPr="00707FCF" w:rsidRDefault="00707FCF" w:rsidP="00707FCF">
            <w:pPr>
              <w:spacing w:after="0" w:line="240" w:lineRule="auto"/>
              <w:rPr>
                <w:rFonts w:ascii="Aptos Narrow" w:eastAsia="Times New Roman" w:hAnsi="Aptos Narrow" w:cs="Times New Roman"/>
                <w:color w:val="000000"/>
                <w:kern w:val="0"/>
                <w:sz w:val="22"/>
                <w:szCs w:val="22"/>
                <w:lang w:eastAsia="en-GB"/>
                <w14:ligatures w14:val="none"/>
              </w:rPr>
            </w:pPr>
            <w:r w:rsidRPr="00707FCF">
              <w:rPr>
                <w:rFonts w:ascii="Aptos Narrow" w:eastAsia="Times New Roman" w:hAnsi="Aptos Narrow" w:cs="Times New Roman"/>
                <w:color w:val="000000"/>
                <w:kern w:val="0"/>
                <w:sz w:val="22"/>
                <w:szCs w:val="22"/>
                <w:lang w:eastAsia="en-GB"/>
                <w14:ligatures w14:val="none"/>
              </w:rPr>
              <w:t> </w:t>
            </w:r>
          </w:p>
        </w:tc>
        <w:tc>
          <w:tcPr>
            <w:tcW w:w="4400" w:type="dxa"/>
            <w:tcBorders>
              <w:top w:val="nil"/>
              <w:left w:val="nil"/>
              <w:bottom w:val="single" w:sz="4" w:space="0" w:color="auto"/>
              <w:right w:val="single" w:sz="4" w:space="0" w:color="auto"/>
            </w:tcBorders>
            <w:vAlign w:val="center"/>
            <w:hideMark/>
          </w:tcPr>
          <w:p w14:paraId="0203D79C" w14:textId="77777777" w:rsidR="00707FCF" w:rsidRPr="00707FCF" w:rsidRDefault="00707FCF" w:rsidP="00707FCF">
            <w:pPr>
              <w:spacing w:after="0" w:line="240" w:lineRule="auto"/>
              <w:rPr>
                <w:rFonts w:ascii="Calibri" w:eastAsia="Times New Roman" w:hAnsi="Calibri" w:cs="Calibri"/>
                <w:color w:val="000000"/>
                <w:kern w:val="0"/>
                <w:sz w:val="22"/>
                <w:szCs w:val="22"/>
                <w:lang w:eastAsia="en-GB"/>
                <w14:ligatures w14:val="none"/>
              </w:rPr>
            </w:pPr>
            <w:r w:rsidRPr="00707FCF">
              <w:rPr>
                <w:rFonts w:ascii="Calibri" w:eastAsia="Times New Roman" w:hAnsi="Calibri" w:cs="Calibri"/>
                <w:color w:val="000000"/>
                <w:kern w:val="0"/>
                <w:sz w:val="22"/>
                <w:szCs w:val="22"/>
                <w:lang w:eastAsia="en-GB"/>
                <w14:ligatures w14:val="none"/>
              </w:rPr>
              <w:t>Willingness to work flexibly, including occasional evenings or weekends to support centre operations or events.</w:t>
            </w:r>
          </w:p>
        </w:tc>
        <w:tc>
          <w:tcPr>
            <w:tcW w:w="1160" w:type="dxa"/>
            <w:tcBorders>
              <w:top w:val="nil"/>
              <w:left w:val="nil"/>
              <w:bottom w:val="single" w:sz="4" w:space="0" w:color="auto"/>
              <w:right w:val="single" w:sz="4" w:space="0" w:color="auto"/>
            </w:tcBorders>
            <w:noWrap/>
            <w:vAlign w:val="bottom"/>
            <w:hideMark/>
          </w:tcPr>
          <w:p w14:paraId="687321E2" w14:textId="77777777" w:rsidR="00707FCF" w:rsidRPr="00707FCF" w:rsidRDefault="00707FCF" w:rsidP="00707FCF">
            <w:pPr>
              <w:spacing w:after="0" w:line="240" w:lineRule="auto"/>
              <w:rPr>
                <w:rFonts w:ascii="Segoe UI Symbol" w:eastAsia="Times New Roman" w:hAnsi="Segoe UI Symbol" w:cs="Times New Roman"/>
                <w:color w:val="000000"/>
                <w:kern w:val="0"/>
                <w:sz w:val="22"/>
                <w:szCs w:val="22"/>
                <w:lang w:eastAsia="en-GB"/>
                <w14:ligatures w14:val="none"/>
              </w:rPr>
            </w:pPr>
            <w:r w:rsidRPr="00707FCF">
              <w:rPr>
                <w:rFonts w:ascii="Segoe UI Symbol" w:eastAsia="Times New Roman" w:hAnsi="Segoe UI Symbol" w:cs="Times New Roman"/>
                <w:color w:val="000000"/>
                <w:kern w:val="0"/>
                <w:sz w:val="22"/>
                <w:szCs w:val="22"/>
                <w:lang w:eastAsia="en-GB"/>
                <w14:ligatures w14:val="none"/>
              </w:rPr>
              <w:t>✓</w:t>
            </w:r>
            <w:r w:rsidRPr="00707FCF">
              <w:rPr>
                <w:rFonts w:ascii="Calibri" w:eastAsia="Times New Roman" w:hAnsi="Calibri" w:cs="Calibri"/>
                <w:color w:val="000000"/>
                <w:kern w:val="0"/>
                <w:sz w:val="22"/>
                <w:szCs w:val="22"/>
                <w:lang w:eastAsia="en-GB"/>
                <w14:ligatures w14:val="none"/>
              </w:rPr>
              <w:t xml:space="preserve"> </w:t>
            </w:r>
          </w:p>
        </w:tc>
        <w:tc>
          <w:tcPr>
            <w:tcW w:w="1160" w:type="dxa"/>
            <w:tcBorders>
              <w:top w:val="nil"/>
              <w:left w:val="nil"/>
              <w:bottom w:val="single" w:sz="4" w:space="0" w:color="auto"/>
              <w:right w:val="single" w:sz="4" w:space="0" w:color="auto"/>
            </w:tcBorders>
            <w:noWrap/>
            <w:vAlign w:val="bottom"/>
            <w:hideMark/>
          </w:tcPr>
          <w:p w14:paraId="23E7D8DE" w14:textId="77777777" w:rsidR="00707FCF" w:rsidRPr="00707FCF" w:rsidRDefault="00707FCF" w:rsidP="00707FCF">
            <w:pPr>
              <w:spacing w:after="0" w:line="240" w:lineRule="auto"/>
              <w:rPr>
                <w:rFonts w:ascii="Segoe UI Symbol" w:eastAsia="Times New Roman" w:hAnsi="Segoe UI Symbol" w:cs="Times New Roman"/>
                <w:color w:val="000000"/>
                <w:kern w:val="0"/>
                <w:sz w:val="22"/>
                <w:szCs w:val="22"/>
                <w:lang w:eastAsia="en-GB"/>
                <w14:ligatures w14:val="none"/>
              </w:rPr>
            </w:pPr>
            <w:r w:rsidRPr="00707FCF">
              <w:rPr>
                <w:rFonts w:ascii="Segoe UI Symbol" w:eastAsia="Times New Roman" w:hAnsi="Segoe UI Symbol" w:cs="Times New Roman"/>
                <w:color w:val="000000"/>
                <w:kern w:val="0"/>
                <w:sz w:val="22"/>
                <w:szCs w:val="22"/>
                <w:lang w:eastAsia="en-GB"/>
                <w14:ligatures w14:val="none"/>
              </w:rPr>
              <w:t> </w:t>
            </w:r>
          </w:p>
        </w:tc>
      </w:tr>
    </w:tbl>
    <w:p w14:paraId="7EB06C6D" w14:textId="77777777" w:rsidR="00707FCF" w:rsidRDefault="00707FCF"/>
    <w:p w14:paraId="1CDD29C6" w14:textId="77777777" w:rsidR="00707FCF" w:rsidRDefault="00707FCF"/>
    <w:p w14:paraId="6B984454" w14:textId="77777777" w:rsidR="00707FCF" w:rsidRPr="00707FCF" w:rsidRDefault="00707FCF" w:rsidP="00707FCF">
      <w:pPr>
        <w:spacing w:after="227" w:line="249" w:lineRule="auto"/>
        <w:ind w:right="11"/>
        <w:jc w:val="both"/>
        <w:rPr>
          <w:rFonts w:ascii="Calibri" w:eastAsia="Calibri" w:hAnsi="Calibri" w:cs="Calibri"/>
          <w:color w:val="000000"/>
          <w:sz w:val="22"/>
          <w:lang w:eastAsia="en-GB"/>
        </w:rPr>
      </w:pPr>
      <w:r w:rsidRPr="00707FCF">
        <w:rPr>
          <w:rFonts w:ascii="Calibri" w:eastAsia="Calibri" w:hAnsi="Calibri" w:cs="Calibri"/>
          <w:color w:val="000000"/>
          <w:sz w:val="22"/>
          <w:lang w:eastAsia="en-GB"/>
        </w:rPr>
        <w:t xml:space="preserve">I confirm that I have received and read the above Job Description and Person Specification. </w:t>
      </w:r>
    </w:p>
    <w:p w14:paraId="4B823B95" w14:textId="77777777" w:rsidR="00707FCF" w:rsidRPr="00707FCF" w:rsidRDefault="00707FCF" w:rsidP="00707FCF">
      <w:pPr>
        <w:spacing w:after="224" w:line="249" w:lineRule="auto"/>
        <w:ind w:right="11"/>
        <w:jc w:val="both"/>
        <w:rPr>
          <w:rFonts w:ascii="Calibri" w:eastAsia="Calibri" w:hAnsi="Calibri" w:cs="Calibri"/>
          <w:color w:val="000000"/>
          <w:sz w:val="22"/>
          <w:lang w:eastAsia="en-GB"/>
        </w:rPr>
      </w:pPr>
      <w:r w:rsidRPr="00707FCF">
        <w:rPr>
          <w:rFonts w:ascii="Calibri" w:eastAsia="Calibri" w:hAnsi="Calibri" w:cs="Calibri"/>
          <w:color w:val="000000"/>
          <w:sz w:val="22"/>
          <w:lang w:eastAsia="en-GB"/>
        </w:rPr>
        <w:t xml:space="preserve">As an employee of the Charity, I understand the duties and responsibilities assigned to me. Furthermore, I understand that these are intended as guidelines and may change over time, as necessary. From time to time, I understand I may be asked to perform duties and undertake responsibilities that are not specifically set out in my job description but are suitable for my role and level. </w:t>
      </w:r>
    </w:p>
    <w:p w14:paraId="5E34A0B6" w14:textId="77777777" w:rsidR="00707FCF" w:rsidRPr="00707FCF" w:rsidRDefault="00707FCF" w:rsidP="00707FCF">
      <w:pPr>
        <w:spacing w:after="227" w:line="249" w:lineRule="auto"/>
        <w:ind w:right="11"/>
        <w:jc w:val="both"/>
        <w:rPr>
          <w:rFonts w:ascii="Calibri" w:eastAsia="Calibri" w:hAnsi="Calibri" w:cs="Calibri"/>
          <w:color w:val="000000"/>
          <w:sz w:val="22"/>
          <w:lang w:eastAsia="en-GB"/>
        </w:rPr>
      </w:pPr>
      <w:r w:rsidRPr="00707FCF">
        <w:rPr>
          <w:rFonts w:ascii="Calibri" w:eastAsia="Calibri" w:hAnsi="Calibri" w:cs="Calibri"/>
          <w:color w:val="000000"/>
          <w:sz w:val="22"/>
          <w:lang w:eastAsia="en-GB"/>
        </w:rPr>
        <w:t xml:space="preserve">I confirm that I have received and read the above job description and person specification. </w:t>
      </w:r>
    </w:p>
    <w:p w14:paraId="2406614D" w14:textId="77777777" w:rsidR="00707FCF" w:rsidRPr="00707FCF" w:rsidRDefault="00707FCF" w:rsidP="00707FCF">
      <w:pPr>
        <w:spacing w:after="218" w:line="259" w:lineRule="auto"/>
        <w:ind w:left="-5" w:hanging="10"/>
        <w:rPr>
          <w:rFonts w:ascii="Calibri" w:eastAsia="Calibri" w:hAnsi="Calibri" w:cs="Calibri"/>
          <w:color w:val="000000"/>
          <w:sz w:val="22"/>
          <w:lang w:eastAsia="en-GB"/>
        </w:rPr>
      </w:pPr>
      <w:r w:rsidRPr="00707FCF">
        <w:rPr>
          <w:rFonts w:ascii="Calibri" w:eastAsia="Calibri" w:hAnsi="Calibri" w:cs="Calibri"/>
          <w:b/>
          <w:color w:val="000000"/>
          <w:sz w:val="22"/>
          <w:lang w:eastAsia="en-GB"/>
        </w:rPr>
        <w:t xml:space="preserve">Employee Name............................................................................................................  </w:t>
      </w:r>
    </w:p>
    <w:p w14:paraId="23CF9221" w14:textId="77777777" w:rsidR="00707FCF" w:rsidRPr="00707FCF" w:rsidRDefault="00707FCF" w:rsidP="00707FCF">
      <w:pPr>
        <w:spacing w:after="218" w:line="259" w:lineRule="auto"/>
        <w:ind w:left="-5" w:hanging="10"/>
        <w:rPr>
          <w:rFonts w:ascii="Calibri" w:eastAsia="Calibri" w:hAnsi="Calibri" w:cs="Calibri"/>
          <w:color w:val="000000"/>
          <w:sz w:val="22"/>
          <w:lang w:eastAsia="en-GB"/>
        </w:rPr>
      </w:pPr>
      <w:r w:rsidRPr="00707FCF">
        <w:rPr>
          <w:rFonts w:ascii="Calibri" w:eastAsia="Calibri" w:hAnsi="Calibri" w:cs="Calibri"/>
          <w:b/>
          <w:color w:val="000000"/>
          <w:sz w:val="22"/>
          <w:lang w:eastAsia="en-GB"/>
        </w:rPr>
        <w:t xml:space="preserve">Signature....................................................................................................................... </w:t>
      </w:r>
    </w:p>
    <w:p w14:paraId="21DB3B44" w14:textId="6D25B694" w:rsidR="00707FCF" w:rsidRDefault="00707FCF" w:rsidP="00707FCF">
      <w:r w:rsidRPr="00707FCF">
        <w:rPr>
          <w:rFonts w:ascii="Calibri" w:eastAsia="Calibri" w:hAnsi="Calibri" w:cs="Calibri"/>
          <w:b/>
          <w:color w:val="000000"/>
          <w:sz w:val="22"/>
          <w:lang w:eastAsia="en-GB"/>
        </w:rPr>
        <w:t xml:space="preserve">Date............................................................................................................................... </w:t>
      </w:r>
      <w:r>
        <w:br w:type="page"/>
      </w:r>
    </w:p>
    <w:p w14:paraId="59CD5270" w14:textId="77777777" w:rsidR="00707FCF" w:rsidRDefault="00707FCF"/>
    <w:sectPr w:rsidR="00707F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82887" w14:textId="77777777" w:rsidR="006E3CFF" w:rsidRDefault="006E3CFF" w:rsidP="006E3CFF">
      <w:pPr>
        <w:spacing w:after="0" w:line="240" w:lineRule="auto"/>
      </w:pPr>
      <w:r>
        <w:separator/>
      </w:r>
    </w:p>
  </w:endnote>
  <w:endnote w:type="continuationSeparator" w:id="0">
    <w:p w14:paraId="38C743C2" w14:textId="77777777" w:rsidR="006E3CFF" w:rsidRDefault="006E3CFF" w:rsidP="006E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B2CFD" w14:textId="77777777" w:rsidR="006E3CFF" w:rsidRDefault="006E3CFF" w:rsidP="006E3CFF">
      <w:pPr>
        <w:spacing w:after="0" w:line="240" w:lineRule="auto"/>
      </w:pPr>
      <w:r>
        <w:separator/>
      </w:r>
    </w:p>
  </w:footnote>
  <w:footnote w:type="continuationSeparator" w:id="0">
    <w:p w14:paraId="3745BD7F" w14:textId="77777777" w:rsidR="006E3CFF" w:rsidRDefault="006E3CFF" w:rsidP="006E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7271"/>
    <w:multiLevelType w:val="hybridMultilevel"/>
    <w:tmpl w:val="E37E1C0E"/>
    <w:lvl w:ilvl="0" w:tplc="0809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ACB421C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62E9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4065F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F0121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5223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3807D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5661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B4D3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72092A"/>
    <w:multiLevelType w:val="hybridMultilevel"/>
    <w:tmpl w:val="85CE9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4A4C9B"/>
    <w:multiLevelType w:val="hybridMultilevel"/>
    <w:tmpl w:val="EAE4DC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CE5676"/>
    <w:multiLevelType w:val="hybridMultilevel"/>
    <w:tmpl w:val="56F8B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A53664"/>
    <w:multiLevelType w:val="hybridMultilevel"/>
    <w:tmpl w:val="FF3EAB00"/>
    <w:lvl w:ilvl="0" w:tplc="0809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DEA4B8E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94BC9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2C4C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D0EF8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D22DF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A676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A4DCB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64D81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087290F"/>
    <w:multiLevelType w:val="hybridMultilevel"/>
    <w:tmpl w:val="C4FCAC96"/>
    <w:lvl w:ilvl="0" w:tplc="694ADD6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80D3C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8652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0225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4A55B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56731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761A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10F3A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EC137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B374F4B"/>
    <w:multiLevelType w:val="hybridMultilevel"/>
    <w:tmpl w:val="EAE4D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4370629">
    <w:abstractNumId w:val="0"/>
  </w:num>
  <w:num w:numId="2" w16cid:durableId="2126923375">
    <w:abstractNumId w:val="4"/>
  </w:num>
  <w:num w:numId="3" w16cid:durableId="21446914">
    <w:abstractNumId w:val="3"/>
  </w:num>
  <w:num w:numId="4" w16cid:durableId="1207915621">
    <w:abstractNumId w:val="6"/>
  </w:num>
  <w:num w:numId="5" w16cid:durableId="10229838">
    <w:abstractNumId w:val="5"/>
  </w:num>
  <w:num w:numId="6" w16cid:durableId="1153179186">
    <w:abstractNumId w:val="1"/>
  </w:num>
  <w:num w:numId="7" w16cid:durableId="752974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B1"/>
    <w:rsid w:val="0000616E"/>
    <w:rsid w:val="002B1818"/>
    <w:rsid w:val="00400C12"/>
    <w:rsid w:val="00522560"/>
    <w:rsid w:val="006E3CFF"/>
    <w:rsid w:val="00707FCF"/>
    <w:rsid w:val="007A6390"/>
    <w:rsid w:val="008260CF"/>
    <w:rsid w:val="0084419B"/>
    <w:rsid w:val="009E3B2F"/>
    <w:rsid w:val="00BC10B1"/>
    <w:rsid w:val="00C22733"/>
    <w:rsid w:val="00D141A3"/>
    <w:rsid w:val="00D94D5B"/>
    <w:rsid w:val="00EA0D4A"/>
    <w:rsid w:val="00EC2428"/>
    <w:rsid w:val="00F51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2ED6E3"/>
  <w15:chartTrackingRefBased/>
  <w15:docId w15:val="{A83155FA-DEA1-413F-A6FF-10F3357D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0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0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0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0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0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0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0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0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0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0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0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0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0B1"/>
    <w:rPr>
      <w:rFonts w:eastAsiaTheme="majorEastAsia" w:cstheme="majorBidi"/>
      <w:color w:val="272727" w:themeColor="text1" w:themeTint="D8"/>
    </w:rPr>
  </w:style>
  <w:style w:type="paragraph" w:styleId="Title">
    <w:name w:val="Title"/>
    <w:basedOn w:val="Normal"/>
    <w:next w:val="Normal"/>
    <w:link w:val="TitleChar"/>
    <w:uiPriority w:val="10"/>
    <w:qFormat/>
    <w:rsid w:val="00BC1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0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0B1"/>
    <w:pPr>
      <w:spacing w:before="160"/>
      <w:jc w:val="center"/>
    </w:pPr>
    <w:rPr>
      <w:i/>
      <w:iCs/>
      <w:color w:val="404040" w:themeColor="text1" w:themeTint="BF"/>
    </w:rPr>
  </w:style>
  <w:style w:type="character" w:customStyle="1" w:styleId="QuoteChar">
    <w:name w:val="Quote Char"/>
    <w:basedOn w:val="DefaultParagraphFont"/>
    <w:link w:val="Quote"/>
    <w:uiPriority w:val="29"/>
    <w:rsid w:val="00BC10B1"/>
    <w:rPr>
      <w:i/>
      <w:iCs/>
      <w:color w:val="404040" w:themeColor="text1" w:themeTint="BF"/>
    </w:rPr>
  </w:style>
  <w:style w:type="paragraph" w:styleId="ListParagraph">
    <w:name w:val="List Paragraph"/>
    <w:basedOn w:val="Normal"/>
    <w:uiPriority w:val="34"/>
    <w:qFormat/>
    <w:rsid w:val="00BC10B1"/>
    <w:pPr>
      <w:ind w:left="720"/>
      <w:contextualSpacing/>
    </w:pPr>
  </w:style>
  <w:style w:type="character" w:styleId="IntenseEmphasis">
    <w:name w:val="Intense Emphasis"/>
    <w:basedOn w:val="DefaultParagraphFont"/>
    <w:uiPriority w:val="21"/>
    <w:qFormat/>
    <w:rsid w:val="00BC10B1"/>
    <w:rPr>
      <w:i/>
      <w:iCs/>
      <w:color w:val="0F4761" w:themeColor="accent1" w:themeShade="BF"/>
    </w:rPr>
  </w:style>
  <w:style w:type="paragraph" w:styleId="IntenseQuote">
    <w:name w:val="Intense Quote"/>
    <w:basedOn w:val="Normal"/>
    <w:next w:val="Normal"/>
    <w:link w:val="IntenseQuoteChar"/>
    <w:uiPriority w:val="30"/>
    <w:qFormat/>
    <w:rsid w:val="00BC1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0B1"/>
    <w:rPr>
      <w:i/>
      <w:iCs/>
      <w:color w:val="0F4761" w:themeColor="accent1" w:themeShade="BF"/>
    </w:rPr>
  </w:style>
  <w:style w:type="character" w:styleId="IntenseReference">
    <w:name w:val="Intense Reference"/>
    <w:basedOn w:val="DefaultParagraphFont"/>
    <w:uiPriority w:val="32"/>
    <w:qFormat/>
    <w:rsid w:val="00BC10B1"/>
    <w:rPr>
      <w:b/>
      <w:bCs/>
      <w:smallCaps/>
      <w:color w:val="0F4761" w:themeColor="accent1" w:themeShade="BF"/>
      <w:spacing w:val="5"/>
    </w:rPr>
  </w:style>
  <w:style w:type="paragraph" w:styleId="Header">
    <w:name w:val="header"/>
    <w:basedOn w:val="Normal"/>
    <w:link w:val="HeaderChar"/>
    <w:uiPriority w:val="99"/>
    <w:unhideWhenUsed/>
    <w:rsid w:val="006E3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CFF"/>
  </w:style>
  <w:style w:type="paragraph" w:styleId="Footer">
    <w:name w:val="footer"/>
    <w:basedOn w:val="Normal"/>
    <w:link w:val="FooterChar"/>
    <w:uiPriority w:val="99"/>
    <w:unhideWhenUsed/>
    <w:rsid w:val="006E3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CFF"/>
  </w:style>
  <w:style w:type="table" w:customStyle="1" w:styleId="TableGrid">
    <w:name w:val="TableGrid"/>
    <w:rsid w:val="006E3CFF"/>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CE579D5EF74F438DD325CDA79E435E" ma:contentTypeVersion="22" ma:contentTypeDescription="Create a new document." ma:contentTypeScope="" ma:versionID="25c9b690f2e7ef1458da83ea90d4ffc4">
  <xsd:schema xmlns:xsd="http://www.w3.org/2001/XMLSchema" xmlns:xs="http://www.w3.org/2001/XMLSchema" xmlns:p="http://schemas.microsoft.com/office/2006/metadata/properties" xmlns:ns2="d9b93c25-ac8b-45d8-adf2-3ce720b0b40e" xmlns:ns3="883d59ce-6bbe-46df-b5e4-2aee3f23d385" targetNamespace="http://schemas.microsoft.com/office/2006/metadata/properties" ma:root="true" ma:fieldsID="00a12d694c4b6b3e64a98abf3497c835" ns2:_="" ns3:_="">
    <xsd:import namespace="d9b93c25-ac8b-45d8-adf2-3ce720b0b40e"/>
    <xsd:import namespace="883d59ce-6bbe-46df-b5e4-2aee3f23d38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93c25-ac8b-45d8-adf2-3ce720b0b4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30d7144-a905-4794-b0d6-b7861c0dd675}" ma:internalName="TaxCatchAll" ma:showField="CatchAllData" ma:web="d9b93c25-ac8b-45d8-adf2-3ce720b0b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3d59ce-6bbe-46df-b5e4-2aee3f23d38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e219b4-0603-4137-8b62-b7c48e323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b93c25-ac8b-45d8-adf2-3ce720b0b40e" xsi:nil="true"/>
    <lcf76f155ced4ddcb4097134ff3c332f xmlns="883d59ce-6bbe-46df-b5e4-2aee3f23d3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946BA5-1622-4144-A0DC-BF6D1D8D2302}"/>
</file>

<file path=customXml/itemProps2.xml><?xml version="1.0" encoding="utf-8"?>
<ds:datastoreItem xmlns:ds="http://schemas.openxmlformats.org/officeDocument/2006/customXml" ds:itemID="{ECD7D747-8332-4E1C-A3B1-97CADCFAA062}"/>
</file>

<file path=customXml/itemProps3.xml><?xml version="1.0" encoding="utf-8"?>
<ds:datastoreItem xmlns:ds="http://schemas.openxmlformats.org/officeDocument/2006/customXml" ds:itemID="{654F1BBE-8DC6-42AF-B6C9-FBADA4C6C821}"/>
</file>

<file path=docProps/app.xml><?xml version="1.0" encoding="utf-8"?>
<Properties xmlns="http://schemas.openxmlformats.org/officeDocument/2006/extended-properties" xmlns:vt="http://schemas.openxmlformats.org/officeDocument/2006/docPropsVTypes">
  <Template>Normal</Template>
  <TotalTime>0</TotalTime>
  <Pages>6</Pages>
  <Words>1189</Words>
  <Characters>7520</Characters>
  <Application>Microsoft Office Word</Application>
  <DocSecurity>0</DocSecurity>
  <Lines>313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Sarling</dc:creator>
  <cp:keywords/>
  <dc:description/>
  <cp:lastModifiedBy>Allan Sarling</cp:lastModifiedBy>
  <cp:revision>6</cp:revision>
  <dcterms:created xsi:type="dcterms:W3CDTF">2025-12-31T14:13:00Z</dcterms:created>
  <dcterms:modified xsi:type="dcterms:W3CDTF">2026-01-05T10:49:00Z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0x0101005ECE579D5EF74F438DD325CDA79E435E</vt:lpwstr>
  </property>
</Properties>
</file>