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624C" w14:textId="77777777" w:rsidR="008C4188" w:rsidRDefault="00210E81">
      <w:pPr>
        <w:spacing w:after="0" w:line="259" w:lineRule="auto"/>
        <w:ind w:left="13" w:firstLine="0"/>
        <w:jc w:val="center"/>
      </w:pPr>
      <w:r>
        <w:rPr>
          <w:b/>
        </w:rPr>
        <w:t xml:space="preserve">JOB DESCRIPTION </w:t>
      </w:r>
    </w:p>
    <w:p w14:paraId="77E2BE92" w14:textId="77777777" w:rsidR="008C4188" w:rsidRDefault="00210E81">
      <w:pPr>
        <w:spacing w:after="0" w:line="259" w:lineRule="auto"/>
        <w:ind w:left="0" w:firstLine="0"/>
      </w:pPr>
      <w:r>
        <w:rPr>
          <w:b/>
        </w:rPr>
        <w:t xml:space="preserve"> </w:t>
      </w:r>
    </w:p>
    <w:p w14:paraId="50B5D362" w14:textId="77777777" w:rsidR="008C4188" w:rsidRDefault="00210E81">
      <w:pPr>
        <w:spacing w:after="0" w:line="259" w:lineRule="auto"/>
        <w:ind w:left="0" w:firstLine="0"/>
      </w:pPr>
      <w:r>
        <w:rPr>
          <w:b/>
        </w:rPr>
        <w:t xml:space="preserve"> </w:t>
      </w:r>
    </w:p>
    <w:tbl>
      <w:tblPr>
        <w:tblStyle w:val="TableGrid"/>
        <w:tblW w:w="8647" w:type="dxa"/>
        <w:tblInd w:w="1" w:type="dxa"/>
        <w:tblCellMar>
          <w:top w:w="44" w:type="dxa"/>
          <w:left w:w="104" w:type="dxa"/>
          <w:right w:w="111" w:type="dxa"/>
        </w:tblCellMar>
        <w:tblLook w:val="04A0" w:firstRow="1" w:lastRow="0" w:firstColumn="1" w:lastColumn="0" w:noHBand="0" w:noVBand="1"/>
      </w:tblPr>
      <w:tblGrid>
        <w:gridCol w:w="3427"/>
        <w:gridCol w:w="5220"/>
      </w:tblGrid>
      <w:tr w:rsidR="008C4188" w14:paraId="35B9B9F0" w14:textId="77777777">
        <w:trPr>
          <w:trHeight w:val="544"/>
        </w:trPr>
        <w:tc>
          <w:tcPr>
            <w:tcW w:w="3427" w:type="dxa"/>
            <w:tcBorders>
              <w:top w:val="single" w:sz="4" w:space="0" w:color="000000"/>
              <w:left w:val="single" w:sz="4" w:space="0" w:color="000000"/>
              <w:bottom w:val="single" w:sz="4" w:space="0" w:color="000000"/>
              <w:right w:val="single" w:sz="4" w:space="0" w:color="000000"/>
            </w:tcBorders>
            <w:shd w:val="clear" w:color="auto" w:fill="EEECE1"/>
          </w:tcPr>
          <w:p w14:paraId="6A7B499D" w14:textId="77777777" w:rsidR="008C4188" w:rsidRDefault="00210E81">
            <w:pPr>
              <w:spacing w:after="0" w:line="259" w:lineRule="auto"/>
              <w:ind w:left="0" w:firstLine="0"/>
            </w:pPr>
            <w:r>
              <w:rPr>
                <w:b/>
              </w:rPr>
              <w:t xml:space="preserve">TITLE: </w:t>
            </w:r>
          </w:p>
        </w:tc>
        <w:tc>
          <w:tcPr>
            <w:tcW w:w="5221" w:type="dxa"/>
            <w:tcBorders>
              <w:top w:val="single" w:sz="4" w:space="0" w:color="000000"/>
              <w:left w:val="single" w:sz="4" w:space="0" w:color="000000"/>
              <w:bottom w:val="single" w:sz="4" w:space="0" w:color="000000"/>
              <w:right w:val="single" w:sz="4" w:space="0" w:color="000000"/>
            </w:tcBorders>
          </w:tcPr>
          <w:p w14:paraId="790AFDDB" w14:textId="149D8475" w:rsidR="008C4188" w:rsidRDefault="00E85DB2" w:rsidP="0035129E">
            <w:pPr>
              <w:spacing w:after="0" w:line="259" w:lineRule="auto"/>
              <w:ind w:left="0" w:firstLine="0"/>
            </w:pPr>
            <w:r w:rsidRPr="00E85DB2">
              <w:rPr>
                <w:b/>
              </w:rPr>
              <w:t>Relief Van Driver</w:t>
            </w:r>
          </w:p>
        </w:tc>
      </w:tr>
      <w:tr w:rsidR="008C4188" w14:paraId="7010FBD6" w14:textId="77777777">
        <w:trPr>
          <w:trHeight w:val="545"/>
        </w:trPr>
        <w:tc>
          <w:tcPr>
            <w:tcW w:w="3427" w:type="dxa"/>
            <w:tcBorders>
              <w:top w:val="single" w:sz="4" w:space="0" w:color="000000"/>
              <w:left w:val="single" w:sz="4" w:space="0" w:color="000000"/>
              <w:bottom w:val="single" w:sz="4" w:space="0" w:color="000000"/>
              <w:right w:val="single" w:sz="4" w:space="0" w:color="000000"/>
            </w:tcBorders>
            <w:shd w:val="clear" w:color="auto" w:fill="EEECE1"/>
          </w:tcPr>
          <w:p w14:paraId="311EFDEF" w14:textId="77777777" w:rsidR="008C4188" w:rsidRDefault="00210E81">
            <w:pPr>
              <w:spacing w:after="0" w:line="259" w:lineRule="auto"/>
              <w:ind w:left="0" w:firstLine="0"/>
            </w:pPr>
            <w:r>
              <w:rPr>
                <w:b/>
              </w:rPr>
              <w:t xml:space="preserve">LOCATION: </w:t>
            </w:r>
          </w:p>
        </w:tc>
        <w:tc>
          <w:tcPr>
            <w:tcW w:w="5221" w:type="dxa"/>
            <w:tcBorders>
              <w:top w:val="single" w:sz="4" w:space="0" w:color="000000"/>
              <w:left w:val="single" w:sz="4" w:space="0" w:color="000000"/>
              <w:bottom w:val="single" w:sz="4" w:space="0" w:color="000000"/>
              <w:right w:val="single" w:sz="4" w:space="0" w:color="000000"/>
            </w:tcBorders>
          </w:tcPr>
          <w:p w14:paraId="6B27C72D" w14:textId="27925266" w:rsidR="008C4188" w:rsidRPr="003574DD" w:rsidRDefault="003574DD" w:rsidP="003574DD">
            <w:pPr>
              <w:spacing w:after="0" w:line="259" w:lineRule="auto"/>
              <w:ind w:left="5" w:firstLine="0"/>
              <w:rPr>
                <w:b/>
              </w:rPr>
            </w:pPr>
            <w:r w:rsidRPr="003574DD">
              <w:rPr>
                <w:b/>
              </w:rPr>
              <w:t xml:space="preserve">Eastbourne, Newhaven, and </w:t>
            </w:r>
            <w:r w:rsidR="005651C4">
              <w:rPr>
                <w:b/>
              </w:rPr>
              <w:t>East Sussex</w:t>
            </w:r>
            <w:r w:rsidR="00210E81">
              <w:rPr>
                <w:b/>
              </w:rPr>
              <w:t xml:space="preserve"> </w:t>
            </w:r>
          </w:p>
        </w:tc>
      </w:tr>
      <w:tr w:rsidR="008C4188" w14:paraId="5A814B53" w14:textId="77777777">
        <w:trPr>
          <w:trHeight w:val="821"/>
        </w:trPr>
        <w:tc>
          <w:tcPr>
            <w:tcW w:w="3427" w:type="dxa"/>
            <w:tcBorders>
              <w:top w:val="single" w:sz="4" w:space="0" w:color="000000"/>
              <w:left w:val="single" w:sz="4" w:space="0" w:color="000000"/>
              <w:bottom w:val="single" w:sz="4" w:space="0" w:color="000000"/>
              <w:right w:val="single" w:sz="4" w:space="0" w:color="000000"/>
            </w:tcBorders>
            <w:shd w:val="clear" w:color="auto" w:fill="EEECE1"/>
          </w:tcPr>
          <w:p w14:paraId="569A2F8F" w14:textId="77777777" w:rsidR="008C4188" w:rsidRDefault="00210E81">
            <w:pPr>
              <w:spacing w:after="0" w:line="259" w:lineRule="auto"/>
              <w:ind w:left="0" w:firstLine="0"/>
            </w:pPr>
            <w:r>
              <w:rPr>
                <w:b/>
              </w:rPr>
              <w:t xml:space="preserve">HOURS: </w:t>
            </w:r>
          </w:p>
        </w:tc>
        <w:tc>
          <w:tcPr>
            <w:tcW w:w="5221" w:type="dxa"/>
            <w:tcBorders>
              <w:top w:val="single" w:sz="4" w:space="0" w:color="000000"/>
              <w:left w:val="single" w:sz="4" w:space="0" w:color="000000"/>
              <w:bottom w:val="single" w:sz="4" w:space="0" w:color="000000"/>
              <w:right w:val="single" w:sz="4" w:space="0" w:color="000000"/>
            </w:tcBorders>
          </w:tcPr>
          <w:p w14:paraId="75A51E1E" w14:textId="528D2AD7" w:rsidR="008C4188" w:rsidRDefault="0035129E" w:rsidP="00506F13">
            <w:pPr>
              <w:spacing w:after="14" w:line="242" w:lineRule="auto"/>
              <w:ind w:left="5" w:firstLine="0"/>
            </w:pPr>
            <w:r>
              <w:rPr>
                <w:b/>
              </w:rPr>
              <w:t>Bank</w:t>
            </w:r>
            <w:r w:rsidR="00506F13" w:rsidRPr="00506F13">
              <w:rPr>
                <w:b/>
              </w:rPr>
              <w:t xml:space="preserve"> contract</w:t>
            </w:r>
            <w:r>
              <w:rPr>
                <w:b/>
              </w:rPr>
              <w:t xml:space="preserve">, zero hours, </w:t>
            </w:r>
            <w:r w:rsidR="00506F13" w:rsidRPr="00506F13">
              <w:rPr>
                <w:b/>
              </w:rPr>
              <w:t xml:space="preserve">(shifts </w:t>
            </w:r>
            <w:r w:rsidR="00506F13">
              <w:rPr>
                <w:b/>
              </w:rPr>
              <w:t xml:space="preserve">offered </w:t>
            </w:r>
            <w:r w:rsidR="00506F13" w:rsidRPr="00506F13">
              <w:rPr>
                <w:b/>
              </w:rPr>
              <w:t>on a rota basis; may include early</w:t>
            </w:r>
            <w:r w:rsidR="00506F13">
              <w:rPr>
                <w:b/>
              </w:rPr>
              <w:t xml:space="preserve"> m</w:t>
            </w:r>
            <w:r w:rsidR="00506F13" w:rsidRPr="00506F13">
              <w:rPr>
                <w:b/>
              </w:rPr>
              <w:t>ornings from 6:00am, evenings, weekends and Sundays)</w:t>
            </w:r>
            <w:r w:rsidR="00210E81">
              <w:rPr>
                <w:b/>
              </w:rPr>
              <w:t xml:space="preserve"> </w:t>
            </w:r>
            <w:r w:rsidR="00210E81">
              <w:rPr>
                <w:b/>
              </w:rPr>
              <w:tab/>
              <w:t xml:space="preserve"> </w:t>
            </w:r>
            <w:r w:rsidR="00210E81">
              <w:rPr>
                <w:b/>
              </w:rPr>
              <w:tab/>
              <w:t xml:space="preserve"> </w:t>
            </w:r>
            <w:r w:rsidR="00210E81">
              <w:rPr>
                <w:b/>
              </w:rPr>
              <w:tab/>
              <w:t xml:space="preserve">  </w:t>
            </w:r>
          </w:p>
        </w:tc>
      </w:tr>
      <w:tr w:rsidR="008C4188" w14:paraId="4F103831" w14:textId="77777777">
        <w:trPr>
          <w:trHeight w:val="545"/>
        </w:trPr>
        <w:tc>
          <w:tcPr>
            <w:tcW w:w="3427" w:type="dxa"/>
            <w:tcBorders>
              <w:top w:val="single" w:sz="4" w:space="0" w:color="000000"/>
              <w:left w:val="single" w:sz="4" w:space="0" w:color="000000"/>
              <w:bottom w:val="single" w:sz="4" w:space="0" w:color="000000"/>
              <w:right w:val="single" w:sz="4" w:space="0" w:color="000000"/>
            </w:tcBorders>
            <w:shd w:val="clear" w:color="auto" w:fill="EEECE1"/>
          </w:tcPr>
          <w:p w14:paraId="2D3394AF" w14:textId="77777777" w:rsidR="008C4188" w:rsidRDefault="00210E81">
            <w:pPr>
              <w:spacing w:after="0" w:line="259" w:lineRule="auto"/>
              <w:ind w:left="0" w:firstLine="0"/>
            </w:pPr>
            <w:r>
              <w:rPr>
                <w:b/>
              </w:rPr>
              <w:t xml:space="preserve">SALARY: </w:t>
            </w:r>
          </w:p>
        </w:tc>
        <w:tc>
          <w:tcPr>
            <w:tcW w:w="5221" w:type="dxa"/>
            <w:tcBorders>
              <w:top w:val="single" w:sz="4" w:space="0" w:color="000000"/>
              <w:left w:val="single" w:sz="4" w:space="0" w:color="000000"/>
              <w:bottom w:val="single" w:sz="4" w:space="0" w:color="000000"/>
              <w:right w:val="single" w:sz="4" w:space="0" w:color="000000"/>
            </w:tcBorders>
          </w:tcPr>
          <w:p w14:paraId="2EDBB5C6" w14:textId="53D74FE4" w:rsidR="008C4188" w:rsidRDefault="00210E81">
            <w:pPr>
              <w:spacing w:after="0" w:line="259" w:lineRule="auto"/>
              <w:ind w:left="5" w:firstLine="0"/>
            </w:pPr>
            <w:r>
              <w:rPr>
                <w:b/>
              </w:rPr>
              <w:t>£12.</w:t>
            </w:r>
            <w:r w:rsidR="006F677B">
              <w:rPr>
                <w:b/>
              </w:rPr>
              <w:t>7</w:t>
            </w:r>
            <w:r>
              <w:rPr>
                <w:b/>
              </w:rPr>
              <w:t xml:space="preserve">1 an </w:t>
            </w:r>
            <w:r w:rsidR="0035129E">
              <w:rPr>
                <w:b/>
              </w:rPr>
              <w:t>hour +</w:t>
            </w:r>
            <w:r w:rsidR="006F677B">
              <w:rPr>
                <w:b/>
              </w:rPr>
              <w:t xml:space="preserve"> holiday pay in rate</w:t>
            </w:r>
          </w:p>
          <w:p w14:paraId="3DD9293F" w14:textId="77777777" w:rsidR="008C4188" w:rsidRDefault="00210E81">
            <w:pPr>
              <w:spacing w:after="0" w:line="259" w:lineRule="auto"/>
              <w:ind w:left="5" w:firstLine="0"/>
            </w:pPr>
            <w:r>
              <w:rPr>
                <w:b/>
              </w:rPr>
              <w:t xml:space="preserve"> </w:t>
            </w:r>
          </w:p>
        </w:tc>
      </w:tr>
      <w:tr w:rsidR="008C4188" w14:paraId="60FE2C3F" w14:textId="77777777">
        <w:trPr>
          <w:trHeight w:val="545"/>
        </w:trPr>
        <w:tc>
          <w:tcPr>
            <w:tcW w:w="3427" w:type="dxa"/>
            <w:tcBorders>
              <w:top w:val="single" w:sz="4" w:space="0" w:color="000000"/>
              <w:left w:val="single" w:sz="4" w:space="0" w:color="000000"/>
              <w:bottom w:val="single" w:sz="4" w:space="0" w:color="000000"/>
              <w:right w:val="single" w:sz="4" w:space="0" w:color="000000"/>
            </w:tcBorders>
            <w:shd w:val="clear" w:color="auto" w:fill="EEECE1"/>
          </w:tcPr>
          <w:p w14:paraId="3C4895A1" w14:textId="77777777" w:rsidR="008C4188" w:rsidRDefault="00210E81">
            <w:pPr>
              <w:spacing w:after="0" w:line="259" w:lineRule="auto"/>
              <w:ind w:left="0" w:firstLine="0"/>
            </w:pPr>
            <w:r>
              <w:rPr>
                <w:b/>
              </w:rPr>
              <w:t xml:space="preserve">RESPONSIBLE TO: </w:t>
            </w:r>
          </w:p>
        </w:tc>
        <w:tc>
          <w:tcPr>
            <w:tcW w:w="5221" w:type="dxa"/>
            <w:tcBorders>
              <w:top w:val="single" w:sz="4" w:space="0" w:color="000000"/>
              <w:left w:val="single" w:sz="4" w:space="0" w:color="000000"/>
              <w:bottom w:val="single" w:sz="4" w:space="0" w:color="000000"/>
              <w:right w:val="single" w:sz="4" w:space="0" w:color="000000"/>
            </w:tcBorders>
          </w:tcPr>
          <w:p w14:paraId="47A1158F" w14:textId="58F5EEF4" w:rsidR="008C4188" w:rsidRDefault="00210E81">
            <w:pPr>
              <w:spacing w:after="0" w:line="259" w:lineRule="auto"/>
              <w:ind w:left="5" w:firstLine="0"/>
            </w:pPr>
            <w:r>
              <w:rPr>
                <w:b/>
              </w:rPr>
              <w:t xml:space="preserve">Warehouse Manager </w:t>
            </w:r>
          </w:p>
          <w:p w14:paraId="09C4E126" w14:textId="77777777" w:rsidR="008C4188" w:rsidRDefault="00210E81">
            <w:pPr>
              <w:spacing w:after="0" w:line="259" w:lineRule="auto"/>
              <w:ind w:left="5" w:firstLine="0"/>
            </w:pPr>
            <w:r>
              <w:rPr>
                <w:b/>
              </w:rPr>
              <w:t xml:space="preserve"> </w:t>
            </w:r>
          </w:p>
        </w:tc>
      </w:tr>
      <w:tr w:rsidR="008C4188" w14:paraId="7BDF5437" w14:textId="77777777">
        <w:trPr>
          <w:trHeight w:val="814"/>
        </w:trPr>
        <w:tc>
          <w:tcPr>
            <w:tcW w:w="3427" w:type="dxa"/>
            <w:tcBorders>
              <w:top w:val="single" w:sz="4" w:space="0" w:color="000000"/>
              <w:left w:val="single" w:sz="4" w:space="0" w:color="000000"/>
              <w:bottom w:val="single" w:sz="4" w:space="0" w:color="000000"/>
              <w:right w:val="single" w:sz="4" w:space="0" w:color="000000"/>
            </w:tcBorders>
            <w:shd w:val="clear" w:color="auto" w:fill="EEECE1"/>
          </w:tcPr>
          <w:p w14:paraId="11F444A2" w14:textId="77777777" w:rsidR="008C4188" w:rsidRDefault="00210E81">
            <w:pPr>
              <w:spacing w:after="0" w:line="259" w:lineRule="auto"/>
              <w:ind w:left="0" w:firstLine="0"/>
            </w:pPr>
            <w:r>
              <w:rPr>
                <w:b/>
              </w:rPr>
              <w:t xml:space="preserve">RESPONSIBLE FOR: </w:t>
            </w:r>
          </w:p>
        </w:tc>
        <w:tc>
          <w:tcPr>
            <w:tcW w:w="5221" w:type="dxa"/>
            <w:tcBorders>
              <w:top w:val="single" w:sz="4" w:space="0" w:color="000000"/>
              <w:left w:val="single" w:sz="4" w:space="0" w:color="000000"/>
              <w:bottom w:val="single" w:sz="4" w:space="0" w:color="000000"/>
              <w:right w:val="single" w:sz="4" w:space="0" w:color="000000"/>
            </w:tcBorders>
          </w:tcPr>
          <w:p w14:paraId="1DE9D1FA" w14:textId="32F8F851" w:rsidR="008C4188" w:rsidRDefault="006F677B">
            <w:pPr>
              <w:spacing w:after="0" w:line="259" w:lineRule="auto"/>
              <w:ind w:left="5" w:firstLine="0"/>
            </w:pPr>
            <w:r>
              <w:rPr>
                <w:b/>
              </w:rPr>
              <w:t xml:space="preserve">Van assistants and </w:t>
            </w:r>
            <w:r w:rsidR="0035129E">
              <w:rPr>
                <w:b/>
              </w:rPr>
              <w:t>v</w:t>
            </w:r>
            <w:r>
              <w:rPr>
                <w:b/>
              </w:rPr>
              <w:t>olunteers</w:t>
            </w:r>
          </w:p>
          <w:p w14:paraId="2E29278F" w14:textId="77777777" w:rsidR="008C4188" w:rsidRDefault="00210E81">
            <w:pPr>
              <w:spacing w:after="0" w:line="259" w:lineRule="auto"/>
              <w:ind w:left="5" w:firstLine="0"/>
            </w:pPr>
            <w:r>
              <w:rPr>
                <w:b/>
              </w:rPr>
              <w:t xml:space="preserve"> </w:t>
            </w:r>
          </w:p>
        </w:tc>
      </w:tr>
    </w:tbl>
    <w:p w14:paraId="41AEB5D2" w14:textId="77777777" w:rsidR="008C4188" w:rsidRDefault="00210E81">
      <w:pPr>
        <w:spacing w:after="0" w:line="259" w:lineRule="auto"/>
        <w:ind w:left="0" w:firstLine="0"/>
      </w:pPr>
      <w:r>
        <w:t xml:space="preserve"> </w:t>
      </w:r>
    </w:p>
    <w:p w14:paraId="2347D618" w14:textId="77777777" w:rsidR="00996136" w:rsidRPr="0035129E" w:rsidRDefault="00210E81" w:rsidP="00996136">
      <w:pPr>
        <w:pBdr>
          <w:bottom w:val="single" w:sz="6" w:space="1" w:color="auto"/>
        </w:pBdr>
        <w:rPr>
          <w:b/>
          <w:bCs/>
          <w:szCs w:val="22"/>
        </w:rPr>
      </w:pPr>
      <w:r>
        <w:t xml:space="preserve"> </w:t>
      </w:r>
      <w:r w:rsidR="00996136" w:rsidRPr="0035129E">
        <w:rPr>
          <w:b/>
          <w:bCs/>
          <w:szCs w:val="22"/>
        </w:rPr>
        <w:t>Purpose of the Role</w:t>
      </w:r>
    </w:p>
    <w:p w14:paraId="15ED2998" w14:textId="77777777" w:rsidR="00996136" w:rsidRPr="0035129E" w:rsidRDefault="00996136" w:rsidP="00996136">
      <w:pPr>
        <w:pBdr>
          <w:bottom w:val="single" w:sz="6" w:space="1" w:color="auto"/>
        </w:pBdr>
        <w:rPr>
          <w:szCs w:val="22"/>
        </w:rPr>
      </w:pPr>
    </w:p>
    <w:p w14:paraId="46615BA6" w14:textId="77777777" w:rsidR="00996136" w:rsidRPr="0035129E" w:rsidRDefault="00996136" w:rsidP="00996136">
      <w:pPr>
        <w:pBdr>
          <w:bottom w:val="single" w:sz="6" w:space="1" w:color="auto"/>
        </w:pBdr>
        <w:rPr>
          <w:szCs w:val="22"/>
        </w:rPr>
      </w:pPr>
      <w:r w:rsidRPr="0035129E">
        <w:rPr>
          <w:szCs w:val="22"/>
        </w:rPr>
        <w:t>To support the Retail Team by carrying out daily warehouse operations, safely driving charity vehicles, and completing stock collections and deliveries. This role is essential in ensuring the smooth movement of donated goods and maintaining high service standards for our customers, supporters, and retail outlets.</w:t>
      </w:r>
    </w:p>
    <w:p w14:paraId="2005C852" w14:textId="77777777" w:rsidR="00996136" w:rsidRDefault="00996136" w:rsidP="00996136">
      <w:pPr>
        <w:pBdr>
          <w:bottom w:val="single" w:sz="6" w:space="1" w:color="auto"/>
        </w:pBdr>
        <w:rPr>
          <w:rFonts w:ascii="Arial" w:hAnsi="Arial" w:cs="Arial"/>
          <w:b/>
          <w:bCs/>
          <w:szCs w:val="22"/>
        </w:rPr>
      </w:pPr>
    </w:p>
    <w:p w14:paraId="66820C3C" w14:textId="60F7F20A" w:rsidR="008C4188" w:rsidRDefault="00996136" w:rsidP="0035129E">
      <w:pPr>
        <w:pBdr>
          <w:bottom w:val="single" w:sz="6" w:space="1" w:color="auto"/>
        </w:pBdr>
        <w:rPr>
          <w:b/>
          <w:bCs/>
          <w:szCs w:val="22"/>
        </w:rPr>
      </w:pPr>
      <w:r w:rsidRPr="00EE298B">
        <w:rPr>
          <w:b/>
          <w:bCs/>
          <w:szCs w:val="22"/>
        </w:rPr>
        <w:t>Please note: This role requires a good level of physical strength, including lifting furniture</w:t>
      </w:r>
      <w:r w:rsidR="0035129E" w:rsidRPr="00EE298B">
        <w:rPr>
          <w:b/>
          <w:bCs/>
          <w:szCs w:val="22"/>
        </w:rPr>
        <w:t xml:space="preserve">, </w:t>
      </w:r>
      <w:r w:rsidR="00EE298B" w:rsidRPr="00EE298B">
        <w:rPr>
          <w:b/>
          <w:bCs/>
          <w:szCs w:val="22"/>
        </w:rPr>
        <w:t xml:space="preserve">walking distances </w:t>
      </w:r>
      <w:r w:rsidRPr="00EE298B">
        <w:rPr>
          <w:b/>
          <w:bCs/>
          <w:szCs w:val="22"/>
        </w:rPr>
        <w:t xml:space="preserve">and moving </w:t>
      </w:r>
      <w:r w:rsidR="00EE298B" w:rsidRPr="00EE298B">
        <w:rPr>
          <w:b/>
          <w:bCs/>
          <w:szCs w:val="22"/>
        </w:rPr>
        <w:t xml:space="preserve">heavy </w:t>
      </w:r>
      <w:r w:rsidRPr="00EE298B">
        <w:rPr>
          <w:b/>
          <w:bCs/>
          <w:szCs w:val="22"/>
        </w:rPr>
        <w:t>goods.</w:t>
      </w:r>
    </w:p>
    <w:p w14:paraId="06BAFD86" w14:textId="77777777" w:rsidR="00EE298B" w:rsidRPr="00EE298B" w:rsidRDefault="00EE298B" w:rsidP="0035129E">
      <w:pPr>
        <w:pBdr>
          <w:bottom w:val="single" w:sz="6" w:space="1" w:color="auto"/>
        </w:pBdr>
        <w:rPr>
          <w:b/>
          <w:bCs/>
        </w:rPr>
      </w:pPr>
    </w:p>
    <w:p w14:paraId="69BC2269" w14:textId="77777777" w:rsidR="00996136" w:rsidRDefault="00996136">
      <w:pPr>
        <w:spacing w:after="0" w:line="259" w:lineRule="auto"/>
        <w:ind w:left="0" w:firstLine="0"/>
      </w:pPr>
    </w:p>
    <w:p w14:paraId="261C368F" w14:textId="77777777" w:rsidR="008C4188" w:rsidRDefault="00210E81">
      <w:pPr>
        <w:spacing w:after="0" w:line="259" w:lineRule="auto"/>
        <w:ind w:left="-5"/>
      </w:pPr>
      <w:r>
        <w:rPr>
          <w:b/>
          <w:u w:val="single" w:color="000000"/>
        </w:rPr>
        <w:t>DUTIES AND RESPONSIBILITIES:</w:t>
      </w:r>
      <w:r>
        <w:rPr>
          <w:b/>
        </w:rPr>
        <w:t xml:space="preserve"> </w:t>
      </w:r>
    </w:p>
    <w:p w14:paraId="2365E0D8" w14:textId="77777777" w:rsidR="008C4188" w:rsidRDefault="00210E81">
      <w:pPr>
        <w:spacing w:after="0" w:line="259" w:lineRule="auto"/>
        <w:ind w:left="0" w:firstLine="0"/>
      </w:pPr>
      <w:r>
        <w:rPr>
          <w:b/>
        </w:rPr>
        <w:t xml:space="preserve"> </w:t>
      </w:r>
    </w:p>
    <w:p w14:paraId="5B08F2A4" w14:textId="0B1F41ED" w:rsidR="00322922" w:rsidRPr="00B03A63" w:rsidRDefault="00210E81" w:rsidP="00322922">
      <w:pPr>
        <w:spacing w:line="259" w:lineRule="auto"/>
        <w:ind w:left="0" w:firstLine="0"/>
        <w:rPr>
          <w:b/>
          <w:bCs/>
          <w:szCs w:val="22"/>
        </w:rPr>
      </w:pPr>
      <w:r w:rsidRPr="00B03A63">
        <w:rPr>
          <w:szCs w:val="22"/>
        </w:rPr>
        <w:t xml:space="preserve"> </w:t>
      </w:r>
      <w:r w:rsidR="00322922" w:rsidRPr="00B03A63">
        <w:rPr>
          <w:b/>
          <w:bCs/>
          <w:szCs w:val="22"/>
        </w:rPr>
        <w:t>Vehicle Operations</w:t>
      </w:r>
    </w:p>
    <w:p w14:paraId="01516C8D" w14:textId="425B0B67" w:rsidR="00322922" w:rsidRPr="00322922" w:rsidRDefault="00322922" w:rsidP="00322922">
      <w:pPr>
        <w:numPr>
          <w:ilvl w:val="0"/>
          <w:numId w:val="5"/>
        </w:numPr>
        <w:spacing w:after="0" w:line="259" w:lineRule="auto"/>
        <w:rPr>
          <w:szCs w:val="22"/>
        </w:rPr>
      </w:pPr>
      <w:r w:rsidRPr="00322922">
        <w:rPr>
          <w:szCs w:val="22"/>
        </w:rPr>
        <w:t>Complete daily van checks</w:t>
      </w:r>
      <w:r w:rsidR="00B03A63">
        <w:rPr>
          <w:szCs w:val="22"/>
        </w:rPr>
        <w:t xml:space="preserve"> and </w:t>
      </w:r>
      <w:r w:rsidRPr="00322922">
        <w:rPr>
          <w:szCs w:val="22"/>
        </w:rPr>
        <w:t>record</w:t>
      </w:r>
      <w:r w:rsidR="00B03A63">
        <w:rPr>
          <w:szCs w:val="22"/>
        </w:rPr>
        <w:t>s,</w:t>
      </w:r>
      <w:r w:rsidRPr="00322922">
        <w:rPr>
          <w:szCs w:val="22"/>
        </w:rPr>
        <w:t xml:space="preserve"> maintain van cleanliness, and report issues promptly.</w:t>
      </w:r>
    </w:p>
    <w:p w14:paraId="2BBE1113" w14:textId="5C4E8C46" w:rsidR="00322922" w:rsidRPr="00322922" w:rsidRDefault="00322922" w:rsidP="00322922">
      <w:pPr>
        <w:numPr>
          <w:ilvl w:val="0"/>
          <w:numId w:val="5"/>
        </w:numPr>
        <w:spacing w:after="0" w:line="259" w:lineRule="auto"/>
        <w:rPr>
          <w:szCs w:val="22"/>
        </w:rPr>
      </w:pPr>
      <w:r w:rsidRPr="00322922">
        <w:rPr>
          <w:szCs w:val="22"/>
        </w:rPr>
        <w:t>Drive the van safely and courteously, following the Highway Code</w:t>
      </w:r>
      <w:r w:rsidR="00F87DD5">
        <w:rPr>
          <w:szCs w:val="22"/>
        </w:rPr>
        <w:t>,</w:t>
      </w:r>
      <w:r w:rsidRPr="00322922">
        <w:rPr>
          <w:szCs w:val="22"/>
        </w:rPr>
        <w:t xml:space="preserve"> all road</w:t>
      </w:r>
      <w:r w:rsidR="00F87DD5">
        <w:rPr>
          <w:szCs w:val="22"/>
        </w:rPr>
        <w:t xml:space="preserve"> </w:t>
      </w:r>
      <w:r w:rsidRPr="00322922">
        <w:rPr>
          <w:szCs w:val="22"/>
        </w:rPr>
        <w:t>/</w:t>
      </w:r>
      <w:r w:rsidR="00F87DD5">
        <w:rPr>
          <w:szCs w:val="22"/>
        </w:rPr>
        <w:t xml:space="preserve"> </w:t>
      </w:r>
      <w:r w:rsidRPr="00322922">
        <w:rPr>
          <w:szCs w:val="22"/>
        </w:rPr>
        <w:t>parking legislation.</w:t>
      </w:r>
    </w:p>
    <w:p w14:paraId="35A1D40E" w14:textId="77777777" w:rsidR="00322922" w:rsidRPr="00322922" w:rsidRDefault="00322922" w:rsidP="00322922">
      <w:pPr>
        <w:numPr>
          <w:ilvl w:val="0"/>
          <w:numId w:val="5"/>
        </w:numPr>
        <w:spacing w:after="0" w:line="259" w:lineRule="auto"/>
        <w:rPr>
          <w:szCs w:val="22"/>
        </w:rPr>
      </w:pPr>
      <w:r w:rsidRPr="00322922">
        <w:rPr>
          <w:szCs w:val="22"/>
        </w:rPr>
        <w:t>Load vans safely and correctly following all operational guidelines.</w:t>
      </w:r>
    </w:p>
    <w:p w14:paraId="4C689C24" w14:textId="77777777" w:rsidR="00DF24F2" w:rsidRDefault="00322922" w:rsidP="00DF24F2">
      <w:pPr>
        <w:numPr>
          <w:ilvl w:val="0"/>
          <w:numId w:val="5"/>
        </w:numPr>
        <w:spacing w:after="0" w:line="259" w:lineRule="auto"/>
        <w:rPr>
          <w:szCs w:val="22"/>
        </w:rPr>
      </w:pPr>
      <w:r w:rsidRPr="00322922">
        <w:rPr>
          <w:szCs w:val="22"/>
        </w:rPr>
        <w:t>Carry out recycling and waste</w:t>
      </w:r>
      <w:r w:rsidRPr="00322922">
        <w:rPr>
          <w:szCs w:val="22"/>
        </w:rPr>
        <w:noBreakHyphen/>
        <w:t>transfer</w:t>
      </w:r>
      <w:r w:rsidR="00B03A63">
        <w:rPr>
          <w:szCs w:val="22"/>
        </w:rPr>
        <w:t>s</w:t>
      </w:r>
      <w:r w:rsidRPr="00322922">
        <w:rPr>
          <w:szCs w:val="22"/>
        </w:rPr>
        <w:t>,</w:t>
      </w:r>
      <w:r w:rsidR="00B03A63">
        <w:rPr>
          <w:szCs w:val="22"/>
        </w:rPr>
        <w:t xml:space="preserve"> professionally</w:t>
      </w:r>
      <w:r w:rsidRPr="00322922">
        <w:rPr>
          <w:szCs w:val="22"/>
        </w:rPr>
        <w:t xml:space="preserve"> following site rules</w:t>
      </w:r>
      <w:r w:rsidR="00B03A63">
        <w:rPr>
          <w:szCs w:val="22"/>
        </w:rPr>
        <w:t xml:space="preserve"> and required paperwork</w:t>
      </w:r>
      <w:r w:rsidR="00C35A9C">
        <w:rPr>
          <w:szCs w:val="22"/>
        </w:rPr>
        <w:t>.</w:t>
      </w:r>
    </w:p>
    <w:p w14:paraId="436669C1" w14:textId="2D14DB42" w:rsidR="00507AD2" w:rsidRPr="00BE3056" w:rsidRDefault="00322922" w:rsidP="00DF24F2">
      <w:pPr>
        <w:numPr>
          <w:ilvl w:val="0"/>
          <w:numId w:val="5"/>
        </w:numPr>
        <w:spacing w:after="0" w:line="259" w:lineRule="auto"/>
        <w:rPr>
          <w:szCs w:val="22"/>
        </w:rPr>
      </w:pPr>
      <w:r w:rsidRPr="00322922">
        <w:rPr>
          <w:szCs w:val="22"/>
        </w:rPr>
        <w:t xml:space="preserve">Take responsibility for </w:t>
      </w:r>
      <w:r w:rsidR="00F87DD5">
        <w:rPr>
          <w:szCs w:val="22"/>
        </w:rPr>
        <w:t xml:space="preserve">the </w:t>
      </w:r>
      <w:r w:rsidR="002E59DC">
        <w:rPr>
          <w:szCs w:val="22"/>
        </w:rPr>
        <w:t xml:space="preserve">supervision and safety of </w:t>
      </w:r>
      <w:r w:rsidR="00507AD2" w:rsidRPr="00BE3056">
        <w:rPr>
          <w:bCs/>
          <w:szCs w:val="22"/>
        </w:rPr>
        <w:t>Van Assistants and Volunteer</w:t>
      </w:r>
      <w:r w:rsidR="00507AD2" w:rsidRPr="00DF24F2">
        <w:rPr>
          <w:bCs/>
          <w:szCs w:val="22"/>
        </w:rPr>
        <w:t>s</w:t>
      </w:r>
      <w:r w:rsidR="00507AD2" w:rsidRPr="00BE3056">
        <w:rPr>
          <w:bCs/>
          <w:szCs w:val="22"/>
        </w:rPr>
        <w:t>.</w:t>
      </w:r>
    </w:p>
    <w:p w14:paraId="22B77373" w14:textId="77777777" w:rsidR="00B74714" w:rsidRDefault="00B74714" w:rsidP="00B74714">
      <w:pPr>
        <w:spacing w:after="0" w:line="259" w:lineRule="auto"/>
        <w:ind w:left="0" w:firstLine="0"/>
        <w:rPr>
          <w:szCs w:val="22"/>
        </w:rPr>
      </w:pPr>
    </w:p>
    <w:p w14:paraId="67B0D2A4" w14:textId="7EE8F63D" w:rsidR="00B74714" w:rsidRPr="00B74714" w:rsidRDefault="00B74714" w:rsidP="00B74714">
      <w:pPr>
        <w:spacing w:after="0" w:line="259" w:lineRule="auto"/>
        <w:ind w:left="0" w:firstLine="0"/>
        <w:rPr>
          <w:b/>
          <w:bCs/>
          <w:szCs w:val="22"/>
        </w:rPr>
      </w:pPr>
      <w:r w:rsidRPr="00B74714">
        <w:rPr>
          <w:b/>
          <w:bCs/>
          <w:szCs w:val="22"/>
        </w:rPr>
        <w:t>Collections and Deliveries</w:t>
      </w:r>
    </w:p>
    <w:p w14:paraId="6FD64299" w14:textId="394AFF29" w:rsidR="00BE3056" w:rsidRPr="00BE3056" w:rsidRDefault="00BE3056" w:rsidP="00B74714">
      <w:pPr>
        <w:numPr>
          <w:ilvl w:val="0"/>
          <w:numId w:val="5"/>
        </w:numPr>
        <w:spacing w:after="0" w:line="259" w:lineRule="auto"/>
        <w:rPr>
          <w:szCs w:val="22"/>
        </w:rPr>
      </w:pPr>
      <w:r w:rsidRPr="00BE3056">
        <w:rPr>
          <w:bCs/>
          <w:szCs w:val="22"/>
        </w:rPr>
        <w:t>Collect donated furniture and household items from supporters’ homes, ensuring safe handling and compliance with F&amp;E checks (e.g., fire labels</w:t>
      </w:r>
      <w:r w:rsidR="002E59DC">
        <w:rPr>
          <w:bCs/>
          <w:szCs w:val="22"/>
        </w:rPr>
        <w:t>, toxic substances</w:t>
      </w:r>
      <w:r w:rsidRPr="00BE3056">
        <w:rPr>
          <w:bCs/>
          <w:szCs w:val="22"/>
        </w:rPr>
        <w:t>).</w:t>
      </w:r>
    </w:p>
    <w:p w14:paraId="7E863E94" w14:textId="77777777" w:rsidR="00A229BD" w:rsidRPr="00BE3056" w:rsidRDefault="00A229BD" w:rsidP="00A229BD">
      <w:pPr>
        <w:numPr>
          <w:ilvl w:val="0"/>
          <w:numId w:val="5"/>
        </w:numPr>
        <w:spacing w:after="0" w:line="259" w:lineRule="auto"/>
        <w:rPr>
          <w:bCs/>
          <w:szCs w:val="22"/>
        </w:rPr>
      </w:pPr>
      <w:r w:rsidRPr="00BE3056">
        <w:rPr>
          <w:bCs/>
          <w:szCs w:val="22"/>
        </w:rPr>
        <w:t>Identify Gift Aid opportunities and complete donor</w:t>
      </w:r>
      <w:r w:rsidRPr="00BE3056">
        <w:rPr>
          <w:bCs/>
          <w:szCs w:val="22"/>
        </w:rPr>
        <w:noBreakHyphen/>
        <w:t>related paperwork correctly.</w:t>
      </w:r>
    </w:p>
    <w:p w14:paraId="09C5CF70" w14:textId="3BC8222A" w:rsidR="00BE3056" w:rsidRPr="00BE3056" w:rsidRDefault="00BE3056" w:rsidP="00BE3056">
      <w:pPr>
        <w:numPr>
          <w:ilvl w:val="0"/>
          <w:numId w:val="7"/>
        </w:numPr>
        <w:spacing w:after="0" w:line="259" w:lineRule="auto"/>
        <w:rPr>
          <w:bCs/>
          <w:szCs w:val="22"/>
        </w:rPr>
      </w:pPr>
      <w:r w:rsidRPr="00BE3056">
        <w:rPr>
          <w:bCs/>
          <w:szCs w:val="22"/>
        </w:rPr>
        <w:t>Deliver furniture and items to customers’ homes</w:t>
      </w:r>
      <w:r w:rsidR="00DE57EA">
        <w:rPr>
          <w:bCs/>
          <w:szCs w:val="22"/>
        </w:rPr>
        <w:t>, operating carefully and respectfully.</w:t>
      </w:r>
    </w:p>
    <w:p w14:paraId="04B3A5E0" w14:textId="77777777" w:rsidR="00BE3056" w:rsidRDefault="00BE3056" w:rsidP="00BE3056">
      <w:pPr>
        <w:numPr>
          <w:ilvl w:val="0"/>
          <w:numId w:val="7"/>
        </w:numPr>
        <w:spacing w:after="0" w:line="259" w:lineRule="auto"/>
        <w:rPr>
          <w:bCs/>
          <w:szCs w:val="22"/>
        </w:rPr>
      </w:pPr>
      <w:r w:rsidRPr="00BE3056">
        <w:rPr>
          <w:bCs/>
          <w:szCs w:val="22"/>
        </w:rPr>
        <w:t>Transport stock between shops and warehouses, ensuring goods are undamaged and all transfer forms are completed accurately.</w:t>
      </w:r>
    </w:p>
    <w:p w14:paraId="63704C26" w14:textId="739B0718" w:rsidR="00DF24F2" w:rsidRPr="00DF24F2" w:rsidRDefault="004010C6" w:rsidP="00DF24F2">
      <w:pPr>
        <w:numPr>
          <w:ilvl w:val="0"/>
          <w:numId w:val="7"/>
        </w:numPr>
        <w:spacing w:after="0" w:line="259" w:lineRule="auto"/>
        <w:rPr>
          <w:szCs w:val="22"/>
        </w:rPr>
      </w:pPr>
      <w:r>
        <w:rPr>
          <w:bCs/>
          <w:szCs w:val="22"/>
        </w:rPr>
        <w:lastRenderedPageBreak/>
        <w:t>If</w:t>
      </w:r>
      <w:r w:rsidR="00DF24F2">
        <w:rPr>
          <w:bCs/>
          <w:szCs w:val="22"/>
        </w:rPr>
        <w:t xml:space="preserve"> required</w:t>
      </w:r>
      <w:r>
        <w:rPr>
          <w:bCs/>
          <w:szCs w:val="22"/>
        </w:rPr>
        <w:t>,</w:t>
      </w:r>
      <w:r w:rsidR="00DF24F2">
        <w:rPr>
          <w:bCs/>
          <w:szCs w:val="22"/>
        </w:rPr>
        <w:t xml:space="preserve"> d</w:t>
      </w:r>
      <w:r w:rsidR="00DF24F2" w:rsidRPr="00BE3056">
        <w:rPr>
          <w:bCs/>
          <w:szCs w:val="22"/>
        </w:rPr>
        <w:t xml:space="preserve">istribute (“bag out”) </w:t>
      </w:r>
      <w:r w:rsidR="00DF24F2" w:rsidRPr="00B74714">
        <w:rPr>
          <w:bCs/>
          <w:szCs w:val="22"/>
        </w:rPr>
        <w:t xml:space="preserve">and collect </w:t>
      </w:r>
      <w:r w:rsidR="00DF24F2" w:rsidRPr="00BE3056">
        <w:rPr>
          <w:bCs/>
          <w:szCs w:val="22"/>
        </w:rPr>
        <w:t xml:space="preserve">donation bags on assigned </w:t>
      </w:r>
      <w:r>
        <w:rPr>
          <w:bCs/>
          <w:szCs w:val="22"/>
        </w:rPr>
        <w:t xml:space="preserve">street </w:t>
      </w:r>
      <w:r w:rsidR="00DF24F2" w:rsidRPr="00BE3056">
        <w:rPr>
          <w:bCs/>
          <w:szCs w:val="22"/>
        </w:rPr>
        <w:t>routes as directed</w:t>
      </w:r>
      <w:r w:rsidR="00DF24F2" w:rsidRPr="00B74714">
        <w:rPr>
          <w:bCs/>
          <w:szCs w:val="22"/>
        </w:rPr>
        <w:t xml:space="preserve">. </w:t>
      </w:r>
      <w:r w:rsidR="00DF24F2" w:rsidRPr="00BE3056">
        <w:rPr>
          <w:bCs/>
          <w:szCs w:val="22"/>
        </w:rPr>
        <w:t>(</w:t>
      </w:r>
      <w:proofErr w:type="gramStart"/>
      <w:r w:rsidR="00DF24F2" w:rsidRPr="00BE3056">
        <w:rPr>
          <w:bCs/>
          <w:szCs w:val="22"/>
        </w:rPr>
        <w:t>typically</w:t>
      </w:r>
      <w:proofErr w:type="gramEnd"/>
      <w:r w:rsidR="00DF24F2" w:rsidRPr="00BE3056">
        <w:rPr>
          <w:bCs/>
          <w:szCs w:val="22"/>
        </w:rPr>
        <w:t xml:space="preserve"> 150–200</w:t>
      </w:r>
      <w:r>
        <w:rPr>
          <w:bCs/>
          <w:szCs w:val="22"/>
        </w:rPr>
        <w:t xml:space="preserve"> houses</w:t>
      </w:r>
      <w:r w:rsidR="00DF24F2" w:rsidRPr="00BE3056">
        <w:rPr>
          <w:bCs/>
          <w:szCs w:val="22"/>
        </w:rPr>
        <w:t xml:space="preserve"> per </w:t>
      </w:r>
      <w:r w:rsidR="00DF24F2" w:rsidRPr="00B74714">
        <w:rPr>
          <w:bCs/>
          <w:szCs w:val="22"/>
        </w:rPr>
        <w:t>route</w:t>
      </w:r>
      <w:r w:rsidR="00DF24F2" w:rsidRPr="00BE3056">
        <w:rPr>
          <w:bCs/>
          <w:szCs w:val="22"/>
        </w:rPr>
        <w:t>)</w:t>
      </w:r>
      <w:r>
        <w:rPr>
          <w:bCs/>
          <w:szCs w:val="22"/>
        </w:rPr>
        <w:t>.</w:t>
      </w:r>
    </w:p>
    <w:p w14:paraId="65DEFC28" w14:textId="77777777" w:rsidR="00DF24F2" w:rsidRDefault="00DF24F2" w:rsidP="00DF24F2">
      <w:pPr>
        <w:spacing w:after="0" w:line="259" w:lineRule="auto"/>
        <w:ind w:left="0" w:firstLine="0"/>
        <w:rPr>
          <w:bCs/>
          <w:szCs w:val="22"/>
        </w:rPr>
      </w:pPr>
    </w:p>
    <w:p w14:paraId="528A5231" w14:textId="77777777" w:rsidR="00DF24F2" w:rsidRPr="00B03A63" w:rsidRDefault="00DF24F2" w:rsidP="00DF24F2">
      <w:pPr>
        <w:spacing w:line="259" w:lineRule="auto"/>
        <w:ind w:left="0" w:firstLine="0"/>
        <w:rPr>
          <w:b/>
          <w:bCs/>
          <w:szCs w:val="22"/>
        </w:rPr>
      </w:pPr>
      <w:r w:rsidRPr="00B03A63">
        <w:rPr>
          <w:b/>
          <w:bCs/>
          <w:szCs w:val="22"/>
        </w:rPr>
        <w:t>House Clearances</w:t>
      </w:r>
    </w:p>
    <w:p w14:paraId="35811525" w14:textId="24DFA7D0" w:rsidR="002F38F9" w:rsidRPr="002F38F9" w:rsidRDefault="002F38F9" w:rsidP="00DF24F2">
      <w:pPr>
        <w:numPr>
          <w:ilvl w:val="0"/>
          <w:numId w:val="7"/>
        </w:numPr>
        <w:spacing w:after="0" w:line="259" w:lineRule="auto"/>
        <w:rPr>
          <w:szCs w:val="22"/>
        </w:rPr>
      </w:pPr>
      <w:r w:rsidRPr="002F38F9">
        <w:rPr>
          <w:bCs/>
          <w:szCs w:val="22"/>
        </w:rPr>
        <w:t>Carry out house clearances in line with Age UK East Sussex clearance procedures.</w:t>
      </w:r>
    </w:p>
    <w:p w14:paraId="3414EEC1" w14:textId="4E29FF77" w:rsidR="002F38F9" w:rsidRPr="002F38F9" w:rsidRDefault="000F3DC6" w:rsidP="002F38F9">
      <w:pPr>
        <w:numPr>
          <w:ilvl w:val="0"/>
          <w:numId w:val="8"/>
        </w:numPr>
        <w:spacing w:after="0" w:line="259" w:lineRule="auto"/>
        <w:rPr>
          <w:bCs/>
          <w:szCs w:val="22"/>
        </w:rPr>
      </w:pPr>
      <w:r>
        <w:rPr>
          <w:bCs/>
          <w:szCs w:val="22"/>
        </w:rPr>
        <w:t>V</w:t>
      </w:r>
      <w:r w:rsidR="002F38F9" w:rsidRPr="002F38F9">
        <w:rPr>
          <w:bCs/>
          <w:szCs w:val="22"/>
        </w:rPr>
        <w:t xml:space="preserve">erify authority to donate and </w:t>
      </w:r>
      <w:r w:rsidR="003E4584">
        <w:rPr>
          <w:bCs/>
          <w:szCs w:val="22"/>
        </w:rPr>
        <w:t xml:space="preserve">any required </w:t>
      </w:r>
      <w:r w:rsidR="002F38F9" w:rsidRPr="002F38F9">
        <w:rPr>
          <w:bCs/>
          <w:szCs w:val="22"/>
        </w:rPr>
        <w:t>clearance documentation.</w:t>
      </w:r>
    </w:p>
    <w:p w14:paraId="22183270" w14:textId="1F92D22A" w:rsidR="002F38F9" w:rsidRPr="002F38F9" w:rsidRDefault="002F38F9" w:rsidP="002F38F9">
      <w:pPr>
        <w:numPr>
          <w:ilvl w:val="0"/>
          <w:numId w:val="8"/>
        </w:numPr>
        <w:spacing w:after="0" w:line="259" w:lineRule="auto"/>
        <w:rPr>
          <w:bCs/>
          <w:szCs w:val="22"/>
        </w:rPr>
      </w:pPr>
      <w:r w:rsidRPr="002F38F9">
        <w:rPr>
          <w:bCs/>
          <w:szCs w:val="22"/>
        </w:rPr>
        <w:t>Pack, label, and load items carefully and respectfully, including clearing lofts</w:t>
      </w:r>
      <w:r w:rsidR="000F3DC6">
        <w:rPr>
          <w:bCs/>
          <w:szCs w:val="22"/>
        </w:rPr>
        <w:t xml:space="preserve"> </w:t>
      </w:r>
      <w:r w:rsidRPr="002F38F9">
        <w:rPr>
          <w:bCs/>
          <w:szCs w:val="22"/>
        </w:rPr>
        <w:t>and outbuildings.</w:t>
      </w:r>
    </w:p>
    <w:p w14:paraId="1553C1BD" w14:textId="0E80DB4A" w:rsidR="002F38F9" w:rsidRPr="002F38F9" w:rsidRDefault="002F38F9" w:rsidP="002F38F9">
      <w:pPr>
        <w:numPr>
          <w:ilvl w:val="0"/>
          <w:numId w:val="8"/>
        </w:numPr>
        <w:spacing w:after="0" w:line="259" w:lineRule="auto"/>
        <w:rPr>
          <w:bCs/>
          <w:szCs w:val="22"/>
        </w:rPr>
      </w:pPr>
      <w:r w:rsidRPr="002F38F9">
        <w:rPr>
          <w:bCs/>
          <w:szCs w:val="22"/>
        </w:rPr>
        <w:t>Create accurate inventor</w:t>
      </w:r>
      <w:r w:rsidR="000F3DC6">
        <w:rPr>
          <w:bCs/>
          <w:szCs w:val="22"/>
        </w:rPr>
        <w:t>ies</w:t>
      </w:r>
      <w:r w:rsidRPr="002F38F9">
        <w:rPr>
          <w:bCs/>
          <w:szCs w:val="22"/>
        </w:rPr>
        <w:t xml:space="preserve"> using the House Clearance </w:t>
      </w:r>
      <w:r w:rsidR="003E4584">
        <w:rPr>
          <w:bCs/>
          <w:szCs w:val="22"/>
        </w:rPr>
        <w:t>forms</w:t>
      </w:r>
      <w:r w:rsidRPr="002F38F9">
        <w:rPr>
          <w:bCs/>
          <w:szCs w:val="22"/>
        </w:rPr>
        <w:t xml:space="preserve"> and follow all risk assessments and handling guidelines.</w:t>
      </w:r>
    </w:p>
    <w:p w14:paraId="086CD552" w14:textId="77777777" w:rsidR="00CA626B" w:rsidRDefault="002F38F9" w:rsidP="00CA626B">
      <w:pPr>
        <w:numPr>
          <w:ilvl w:val="0"/>
          <w:numId w:val="8"/>
        </w:numPr>
        <w:spacing w:after="0" w:line="259" w:lineRule="auto"/>
        <w:rPr>
          <w:bCs/>
          <w:szCs w:val="22"/>
        </w:rPr>
      </w:pPr>
      <w:r w:rsidRPr="002F38F9">
        <w:rPr>
          <w:bCs/>
          <w:szCs w:val="22"/>
        </w:rPr>
        <w:t xml:space="preserve">Sign </w:t>
      </w:r>
      <w:r w:rsidR="000F3DC6">
        <w:rPr>
          <w:bCs/>
          <w:szCs w:val="22"/>
        </w:rPr>
        <w:t xml:space="preserve">over </w:t>
      </w:r>
      <w:r w:rsidRPr="002F38F9">
        <w:rPr>
          <w:bCs/>
          <w:szCs w:val="22"/>
        </w:rPr>
        <w:t>all clearance items back into the warehouse to ensure full accountability.</w:t>
      </w:r>
    </w:p>
    <w:p w14:paraId="2D1B7D5E" w14:textId="1E2830AF" w:rsidR="00CA626B" w:rsidRPr="007D6663" w:rsidRDefault="002F38F9" w:rsidP="00CA626B">
      <w:pPr>
        <w:numPr>
          <w:ilvl w:val="0"/>
          <w:numId w:val="8"/>
        </w:numPr>
        <w:spacing w:after="0" w:line="259" w:lineRule="auto"/>
        <w:ind w:left="360" w:firstLine="0"/>
        <w:rPr>
          <w:rFonts w:eastAsia="Times New Roman"/>
          <w:color w:val="auto"/>
          <w:kern w:val="0"/>
          <w14:ligatures w14:val="none"/>
        </w:rPr>
      </w:pPr>
      <w:r w:rsidRPr="002F38F9">
        <w:t xml:space="preserve">Liaise with the Warehouse </w:t>
      </w:r>
      <w:r w:rsidR="003E4584">
        <w:t xml:space="preserve">Duty </w:t>
      </w:r>
      <w:r w:rsidRPr="002F38F9">
        <w:t>Manager regarding issues, risks, or support during clearances.</w:t>
      </w:r>
    </w:p>
    <w:p w14:paraId="78E52A4A" w14:textId="77777777" w:rsidR="007D6663" w:rsidRDefault="007D6663" w:rsidP="007D6663">
      <w:pPr>
        <w:pStyle w:val="NoSpacing"/>
        <w:ind w:left="0" w:firstLine="0"/>
      </w:pPr>
    </w:p>
    <w:p w14:paraId="41D2877F" w14:textId="392FC6AA" w:rsidR="007D6663" w:rsidRPr="007D6663" w:rsidRDefault="007D6663" w:rsidP="007D6663">
      <w:pPr>
        <w:pStyle w:val="NoSpacing"/>
        <w:ind w:left="0" w:firstLine="0"/>
        <w:rPr>
          <w:b/>
          <w:bCs/>
        </w:rPr>
      </w:pPr>
      <w:r w:rsidRPr="007D6663">
        <w:rPr>
          <w:b/>
          <w:bCs/>
        </w:rPr>
        <w:t>Warehouse Operations</w:t>
      </w:r>
    </w:p>
    <w:p w14:paraId="5D528E32" w14:textId="77777777" w:rsidR="000E775F" w:rsidRDefault="000E775F" w:rsidP="00F52B10">
      <w:pPr>
        <w:numPr>
          <w:ilvl w:val="0"/>
          <w:numId w:val="8"/>
        </w:numPr>
        <w:spacing w:after="0" w:line="259" w:lineRule="auto"/>
        <w:ind w:left="360" w:firstLine="0"/>
        <w:rPr>
          <w:rFonts w:eastAsia="Times New Roman"/>
          <w:color w:val="auto"/>
          <w:kern w:val="0"/>
          <w14:ligatures w14:val="none"/>
        </w:rPr>
      </w:pPr>
      <w:r>
        <w:rPr>
          <w:rFonts w:eastAsia="Times New Roman"/>
          <w:color w:val="auto"/>
          <w:kern w:val="0"/>
          <w14:ligatures w14:val="none"/>
        </w:rPr>
        <w:t>Assist in keeping yard and recycling areas clean and hazard free, moving, cleaning items as required</w:t>
      </w:r>
    </w:p>
    <w:p w14:paraId="380AB58A" w14:textId="7FDDA5AE" w:rsidR="007D6663" w:rsidRDefault="009C2A27" w:rsidP="000E775F">
      <w:pPr>
        <w:numPr>
          <w:ilvl w:val="0"/>
          <w:numId w:val="8"/>
        </w:numPr>
        <w:spacing w:after="0" w:line="259" w:lineRule="auto"/>
        <w:ind w:left="360" w:firstLine="0"/>
        <w:rPr>
          <w:rFonts w:eastAsia="Times New Roman"/>
          <w:color w:val="auto"/>
          <w:kern w:val="0"/>
          <w14:ligatures w14:val="none"/>
        </w:rPr>
      </w:pPr>
      <w:r w:rsidRPr="00F52B10">
        <w:rPr>
          <w:rFonts w:eastAsia="Times New Roman"/>
          <w:color w:val="auto"/>
          <w:kern w:val="0"/>
          <w14:ligatures w14:val="none"/>
        </w:rPr>
        <w:t xml:space="preserve">Maintain a clean, safe, organised </w:t>
      </w:r>
      <w:r w:rsidR="000E775F">
        <w:rPr>
          <w:rFonts w:eastAsia="Times New Roman"/>
          <w:color w:val="auto"/>
          <w:kern w:val="0"/>
          <w14:ligatures w14:val="none"/>
        </w:rPr>
        <w:t xml:space="preserve">internal </w:t>
      </w:r>
      <w:r w:rsidRPr="00F52B10">
        <w:rPr>
          <w:rFonts w:eastAsia="Times New Roman"/>
          <w:color w:val="auto"/>
          <w:kern w:val="0"/>
          <w14:ligatures w14:val="none"/>
        </w:rPr>
        <w:t>warehouse environment, following health &amp; safety</w:t>
      </w:r>
      <w:r w:rsidR="000E775F">
        <w:rPr>
          <w:rFonts w:eastAsia="Times New Roman"/>
          <w:color w:val="auto"/>
          <w:kern w:val="0"/>
          <w14:ligatures w14:val="none"/>
        </w:rPr>
        <w:t xml:space="preserve"> and </w:t>
      </w:r>
      <w:r w:rsidRPr="00F52B10">
        <w:rPr>
          <w:rFonts w:eastAsia="Times New Roman"/>
          <w:color w:val="auto"/>
          <w:kern w:val="0"/>
          <w14:ligatures w14:val="none"/>
        </w:rPr>
        <w:t>manual</w:t>
      </w:r>
      <w:r w:rsidR="000E775F">
        <w:rPr>
          <w:rFonts w:eastAsia="Times New Roman"/>
          <w:color w:val="auto"/>
          <w:kern w:val="0"/>
          <w14:ligatures w14:val="none"/>
        </w:rPr>
        <w:t xml:space="preserve"> </w:t>
      </w:r>
      <w:r w:rsidRPr="000E775F">
        <w:rPr>
          <w:rFonts w:eastAsia="Times New Roman"/>
          <w:color w:val="auto"/>
          <w:kern w:val="0"/>
          <w14:ligatures w14:val="none"/>
        </w:rPr>
        <w:t>handling</w:t>
      </w:r>
      <w:r w:rsidR="00F52B10" w:rsidRPr="000E775F">
        <w:rPr>
          <w:rFonts w:eastAsia="Times New Roman"/>
          <w:color w:val="auto"/>
          <w:kern w:val="0"/>
          <w14:ligatures w14:val="none"/>
        </w:rPr>
        <w:t xml:space="preserve"> procedures</w:t>
      </w:r>
      <w:r w:rsidRPr="000E775F">
        <w:rPr>
          <w:rFonts w:eastAsia="Times New Roman"/>
          <w:color w:val="auto"/>
          <w:kern w:val="0"/>
          <w14:ligatures w14:val="none"/>
        </w:rPr>
        <w:t>.</w:t>
      </w:r>
    </w:p>
    <w:p w14:paraId="3406F3F5" w14:textId="7AC19391" w:rsidR="000E775F" w:rsidRDefault="000E775F" w:rsidP="000E775F">
      <w:pPr>
        <w:numPr>
          <w:ilvl w:val="0"/>
          <w:numId w:val="8"/>
        </w:numPr>
        <w:spacing w:after="0" w:line="259" w:lineRule="auto"/>
        <w:ind w:left="360" w:firstLine="0"/>
        <w:rPr>
          <w:rFonts w:eastAsia="Times New Roman"/>
          <w:color w:val="auto"/>
          <w:kern w:val="0"/>
          <w14:ligatures w14:val="none"/>
        </w:rPr>
      </w:pPr>
      <w:r>
        <w:rPr>
          <w:rFonts w:eastAsia="Times New Roman"/>
          <w:color w:val="auto"/>
          <w:kern w:val="0"/>
          <w14:ligatures w14:val="none"/>
        </w:rPr>
        <w:t xml:space="preserve">Support the warehouse </w:t>
      </w:r>
      <w:r w:rsidR="003A36E8">
        <w:rPr>
          <w:rFonts w:eastAsia="Times New Roman"/>
          <w:color w:val="auto"/>
          <w:kern w:val="0"/>
          <w14:ligatures w14:val="none"/>
        </w:rPr>
        <w:t>managers as required to move items around the warehouse.</w:t>
      </w:r>
    </w:p>
    <w:p w14:paraId="1395CCF9" w14:textId="6B7DC4AF" w:rsidR="003A36E8" w:rsidRPr="000E775F" w:rsidRDefault="003A36E8" w:rsidP="000E775F">
      <w:pPr>
        <w:numPr>
          <w:ilvl w:val="0"/>
          <w:numId w:val="8"/>
        </w:numPr>
        <w:spacing w:after="0" w:line="259" w:lineRule="auto"/>
        <w:ind w:left="360" w:firstLine="0"/>
        <w:rPr>
          <w:rFonts w:eastAsia="Times New Roman"/>
          <w:color w:val="auto"/>
          <w:kern w:val="0"/>
          <w14:ligatures w14:val="none"/>
        </w:rPr>
      </w:pPr>
      <w:r>
        <w:rPr>
          <w:rFonts w:eastAsia="Times New Roman"/>
          <w:color w:val="auto"/>
          <w:kern w:val="0"/>
          <w14:ligatures w14:val="none"/>
        </w:rPr>
        <w:t>Ensure all items are correctly labelled and stored, such as mattresses in covers, at all times.</w:t>
      </w:r>
    </w:p>
    <w:p w14:paraId="420655C5" w14:textId="77777777" w:rsidR="009C2A27" w:rsidRPr="00B03A63" w:rsidRDefault="009C2A27">
      <w:pPr>
        <w:spacing w:after="0" w:line="259" w:lineRule="auto"/>
        <w:ind w:left="0" w:firstLine="0"/>
        <w:rPr>
          <w:szCs w:val="22"/>
        </w:rPr>
      </w:pPr>
    </w:p>
    <w:p w14:paraId="572685DD" w14:textId="350890D5" w:rsidR="00CE3A69" w:rsidRPr="00CE3A69" w:rsidRDefault="00B03A63" w:rsidP="00CE3A69">
      <w:pPr>
        <w:spacing w:after="0" w:line="259" w:lineRule="auto"/>
        <w:ind w:left="0" w:firstLine="0"/>
        <w:rPr>
          <w:b/>
          <w:bCs/>
          <w:szCs w:val="22"/>
        </w:rPr>
      </w:pPr>
      <w:r>
        <w:rPr>
          <w:b/>
          <w:bCs/>
          <w:szCs w:val="22"/>
        </w:rPr>
        <w:t>Other</w:t>
      </w:r>
    </w:p>
    <w:p w14:paraId="7BEA4A8B" w14:textId="77777777" w:rsidR="00CE3A69" w:rsidRPr="00CE3A69" w:rsidRDefault="00CE3A69" w:rsidP="00CE3A69">
      <w:pPr>
        <w:numPr>
          <w:ilvl w:val="0"/>
          <w:numId w:val="11"/>
        </w:numPr>
        <w:spacing w:after="0" w:line="259" w:lineRule="auto"/>
        <w:rPr>
          <w:szCs w:val="22"/>
        </w:rPr>
      </w:pPr>
      <w:r w:rsidRPr="00CE3A69">
        <w:rPr>
          <w:szCs w:val="22"/>
        </w:rPr>
        <w:t>Work within all Age UK East Sussex policies including equal opportunities, confidentiality, safeguarding, and health &amp; safety.</w:t>
      </w:r>
    </w:p>
    <w:p w14:paraId="663ABFD6" w14:textId="77777777" w:rsidR="00CE3A69" w:rsidRPr="00CE3A69" w:rsidRDefault="00CE3A69" w:rsidP="00CE3A69">
      <w:pPr>
        <w:numPr>
          <w:ilvl w:val="0"/>
          <w:numId w:val="11"/>
        </w:numPr>
        <w:spacing w:after="0" w:line="259" w:lineRule="auto"/>
        <w:rPr>
          <w:szCs w:val="22"/>
        </w:rPr>
      </w:pPr>
      <w:r w:rsidRPr="00CE3A69">
        <w:rPr>
          <w:szCs w:val="22"/>
        </w:rPr>
        <w:t>Be flexible in adjusting working arrangements to attend meetings, support events, and cover staff sickness or annual leave.</w:t>
      </w:r>
    </w:p>
    <w:p w14:paraId="76DE72FE" w14:textId="77777777" w:rsidR="00CE3A69" w:rsidRPr="00CE3A69" w:rsidRDefault="00CE3A69" w:rsidP="00CE3A69">
      <w:pPr>
        <w:numPr>
          <w:ilvl w:val="0"/>
          <w:numId w:val="11"/>
        </w:numPr>
        <w:spacing w:after="0" w:line="259" w:lineRule="auto"/>
        <w:rPr>
          <w:szCs w:val="22"/>
        </w:rPr>
      </w:pPr>
      <w:r w:rsidRPr="00CE3A69">
        <w:rPr>
          <w:szCs w:val="22"/>
        </w:rPr>
        <w:t>Work within our quality frameworks (ISO9001 and Quality Counts).</w:t>
      </w:r>
    </w:p>
    <w:p w14:paraId="4EEE7CF3" w14:textId="77777777" w:rsidR="00CE3A69" w:rsidRPr="00CE3A69" w:rsidRDefault="00CE3A69" w:rsidP="00CE3A69">
      <w:pPr>
        <w:numPr>
          <w:ilvl w:val="0"/>
          <w:numId w:val="11"/>
        </w:numPr>
        <w:spacing w:after="0" w:line="259" w:lineRule="auto"/>
        <w:rPr>
          <w:szCs w:val="22"/>
        </w:rPr>
      </w:pPr>
      <w:r w:rsidRPr="00CE3A69">
        <w:rPr>
          <w:szCs w:val="22"/>
        </w:rPr>
        <w:t>Cross</w:t>
      </w:r>
      <w:r w:rsidRPr="00CE3A69">
        <w:rPr>
          <w:szCs w:val="22"/>
        </w:rPr>
        <w:noBreakHyphen/>
        <w:t>promote all Age UK East Sussex services, products, and commercial activities.</w:t>
      </w:r>
    </w:p>
    <w:p w14:paraId="79E069AD" w14:textId="3B7A27EB" w:rsidR="005C7941" w:rsidRPr="005C7941" w:rsidRDefault="005C7941" w:rsidP="005C7941">
      <w:pPr>
        <w:spacing w:before="100" w:beforeAutospacing="1" w:after="100" w:afterAutospacing="1" w:line="300" w:lineRule="atLeast"/>
        <w:ind w:left="0" w:firstLine="0"/>
        <w:outlineLvl w:val="0"/>
        <w:rPr>
          <w:rFonts w:eastAsia="Times New Roman"/>
          <w:b/>
          <w:bCs/>
          <w:color w:val="auto"/>
          <w:kern w:val="36"/>
          <w:szCs w:val="22"/>
          <w14:ligatures w14:val="none"/>
        </w:rPr>
      </w:pPr>
      <w:r w:rsidRPr="005C7941">
        <w:rPr>
          <w:rFonts w:eastAsia="Times New Roman"/>
          <w:b/>
          <w:bCs/>
          <w:color w:val="auto"/>
          <w:kern w:val="36"/>
          <w:szCs w:val="22"/>
          <w14:ligatures w14:val="none"/>
        </w:rPr>
        <w:t>T</w:t>
      </w:r>
      <w:r w:rsidR="00B03A63">
        <w:rPr>
          <w:rFonts w:eastAsia="Times New Roman"/>
          <w:b/>
          <w:bCs/>
          <w:color w:val="auto"/>
          <w:kern w:val="36"/>
          <w:szCs w:val="22"/>
          <w14:ligatures w14:val="none"/>
        </w:rPr>
        <w:t>raining</w:t>
      </w:r>
    </w:p>
    <w:p w14:paraId="31431AF8" w14:textId="77777777" w:rsidR="005C7941" w:rsidRPr="005C7941" w:rsidRDefault="005C7941" w:rsidP="005C7941">
      <w:pPr>
        <w:numPr>
          <w:ilvl w:val="0"/>
          <w:numId w:val="12"/>
        </w:numPr>
        <w:spacing w:before="100" w:beforeAutospacing="1" w:after="100" w:afterAutospacing="1" w:line="300" w:lineRule="atLeast"/>
        <w:rPr>
          <w:rFonts w:eastAsia="Times New Roman"/>
          <w:color w:val="auto"/>
          <w:kern w:val="0"/>
          <w:szCs w:val="22"/>
          <w14:ligatures w14:val="none"/>
        </w:rPr>
      </w:pPr>
      <w:r w:rsidRPr="005C7941">
        <w:rPr>
          <w:rFonts w:eastAsia="Times New Roman"/>
          <w:color w:val="auto"/>
          <w:kern w:val="0"/>
          <w:szCs w:val="22"/>
          <w14:ligatures w14:val="none"/>
        </w:rPr>
        <w:t>Complete mandatory and role</w:t>
      </w:r>
      <w:r w:rsidRPr="005C7941">
        <w:rPr>
          <w:rFonts w:eastAsia="Times New Roman"/>
          <w:color w:val="auto"/>
          <w:kern w:val="0"/>
          <w:szCs w:val="22"/>
          <w14:ligatures w14:val="none"/>
        </w:rPr>
        <w:noBreakHyphen/>
        <w:t xml:space="preserve">specific training as agreed with your </w:t>
      </w:r>
      <w:proofErr w:type="gramStart"/>
      <w:r w:rsidRPr="005C7941">
        <w:rPr>
          <w:rFonts w:eastAsia="Times New Roman"/>
          <w:color w:val="auto"/>
          <w:kern w:val="0"/>
          <w:szCs w:val="22"/>
          <w14:ligatures w14:val="none"/>
        </w:rPr>
        <w:t>Manager</w:t>
      </w:r>
      <w:proofErr w:type="gramEnd"/>
      <w:r w:rsidRPr="005C7941">
        <w:rPr>
          <w:rFonts w:eastAsia="Times New Roman"/>
          <w:color w:val="auto"/>
          <w:kern w:val="0"/>
          <w:szCs w:val="22"/>
          <w14:ligatures w14:val="none"/>
        </w:rPr>
        <w:t>.</w:t>
      </w:r>
    </w:p>
    <w:p w14:paraId="766E5F27" w14:textId="77777777" w:rsidR="005C7941" w:rsidRPr="005C7941" w:rsidRDefault="005C7941" w:rsidP="005C7941">
      <w:pPr>
        <w:numPr>
          <w:ilvl w:val="0"/>
          <w:numId w:val="12"/>
        </w:numPr>
        <w:spacing w:before="100" w:beforeAutospacing="1" w:after="100" w:afterAutospacing="1" w:line="300" w:lineRule="atLeast"/>
        <w:rPr>
          <w:rFonts w:eastAsia="Times New Roman"/>
          <w:color w:val="auto"/>
          <w:kern w:val="0"/>
          <w:szCs w:val="22"/>
          <w14:ligatures w14:val="none"/>
        </w:rPr>
      </w:pPr>
      <w:r w:rsidRPr="005C7941">
        <w:rPr>
          <w:rFonts w:eastAsia="Times New Roman"/>
          <w:color w:val="auto"/>
          <w:kern w:val="0"/>
          <w:szCs w:val="22"/>
          <w14:ligatures w14:val="none"/>
        </w:rPr>
        <w:t>Be committed to ongoing professional development.</w:t>
      </w:r>
    </w:p>
    <w:p w14:paraId="03454AD1" w14:textId="77777777" w:rsidR="005C7941" w:rsidRPr="005C7941" w:rsidRDefault="005C7941" w:rsidP="005C7941">
      <w:pPr>
        <w:numPr>
          <w:ilvl w:val="0"/>
          <w:numId w:val="12"/>
        </w:numPr>
        <w:spacing w:before="100" w:beforeAutospacing="1" w:after="100" w:afterAutospacing="1" w:line="300" w:lineRule="atLeast"/>
        <w:rPr>
          <w:rFonts w:eastAsia="Times New Roman"/>
          <w:color w:val="auto"/>
          <w:kern w:val="0"/>
          <w:szCs w:val="22"/>
          <w14:ligatures w14:val="none"/>
        </w:rPr>
      </w:pPr>
      <w:r w:rsidRPr="005C7941">
        <w:rPr>
          <w:rFonts w:eastAsia="Times New Roman"/>
          <w:color w:val="auto"/>
          <w:kern w:val="0"/>
          <w:szCs w:val="22"/>
          <w14:ligatures w14:val="none"/>
        </w:rPr>
        <w:t>Work additional days where required to complete training on procedures and organisational practices.</w:t>
      </w:r>
    </w:p>
    <w:p w14:paraId="5A8D6A87" w14:textId="77777777" w:rsidR="008C4188" w:rsidRDefault="00210E81" w:rsidP="005C7941">
      <w:pPr>
        <w:spacing w:after="0" w:line="259" w:lineRule="auto"/>
        <w:ind w:left="0" w:firstLine="0"/>
      </w:pPr>
      <w:r>
        <w:t xml:space="preserve"> </w:t>
      </w:r>
    </w:p>
    <w:p w14:paraId="7E3CAB55" w14:textId="77777777" w:rsidR="008C4188" w:rsidRDefault="00210E81">
      <w:pPr>
        <w:spacing w:after="0" w:line="259" w:lineRule="auto"/>
        <w:ind w:left="-5"/>
      </w:pPr>
      <w:r>
        <w:rPr>
          <w:b/>
          <w:u w:val="single" w:color="000000"/>
        </w:rPr>
        <w:t>Changes to this document</w:t>
      </w:r>
      <w:r>
        <w:rPr>
          <w:b/>
        </w:rPr>
        <w:t xml:space="preserve"> </w:t>
      </w:r>
    </w:p>
    <w:p w14:paraId="7885EA77" w14:textId="77777777" w:rsidR="008C4188" w:rsidRDefault="00210E81">
      <w:pPr>
        <w:spacing w:after="0" w:line="259" w:lineRule="auto"/>
        <w:ind w:left="0" w:firstLine="0"/>
      </w:pPr>
      <w:r>
        <w:rPr>
          <w:b/>
        </w:rPr>
        <w:t xml:space="preserve"> </w:t>
      </w:r>
    </w:p>
    <w:p w14:paraId="4480CA8C" w14:textId="77777777" w:rsidR="008C4188" w:rsidRDefault="00210E81">
      <w:pPr>
        <w:numPr>
          <w:ilvl w:val="0"/>
          <w:numId w:val="3"/>
        </w:numPr>
        <w:ind w:hanging="361"/>
      </w:pPr>
      <w:r>
        <w:t xml:space="preserve">Age UK East Sussex intends to review this document on an annual basis to best suit the changing nature of the role as the service develops. Any changes will be made by mutual agreement. </w:t>
      </w:r>
    </w:p>
    <w:p w14:paraId="1BE72551" w14:textId="77777777" w:rsidR="008C4188" w:rsidRDefault="00210E81">
      <w:pPr>
        <w:spacing w:after="0" w:line="259" w:lineRule="auto"/>
        <w:ind w:left="0" w:firstLine="0"/>
      </w:pPr>
      <w:r>
        <w:t xml:space="preserve"> </w:t>
      </w:r>
    </w:p>
    <w:p w14:paraId="076E541B" w14:textId="1EC3CA43" w:rsidR="008C4188" w:rsidRDefault="00210E81">
      <w:pPr>
        <w:spacing w:after="0" w:line="259" w:lineRule="auto"/>
        <w:ind w:left="0" w:firstLine="0"/>
      </w:pPr>
      <w:r>
        <w:t xml:space="preserve"> </w:t>
      </w:r>
    </w:p>
    <w:p w14:paraId="3D9A581D" w14:textId="796773B7" w:rsidR="00E0162B" w:rsidRDefault="00E0162B">
      <w:pPr>
        <w:spacing w:after="160" w:line="278" w:lineRule="auto"/>
        <w:ind w:left="0" w:firstLine="0"/>
      </w:pPr>
      <w:r>
        <w:br w:type="page"/>
      </w:r>
    </w:p>
    <w:p w14:paraId="10CF2D8B" w14:textId="77777777" w:rsidR="00513F85" w:rsidRDefault="00513F85">
      <w:pPr>
        <w:spacing w:after="0" w:line="259" w:lineRule="auto"/>
        <w:ind w:left="0" w:firstLine="0"/>
      </w:pPr>
    </w:p>
    <w:p w14:paraId="2E9D4F20" w14:textId="77777777" w:rsidR="008C4188" w:rsidRDefault="00210E81">
      <w:pPr>
        <w:spacing w:after="0" w:line="259" w:lineRule="auto"/>
        <w:ind w:left="0" w:right="3886" w:firstLine="0"/>
        <w:jc w:val="right"/>
      </w:pPr>
      <w:r>
        <w:rPr>
          <w:b/>
        </w:rPr>
        <w:t xml:space="preserve">Person Specification </w:t>
      </w:r>
    </w:p>
    <w:p w14:paraId="63F144C2" w14:textId="77777777" w:rsidR="008C4188" w:rsidRDefault="00210E81">
      <w:pPr>
        <w:spacing w:after="0" w:line="259" w:lineRule="auto"/>
        <w:ind w:left="0" w:right="4761" w:firstLine="0"/>
        <w:jc w:val="right"/>
      </w:pPr>
      <w:r>
        <w:rPr>
          <w:b/>
        </w:rPr>
        <w:t xml:space="preserve"> </w:t>
      </w:r>
    </w:p>
    <w:tbl>
      <w:tblPr>
        <w:tblStyle w:val="TableGrid"/>
        <w:tblW w:w="9364" w:type="dxa"/>
        <w:tblInd w:w="5" w:type="dxa"/>
        <w:tblCellMar>
          <w:top w:w="45" w:type="dxa"/>
          <w:left w:w="105" w:type="dxa"/>
          <w:right w:w="66" w:type="dxa"/>
        </w:tblCellMar>
        <w:tblLook w:val="04A0" w:firstRow="1" w:lastRow="0" w:firstColumn="1" w:lastColumn="0" w:noHBand="0" w:noVBand="1"/>
      </w:tblPr>
      <w:tblGrid>
        <w:gridCol w:w="1811"/>
        <w:gridCol w:w="3826"/>
        <w:gridCol w:w="1421"/>
        <w:gridCol w:w="2306"/>
      </w:tblGrid>
      <w:tr w:rsidR="008C4188" w14:paraId="179582C8" w14:textId="77777777">
        <w:trPr>
          <w:trHeight w:val="796"/>
        </w:trPr>
        <w:tc>
          <w:tcPr>
            <w:tcW w:w="1811" w:type="dxa"/>
            <w:tcBorders>
              <w:top w:val="single" w:sz="4" w:space="0" w:color="B8CCE4"/>
              <w:left w:val="single" w:sz="4" w:space="0" w:color="B8CCE4"/>
              <w:bottom w:val="single" w:sz="12" w:space="0" w:color="95B3D7"/>
              <w:right w:val="single" w:sz="4" w:space="0" w:color="B8CCE4"/>
            </w:tcBorders>
          </w:tcPr>
          <w:p w14:paraId="39E7A0EA" w14:textId="77777777" w:rsidR="008C4188" w:rsidRDefault="00210E81">
            <w:pPr>
              <w:spacing w:after="0" w:line="259" w:lineRule="auto"/>
              <w:ind w:left="0" w:right="46" w:firstLine="0"/>
              <w:jc w:val="center"/>
            </w:pPr>
            <w:r>
              <w:rPr>
                <w:b/>
              </w:rPr>
              <w:t xml:space="preserve">Attribute </w:t>
            </w:r>
          </w:p>
        </w:tc>
        <w:tc>
          <w:tcPr>
            <w:tcW w:w="3826" w:type="dxa"/>
            <w:tcBorders>
              <w:top w:val="single" w:sz="4" w:space="0" w:color="B8CCE4"/>
              <w:left w:val="single" w:sz="4" w:space="0" w:color="B8CCE4"/>
              <w:bottom w:val="single" w:sz="12" w:space="0" w:color="95B3D7"/>
              <w:right w:val="single" w:sz="4" w:space="0" w:color="B8CCE4"/>
            </w:tcBorders>
          </w:tcPr>
          <w:p w14:paraId="06151411" w14:textId="77777777" w:rsidR="008C4188" w:rsidRDefault="00210E81">
            <w:pPr>
              <w:spacing w:after="0" w:line="259" w:lineRule="auto"/>
              <w:ind w:left="0" w:right="46" w:firstLine="0"/>
              <w:jc w:val="center"/>
            </w:pPr>
            <w:r>
              <w:rPr>
                <w:b/>
              </w:rPr>
              <w:t xml:space="preserve">Quality </w:t>
            </w:r>
          </w:p>
        </w:tc>
        <w:tc>
          <w:tcPr>
            <w:tcW w:w="1421" w:type="dxa"/>
            <w:tcBorders>
              <w:top w:val="single" w:sz="4" w:space="0" w:color="B8CCE4"/>
              <w:left w:val="single" w:sz="4" w:space="0" w:color="B8CCE4"/>
              <w:bottom w:val="single" w:sz="12" w:space="0" w:color="95B3D7"/>
              <w:right w:val="single" w:sz="4" w:space="0" w:color="B8CCE4"/>
            </w:tcBorders>
          </w:tcPr>
          <w:p w14:paraId="71AF8898" w14:textId="77777777" w:rsidR="008C4188" w:rsidRDefault="00210E81">
            <w:pPr>
              <w:spacing w:after="0" w:line="259" w:lineRule="auto"/>
              <w:ind w:left="0" w:firstLine="0"/>
              <w:jc w:val="center"/>
            </w:pPr>
            <w:r>
              <w:rPr>
                <w:b/>
              </w:rPr>
              <w:t xml:space="preserve">Essential/ Desirable </w:t>
            </w:r>
          </w:p>
        </w:tc>
        <w:tc>
          <w:tcPr>
            <w:tcW w:w="2306" w:type="dxa"/>
            <w:tcBorders>
              <w:top w:val="single" w:sz="4" w:space="0" w:color="B8CCE4"/>
              <w:left w:val="single" w:sz="4" w:space="0" w:color="B8CCE4"/>
              <w:bottom w:val="single" w:sz="12" w:space="0" w:color="95B3D7"/>
              <w:right w:val="single" w:sz="4" w:space="0" w:color="B8CCE4"/>
            </w:tcBorders>
          </w:tcPr>
          <w:p w14:paraId="761826CD" w14:textId="77777777" w:rsidR="008C4188" w:rsidRDefault="00210E81">
            <w:pPr>
              <w:spacing w:after="0" w:line="259" w:lineRule="auto"/>
              <w:ind w:left="0" w:right="47" w:firstLine="0"/>
              <w:jc w:val="center"/>
            </w:pPr>
            <w:r>
              <w:rPr>
                <w:b/>
              </w:rPr>
              <w:t xml:space="preserve">Assessed </w:t>
            </w:r>
          </w:p>
        </w:tc>
      </w:tr>
      <w:tr w:rsidR="008C4188" w14:paraId="240144E7" w14:textId="77777777">
        <w:trPr>
          <w:trHeight w:val="1360"/>
        </w:trPr>
        <w:tc>
          <w:tcPr>
            <w:tcW w:w="1811" w:type="dxa"/>
            <w:tcBorders>
              <w:top w:val="single" w:sz="12" w:space="0" w:color="95B3D7"/>
              <w:left w:val="single" w:sz="4" w:space="0" w:color="B8CCE4"/>
              <w:bottom w:val="single" w:sz="4" w:space="0" w:color="B8CCE4"/>
              <w:right w:val="single" w:sz="4" w:space="0" w:color="B8CCE4"/>
            </w:tcBorders>
          </w:tcPr>
          <w:p w14:paraId="5DC6F351" w14:textId="77777777" w:rsidR="008C4188" w:rsidRDefault="00210E81">
            <w:pPr>
              <w:spacing w:after="0" w:line="259" w:lineRule="auto"/>
              <w:ind w:left="0" w:right="51" w:firstLine="0"/>
              <w:jc w:val="center"/>
            </w:pPr>
            <w:r>
              <w:t>Education/</w:t>
            </w:r>
            <w:r>
              <w:rPr>
                <w:b/>
              </w:rPr>
              <w:t xml:space="preserve"> </w:t>
            </w:r>
          </w:p>
          <w:p w14:paraId="34716143" w14:textId="77777777" w:rsidR="008C4188" w:rsidRDefault="00210E81">
            <w:pPr>
              <w:spacing w:after="0" w:line="259" w:lineRule="auto"/>
              <w:ind w:left="0" w:right="50" w:firstLine="0"/>
              <w:jc w:val="center"/>
            </w:pPr>
            <w:r>
              <w:t>Qualification</w:t>
            </w:r>
            <w:r>
              <w:rPr>
                <w:b/>
              </w:rPr>
              <w:t xml:space="preserve"> </w:t>
            </w:r>
          </w:p>
          <w:p w14:paraId="7CAD2453" w14:textId="77777777" w:rsidR="008C4188" w:rsidRDefault="00210E81">
            <w:pPr>
              <w:spacing w:after="0" w:line="259" w:lineRule="auto"/>
              <w:ind w:left="0" w:firstLine="0"/>
              <w:jc w:val="center"/>
            </w:pPr>
            <w:r>
              <w:rPr>
                <w:b/>
              </w:rPr>
              <w:t xml:space="preserve"> </w:t>
            </w:r>
          </w:p>
          <w:p w14:paraId="19576DF4" w14:textId="77777777" w:rsidR="008C4188" w:rsidRDefault="00210E81">
            <w:pPr>
              <w:spacing w:after="0" w:line="259" w:lineRule="auto"/>
              <w:ind w:left="0" w:firstLine="0"/>
              <w:jc w:val="center"/>
            </w:pPr>
            <w:r>
              <w:rPr>
                <w:b/>
              </w:rPr>
              <w:t xml:space="preserve"> </w:t>
            </w:r>
          </w:p>
          <w:p w14:paraId="4A21EF66" w14:textId="77777777" w:rsidR="008C4188" w:rsidRDefault="00210E81">
            <w:pPr>
              <w:spacing w:after="0" w:line="259" w:lineRule="auto"/>
              <w:ind w:left="0" w:firstLine="0"/>
              <w:jc w:val="center"/>
            </w:pPr>
            <w:r>
              <w:rPr>
                <w:b/>
              </w:rPr>
              <w:t xml:space="preserve"> </w:t>
            </w:r>
          </w:p>
        </w:tc>
        <w:tc>
          <w:tcPr>
            <w:tcW w:w="3826" w:type="dxa"/>
            <w:tcBorders>
              <w:top w:val="single" w:sz="12" w:space="0" w:color="95B3D7"/>
              <w:left w:val="single" w:sz="4" w:space="0" w:color="B8CCE4"/>
              <w:bottom w:val="single" w:sz="4" w:space="0" w:color="B8CCE4"/>
              <w:right w:val="single" w:sz="4" w:space="0" w:color="B8CCE4"/>
            </w:tcBorders>
          </w:tcPr>
          <w:p w14:paraId="12E9FA05" w14:textId="77777777" w:rsidR="008C4188" w:rsidRDefault="00210E81">
            <w:pPr>
              <w:spacing w:after="0" w:line="259" w:lineRule="auto"/>
              <w:ind w:left="0" w:firstLine="0"/>
            </w:pPr>
            <w:r>
              <w:t xml:space="preserve">Full clean UK Driving Licence </w:t>
            </w:r>
          </w:p>
          <w:p w14:paraId="35293CC0" w14:textId="77777777" w:rsidR="008C4188" w:rsidRDefault="00210E81">
            <w:pPr>
              <w:spacing w:after="0" w:line="259" w:lineRule="auto"/>
              <w:ind w:left="0" w:firstLine="0"/>
            </w:pPr>
            <w:r>
              <w:t xml:space="preserve"> </w:t>
            </w:r>
          </w:p>
          <w:p w14:paraId="0A0C6EAA" w14:textId="77777777" w:rsidR="008C4188" w:rsidRDefault="00210E81">
            <w:pPr>
              <w:spacing w:after="0" w:line="259" w:lineRule="auto"/>
              <w:ind w:left="0" w:firstLine="0"/>
            </w:pPr>
            <w:r>
              <w:t xml:space="preserve">GCSE or equivalent English and Mathematics. </w:t>
            </w:r>
          </w:p>
        </w:tc>
        <w:tc>
          <w:tcPr>
            <w:tcW w:w="1421" w:type="dxa"/>
            <w:tcBorders>
              <w:top w:val="single" w:sz="12" w:space="0" w:color="95B3D7"/>
              <w:left w:val="single" w:sz="4" w:space="0" w:color="B8CCE4"/>
              <w:bottom w:val="single" w:sz="4" w:space="0" w:color="B8CCE4"/>
              <w:right w:val="single" w:sz="4" w:space="0" w:color="B8CCE4"/>
            </w:tcBorders>
          </w:tcPr>
          <w:p w14:paraId="19FE2C3A" w14:textId="77777777" w:rsidR="008C4188" w:rsidRDefault="00210E81">
            <w:pPr>
              <w:spacing w:after="0" w:line="259" w:lineRule="auto"/>
              <w:ind w:left="0" w:right="42" w:firstLine="0"/>
              <w:jc w:val="center"/>
            </w:pPr>
            <w:r>
              <w:t xml:space="preserve">E </w:t>
            </w:r>
          </w:p>
          <w:p w14:paraId="46F376F3" w14:textId="77777777" w:rsidR="008C4188" w:rsidRDefault="00210E81">
            <w:pPr>
              <w:spacing w:after="0" w:line="259" w:lineRule="auto"/>
              <w:ind w:left="10" w:firstLine="0"/>
              <w:jc w:val="center"/>
            </w:pPr>
            <w:r>
              <w:t xml:space="preserve"> </w:t>
            </w:r>
          </w:p>
          <w:p w14:paraId="052725DE" w14:textId="77777777" w:rsidR="008C4188" w:rsidRDefault="00210E81">
            <w:pPr>
              <w:spacing w:after="0" w:line="259" w:lineRule="auto"/>
              <w:ind w:left="10" w:firstLine="0"/>
              <w:jc w:val="center"/>
            </w:pPr>
            <w:r>
              <w:t xml:space="preserve"> </w:t>
            </w:r>
          </w:p>
          <w:p w14:paraId="49E4641B" w14:textId="77777777" w:rsidR="008C4188" w:rsidRDefault="00210E81">
            <w:pPr>
              <w:spacing w:after="0" w:line="259" w:lineRule="auto"/>
              <w:ind w:left="10" w:firstLine="0"/>
              <w:jc w:val="center"/>
            </w:pPr>
            <w:r>
              <w:t xml:space="preserve"> </w:t>
            </w:r>
          </w:p>
          <w:p w14:paraId="59E12AF6" w14:textId="77777777" w:rsidR="008C4188" w:rsidRDefault="00210E81">
            <w:pPr>
              <w:spacing w:after="0" w:line="259" w:lineRule="auto"/>
              <w:ind w:left="0" w:right="42" w:firstLine="0"/>
              <w:jc w:val="center"/>
            </w:pPr>
            <w:r>
              <w:t xml:space="preserve">E </w:t>
            </w:r>
          </w:p>
        </w:tc>
        <w:tc>
          <w:tcPr>
            <w:tcW w:w="2306" w:type="dxa"/>
            <w:tcBorders>
              <w:top w:val="single" w:sz="12" w:space="0" w:color="95B3D7"/>
              <w:left w:val="single" w:sz="4" w:space="0" w:color="B8CCE4"/>
              <w:bottom w:val="single" w:sz="4" w:space="0" w:color="B8CCE4"/>
              <w:right w:val="single" w:sz="4" w:space="0" w:color="B8CCE4"/>
            </w:tcBorders>
          </w:tcPr>
          <w:p w14:paraId="2E3A0053" w14:textId="77777777" w:rsidR="008C4188" w:rsidRDefault="00210E81">
            <w:pPr>
              <w:spacing w:after="0" w:line="259" w:lineRule="auto"/>
              <w:ind w:left="5" w:firstLine="0"/>
              <w:jc w:val="center"/>
            </w:pPr>
            <w:r>
              <w:t xml:space="preserve"> </w:t>
            </w:r>
          </w:p>
          <w:p w14:paraId="022B4BA5" w14:textId="77777777" w:rsidR="008C4188" w:rsidRDefault="00210E81">
            <w:pPr>
              <w:spacing w:after="0" w:line="259" w:lineRule="auto"/>
              <w:ind w:left="5" w:firstLine="0"/>
              <w:jc w:val="center"/>
            </w:pPr>
            <w:r>
              <w:t xml:space="preserve"> </w:t>
            </w:r>
          </w:p>
          <w:p w14:paraId="5201A419" w14:textId="77777777" w:rsidR="008C4188" w:rsidRDefault="00210E81">
            <w:pPr>
              <w:spacing w:after="0" w:line="259" w:lineRule="auto"/>
              <w:ind w:left="0" w:right="54" w:firstLine="0"/>
              <w:jc w:val="center"/>
            </w:pPr>
            <w:r>
              <w:t xml:space="preserve">Application </w:t>
            </w:r>
          </w:p>
        </w:tc>
      </w:tr>
      <w:tr w:rsidR="008C4188" w14:paraId="167190DE" w14:textId="77777777" w:rsidTr="005F5827">
        <w:trPr>
          <w:trHeight w:val="3357"/>
        </w:trPr>
        <w:tc>
          <w:tcPr>
            <w:tcW w:w="1811" w:type="dxa"/>
            <w:tcBorders>
              <w:top w:val="single" w:sz="4" w:space="0" w:color="B8CCE4"/>
              <w:left w:val="single" w:sz="4" w:space="0" w:color="B8CCE4"/>
              <w:bottom w:val="single" w:sz="4" w:space="0" w:color="B8CCE4"/>
              <w:right w:val="single" w:sz="4" w:space="0" w:color="B8CCE4"/>
            </w:tcBorders>
          </w:tcPr>
          <w:p w14:paraId="5FBD1906" w14:textId="77777777" w:rsidR="008C4188" w:rsidRDefault="00210E81">
            <w:pPr>
              <w:spacing w:after="0" w:line="259" w:lineRule="auto"/>
              <w:ind w:left="0" w:right="46" w:firstLine="0"/>
              <w:jc w:val="center"/>
            </w:pPr>
            <w:r>
              <w:t>Experience</w:t>
            </w:r>
            <w:r>
              <w:rPr>
                <w:b/>
              </w:rPr>
              <w:t xml:space="preserve"> </w:t>
            </w:r>
          </w:p>
          <w:p w14:paraId="7475E37A" w14:textId="77777777" w:rsidR="008C4188" w:rsidRDefault="00210E81">
            <w:pPr>
              <w:spacing w:after="0" w:line="259" w:lineRule="auto"/>
              <w:ind w:left="0" w:firstLine="0"/>
              <w:jc w:val="center"/>
            </w:pPr>
            <w:r>
              <w:rPr>
                <w:b/>
              </w:rPr>
              <w:t xml:space="preserve"> </w:t>
            </w:r>
          </w:p>
          <w:p w14:paraId="69A4B987" w14:textId="77777777" w:rsidR="008C4188" w:rsidRDefault="00210E81">
            <w:pPr>
              <w:spacing w:after="0" w:line="259" w:lineRule="auto"/>
              <w:ind w:left="0" w:firstLine="0"/>
              <w:jc w:val="center"/>
            </w:pPr>
            <w:r>
              <w:rPr>
                <w:b/>
              </w:rPr>
              <w:t xml:space="preserve"> </w:t>
            </w:r>
          </w:p>
          <w:p w14:paraId="6F6E53C5" w14:textId="77777777" w:rsidR="008C4188" w:rsidRDefault="00210E81">
            <w:pPr>
              <w:spacing w:after="0" w:line="259" w:lineRule="auto"/>
              <w:ind w:left="0" w:firstLine="0"/>
              <w:jc w:val="center"/>
            </w:pPr>
            <w:r>
              <w:rPr>
                <w:b/>
              </w:rPr>
              <w:t xml:space="preserve"> </w:t>
            </w:r>
          </w:p>
          <w:p w14:paraId="7690A3B3" w14:textId="77777777" w:rsidR="008C4188" w:rsidRDefault="00210E81">
            <w:pPr>
              <w:spacing w:after="0" w:line="259" w:lineRule="auto"/>
              <w:ind w:left="0" w:firstLine="0"/>
              <w:jc w:val="center"/>
            </w:pPr>
            <w:r>
              <w:rPr>
                <w:b/>
              </w:rPr>
              <w:t xml:space="preserve"> </w:t>
            </w:r>
          </w:p>
        </w:tc>
        <w:tc>
          <w:tcPr>
            <w:tcW w:w="3826" w:type="dxa"/>
            <w:tcBorders>
              <w:top w:val="single" w:sz="4" w:space="0" w:color="B8CCE4"/>
              <w:left w:val="single" w:sz="4" w:space="0" w:color="B8CCE4"/>
              <w:bottom w:val="single" w:sz="4" w:space="0" w:color="B8CCE4"/>
              <w:right w:val="single" w:sz="4" w:space="0" w:color="B8CCE4"/>
            </w:tcBorders>
          </w:tcPr>
          <w:p w14:paraId="25E5030A" w14:textId="77777777" w:rsidR="008C4188" w:rsidRDefault="00210E81">
            <w:pPr>
              <w:spacing w:after="0" w:line="259" w:lineRule="auto"/>
              <w:ind w:left="0" w:firstLine="0"/>
            </w:pPr>
            <w:r>
              <w:t xml:space="preserve">Experience of furniture removals  </w:t>
            </w:r>
          </w:p>
          <w:p w14:paraId="5DB25798" w14:textId="77777777" w:rsidR="008C4188" w:rsidRDefault="00210E81">
            <w:pPr>
              <w:spacing w:after="0" w:line="259" w:lineRule="auto"/>
              <w:ind w:left="0" w:firstLine="0"/>
            </w:pPr>
            <w:r>
              <w:t xml:space="preserve"> </w:t>
            </w:r>
          </w:p>
          <w:p w14:paraId="1DD74E91" w14:textId="5B6BD184" w:rsidR="008C4188" w:rsidRDefault="00E00E21">
            <w:pPr>
              <w:spacing w:after="0" w:line="241" w:lineRule="auto"/>
              <w:ind w:left="0" w:firstLine="0"/>
            </w:pPr>
            <w:r>
              <w:t>E</w:t>
            </w:r>
            <w:r w:rsidR="00210E81">
              <w:t>xperience of driving a van</w:t>
            </w:r>
            <w:r w:rsidR="001266C7">
              <w:t xml:space="preserve"> for work purposes</w:t>
            </w:r>
          </w:p>
          <w:p w14:paraId="67EDDD2D" w14:textId="77777777" w:rsidR="008C4188" w:rsidRDefault="00210E81">
            <w:pPr>
              <w:spacing w:after="0" w:line="259" w:lineRule="auto"/>
              <w:ind w:left="0" w:firstLine="0"/>
            </w:pPr>
            <w:r>
              <w:t xml:space="preserve"> </w:t>
            </w:r>
          </w:p>
          <w:p w14:paraId="2B4AF2A6" w14:textId="4E163CF5" w:rsidR="008C4188" w:rsidRDefault="001266C7">
            <w:pPr>
              <w:spacing w:after="0" w:line="241" w:lineRule="auto"/>
              <w:ind w:left="0" w:firstLine="0"/>
            </w:pPr>
            <w:r>
              <w:t>Experience of customer delivers and working with the public</w:t>
            </w:r>
          </w:p>
          <w:p w14:paraId="754B81F9" w14:textId="77777777" w:rsidR="008C4188" w:rsidRDefault="00210E81">
            <w:pPr>
              <w:spacing w:after="0" w:line="259" w:lineRule="auto"/>
              <w:ind w:left="0" w:firstLine="0"/>
            </w:pPr>
            <w:r>
              <w:t xml:space="preserve"> </w:t>
            </w:r>
          </w:p>
          <w:p w14:paraId="6CC62C15" w14:textId="6511A7CB" w:rsidR="008C4188" w:rsidRDefault="00210E81">
            <w:pPr>
              <w:spacing w:after="5" w:line="237" w:lineRule="auto"/>
              <w:ind w:left="0" w:right="43" w:firstLine="0"/>
            </w:pPr>
            <w:r>
              <w:t xml:space="preserve">Stock </w:t>
            </w:r>
            <w:r w:rsidR="001266C7">
              <w:t xml:space="preserve">movements </w:t>
            </w:r>
            <w:r>
              <w:t xml:space="preserve">and warehouse experience </w:t>
            </w:r>
          </w:p>
          <w:p w14:paraId="099620F0" w14:textId="77777777" w:rsidR="008C4188" w:rsidRDefault="00210E81">
            <w:pPr>
              <w:spacing w:after="0" w:line="259" w:lineRule="auto"/>
              <w:ind w:left="0" w:firstLine="0"/>
            </w:pPr>
            <w:r>
              <w:t xml:space="preserve"> </w:t>
            </w:r>
          </w:p>
          <w:p w14:paraId="5F7A3BAD" w14:textId="77777777" w:rsidR="008C4188" w:rsidRDefault="00210E81">
            <w:pPr>
              <w:spacing w:after="0" w:line="259" w:lineRule="auto"/>
              <w:ind w:left="0" w:firstLine="0"/>
            </w:pPr>
            <w:r>
              <w:t xml:space="preserve">Charity retail experience </w:t>
            </w:r>
          </w:p>
        </w:tc>
        <w:tc>
          <w:tcPr>
            <w:tcW w:w="1421" w:type="dxa"/>
            <w:tcBorders>
              <w:top w:val="single" w:sz="4" w:space="0" w:color="B8CCE4"/>
              <w:left w:val="single" w:sz="4" w:space="0" w:color="B8CCE4"/>
              <w:bottom w:val="single" w:sz="4" w:space="0" w:color="B8CCE4"/>
              <w:right w:val="single" w:sz="4" w:space="0" w:color="B8CCE4"/>
            </w:tcBorders>
          </w:tcPr>
          <w:p w14:paraId="75CBF437" w14:textId="29B2491D" w:rsidR="008C4188" w:rsidRDefault="00E0162B">
            <w:pPr>
              <w:spacing w:after="0" w:line="259" w:lineRule="auto"/>
              <w:ind w:left="0" w:right="42" w:firstLine="0"/>
              <w:jc w:val="center"/>
            </w:pPr>
            <w:r>
              <w:t>D</w:t>
            </w:r>
            <w:r w:rsidR="00210E81">
              <w:t xml:space="preserve"> </w:t>
            </w:r>
          </w:p>
          <w:p w14:paraId="33D047A2" w14:textId="77777777" w:rsidR="008C4188" w:rsidRDefault="00210E81">
            <w:pPr>
              <w:spacing w:after="0" w:line="259" w:lineRule="auto"/>
              <w:ind w:left="10" w:firstLine="0"/>
              <w:jc w:val="center"/>
            </w:pPr>
            <w:r>
              <w:t xml:space="preserve"> </w:t>
            </w:r>
          </w:p>
          <w:p w14:paraId="5858F0DC" w14:textId="1DB1D57D" w:rsidR="008C4188" w:rsidRDefault="001266C7">
            <w:pPr>
              <w:spacing w:after="0" w:line="259" w:lineRule="auto"/>
              <w:ind w:left="0" w:right="42" w:firstLine="0"/>
              <w:jc w:val="center"/>
            </w:pPr>
            <w:r>
              <w:t>E</w:t>
            </w:r>
            <w:r w:rsidR="00210E81">
              <w:t xml:space="preserve"> </w:t>
            </w:r>
          </w:p>
          <w:p w14:paraId="60B0D24D" w14:textId="77777777" w:rsidR="008C4188" w:rsidRDefault="00210E81">
            <w:pPr>
              <w:spacing w:after="0" w:line="259" w:lineRule="auto"/>
              <w:ind w:left="10" w:firstLine="0"/>
              <w:jc w:val="center"/>
            </w:pPr>
            <w:r>
              <w:t xml:space="preserve"> </w:t>
            </w:r>
          </w:p>
          <w:p w14:paraId="673FA29D" w14:textId="77777777" w:rsidR="001266C7" w:rsidRDefault="001266C7" w:rsidP="00E00E21">
            <w:pPr>
              <w:spacing w:after="0" w:line="259" w:lineRule="auto"/>
              <w:ind w:left="10" w:firstLine="0"/>
              <w:jc w:val="center"/>
            </w:pPr>
          </w:p>
          <w:p w14:paraId="37BAFDAA" w14:textId="715F11ED" w:rsidR="008C4188" w:rsidRDefault="001266C7" w:rsidP="00E00E21">
            <w:pPr>
              <w:spacing w:after="0" w:line="259" w:lineRule="auto"/>
              <w:ind w:left="10" w:firstLine="0"/>
              <w:jc w:val="center"/>
            </w:pPr>
            <w:r>
              <w:t>D</w:t>
            </w:r>
          </w:p>
          <w:p w14:paraId="1BA22C6A" w14:textId="77777777" w:rsidR="008C4188" w:rsidRDefault="00210E81">
            <w:pPr>
              <w:spacing w:after="0" w:line="259" w:lineRule="auto"/>
              <w:ind w:left="10" w:firstLine="0"/>
              <w:jc w:val="center"/>
            </w:pPr>
            <w:r>
              <w:t xml:space="preserve"> </w:t>
            </w:r>
          </w:p>
          <w:p w14:paraId="76B0BD9E" w14:textId="3C72D36C" w:rsidR="008C4188" w:rsidRDefault="00210E81">
            <w:pPr>
              <w:spacing w:after="0" w:line="259" w:lineRule="auto"/>
              <w:ind w:left="5" w:firstLine="0"/>
            </w:pPr>
            <w:r>
              <w:t xml:space="preserve">  </w:t>
            </w:r>
          </w:p>
          <w:p w14:paraId="756746CA" w14:textId="77777777" w:rsidR="008C4188" w:rsidRDefault="00210E81">
            <w:pPr>
              <w:spacing w:after="0" w:line="259" w:lineRule="auto"/>
              <w:ind w:left="0" w:right="44" w:firstLine="0"/>
              <w:jc w:val="center"/>
            </w:pPr>
            <w:r>
              <w:t xml:space="preserve">D </w:t>
            </w:r>
          </w:p>
          <w:p w14:paraId="09C3F6F0" w14:textId="77777777" w:rsidR="008C4188" w:rsidRDefault="00210E81">
            <w:pPr>
              <w:spacing w:after="0" w:line="259" w:lineRule="auto"/>
              <w:ind w:left="10" w:firstLine="0"/>
              <w:jc w:val="center"/>
            </w:pPr>
            <w:r>
              <w:t xml:space="preserve"> </w:t>
            </w:r>
          </w:p>
          <w:p w14:paraId="3DE501B2" w14:textId="244EC4ED" w:rsidR="008C4188" w:rsidRDefault="00210E81">
            <w:pPr>
              <w:spacing w:after="0" w:line="259" w:lineRule="auto"/>
              <w:ind w:left="0" w:right="44" w:firstLine="0"/>
              <w:jc w:val="center"/>
            </w:pPr>
            <w:r>
              <w:t>D</w:t>
            </w:r>
          </w:p>
        </w:tc>
        <w:tc>
          <w:tcPr>
            <w:tcW w:w="2306" w:type="dxa"/>
            <w:tcBorders>
              <w:top w:val="single" w:sz="4" w:space="0" w:color="B8CCE4"/>
              <w:left w:val="single" w:sz="4" w:space="0" w:color="B8CCE4"/>
              <w:bottom w:val="single" w:sz="4" w:space="0" w:color="B8CCE4"/>
              <w:right w:val="single" w:sz="4" w:space="0" w:color="B8CCE4"/>
            </w:tcBorders>
          </w:tcPr>
          <w:p w14:paraId="157EDF76" w14:textId="77777777" w:rsidR="008C4188" w:rsidRDefault="00210E81">
            <w:pPr>
              <w:spacing w:after="0" w:line="259" w:lineRule="auto"/>
              <w:ind w:left="5" w:firstLine="0"/>
              <w:jc w:val="center"/>
            </w:pPr>
            <w:r>
              <w:t xml:space="preserve"> </w:t>
            </w:r>
          </w:p>
          <w:p w14:paraId="3F4F6485" w14:textId="77777777" w:rsidR="008C4188" w:rsidRDefault="00210E81">
            <w:pPr>
              <w:spacing w:after="0" w:line="259" w:lineRule="auto"/>
              <w:ind w:left="5" w:firstLine="0"/>
              <w:jc w:val="center"/>
            </w:pPr>
            <w:r>
              <w:t xml:space="preserve"> </w:t>
            </w:r>
          </w:p>
          <w:p w14:paraId="63D01410" w14:textId="77777777" w:rsidR="008C4188" w:rsidRDefault="00210E81">
            <w:pPr>
              <w:spacing w:after="0" w:line="259" w:lineRule="auto"/>
              <w:ind w:left="5" w:firstLine="0"/>
              <w:jc w:val="center"/>
            </w:pPr>
            <w:r>
              <w:t xml:space="preserve"> </w:t>
            </w:r>
          </w:p>
          <w:p w14:paraId="409E8A2C" w14:textId="77777777" w:rsidR="008C4188" w:rsidRDefault="00210E81">
            <w:pPr>
              <w:spacing w:after="0" w:line="259" w:lineRule="auto"/>
              <w:ind w:left="5" w:firstLine="0"/>
              <w:jc w:val="center"/>
            </w:pPr>
            <w:r>
              <w:t xml:space="preserve"> </w:t>
            </w:r>
          </w:p>
          <w:p w14:paraId="1D278417" w14:textId="77777777" w:rsidR="008C4188" w:rsidRDefault="00210E81">
            <w:pPr>
              <w:spacing w:after="0" w:line="259" w:lineRule="auto"/>
              <w:ind w:left="5" w:firstLine="0"/>
              <w:jc w:val="center"/>
            </w:pPr>
            <w:r>
              <w:t xml:space="preserve"> </w:t>
            </w:r>
          </w:p>
          <w:p w14:paraId="1003327C" w14:textId="77777777" w:rsidR="008C4188" w:rsidRDefault="00210E81">
            <w:pPr>
              <w:spacing w:after="0" w:line="259" w:lineRule="auto"/>
              <w:ind w:left="5" w:firstLine="0"/>
              <w:jc w:val="center"/>
            </w:pPr>
            <w:r>
              <w:t xml:space="preserve"> </w:t>
            </w:r>
          </w:p>
          <w:p w14:paraId="65B48780" w14:textId="77777777" w:rsidR="008C4188" w:rsidRDefault="00210E81">
            <w:pPr>
              <w:spacing w:after="0" w:line="259" w:lineRule="auto"/>
              <w:ind w:left="0" w:right="54" w:firstLine="0"/>
              <w:jc w:val="center"/>
            </w:pPr>
            <w:r>
              <w:t xml:space="preserve">Application </w:t>
            </w:r>
          </w:p>
          <w:p w14:paraId="2665476B" w14:textId="77777777" w:rsidR="008C4188" w:rsidRDefault="00210E81">
            <w:pPr>
              <w:spacing w:after="0" w:line="259" w:lineRule="auto"/>
              <w:ind w:left="5" w:firstLine="0"/>
              <w:jc w:val="center"/>
            </w:pPr>
            <w:r>
              <w:t xml:space="preserve"> </w:t>
            </w:r>
          </w:p>
        </w:tc>
      </w:tr>
      <w:tr w:rsidR="008C4188" w14:paraId="2DEAC6F0" w14:textId="77777777" w:rsidTr="00E00E21">
        <w:trPr>
          <w:trHeight w:val="2782"/>
        </w:trPr>
        <w:tc>
          <w:tcPr>
            <w:tcW w:w="1811" w:type="dxa"/>
            <w:tcBorders>
              <w:top w:val="single" w:sz="4" w:space="0" w:color="B8CCE4"/>
              <w:left w:val="single" w:sz="4" w:space="0" w:color="B8CCE4"/>
              <w:bottom w:val="single" w:sz="4" w:space="0" w:color="B8CCE4"/>
              <w:right w:val="single" w:sz="4" w:space="0" w:color="B8CCE4"/>
            </w:tcBorders>
          </w:tcPr>
          <w:p w14:paraId="1DCF4295" w14:textId="77777777" w:rsidR="008C4188" w:rsidRDefault="00210E81">
            <w:pPr>
              <w:spacing w:after="0" w:line="259" w:lineRule="auto"/>
              <w:ind w:left="0" w:right="51" w:firstLine="0"/>
              <w:jc w:val="center"/>
            </w:pPr>
            <w:r>
              <w:t>Knowledge</w:t>
            </w:r>
            <w:r>
              <w:rPr>
                <w:b/>
              </w:rPr>
              <w:t xml:space="preserve"> </w:t>
            </w:r>
          </w:p>
          <w:p w14:paraId="333A0EDE" w14:textId="77777777" w:rsidR="008C4188" w:rsidRDefault="00210E81">
            <w:pPr>
              <w:spacing w:after="0" w:line="259" w:lineRule="auto"/>
              <w:ind w:left="0" w:firstLine="0"/>
              <w:jc w:val="center"/>
            </w:pPr>
            <w:r>
              <w:rPr>
                <w:b/>
              </w:rPr>
              <w:t xml:space="preserve"> </w:t>
            </w:r>
          </w:p>
          <w:p w14:paraId="55593217" w14:textId="77777777" w:rsidR="008C4188" w:rsidRDefault="00210E81">
            <w:pPr>
              <w:spacing w:after="0" w:line="259" w:lineRule="auto"/>
              <w:ind w:left="0" w:firstLine="0"/>
              <w:jc w:val="center"/>
            </w:pPr>
            <w:r>
              <w:rPr>
                <w:b/>
              </w:rPr>
              <w:t xml:space="preserve"> </w:t>
            </w:r>
          </w:p>
          <w:p w14:paraId="59E37538" w14:textId="77777777" w:rsidR="008C4188" w:rsidRDefault="00210E81">
            <w:pPr>
              <w:spacing w:after="0" w:line="259" w:lineRule="auto"/>
              <w:ind w:left="0" w:firstLine="0"/>
              <w:jc w:val="center"/>
            </w:pPr>
            <w:r>
              <w:rPr>
                <w:b/>
              </w:rPr>
              <w:t xml:space="preserve"> </w:t>
            </w:r>
          </w:p>
        </w:tc>
        <w:tc>
          <w:tcPr>
            <w:tcW w:w="3826" w:type="dxa"/>
            <w:tcBorders>
              <w:top w:val="single" w:sz="4" w:space="0" w:color="B8CCE4"/>
              <w:left w:val="single" w:sz="4" w:space="0" w:color="B8CCE4"/>
              <w:bottom w:val="single" w:sz="4" w:space="0" w:color="B8CCE4"/>
              <w:right w:val="single" w:sz="4" w:space="0" w:color="B8CCE4"/>
            </w:tcBorders>
          </w:tcPr>
          <w:p w14:paraId="0614CF85" w14:textId="77777777" w:rsidR="008C4188" w:rsidRDefault="00210E81">
            <w:pPr>
              <w:spacing w:after="0" w:line="241" w:lineRule="auto"/>
              <w:ind w:left="0" w:right="22" w:firstLine="0"/>
            </w:pPr>
            <w:r>
              <w:t xml:space="preserve">Geographical knowledge of the local and surrounding areas </w:t>
            </w:r>
          </w:p>
          <w:p w14:paraId="6769E38D" w14:textId="77777777" w:rsidR="008C4188" w:rsidRDefault="00210E81">
            <w:pPr>
              <w:spacing w:after="0" w:line="259" w:lineRule="auto"/>
              <w:ind w:left="0" w:firstLine="0"/>
            </w:pPr>
            <w:r>
              <w:t xml:space="preserve"> </w:t>
            </w:r>
          </w:p>
          <w:p w14:paraId="644B87F0" w14:textId="77777777" w:rsidR="008C4188" w:rsidRDefault="00210E81">
            <w:pPr>
              <w:spacing w:after="0" w:line="259" w:lineRule="auto"/>
              <w:ind w:left="0" w:firstLine="0"/>
            </w:pPr>
            <w:r>
              <w:t xml:space="preserve">Knowledge of safe manual handling </w:t>
            </w:r>
          </w:p>
          <w:p w14:paraId="40AAFBB9" w14:textId="77777777" w:rsidR="008C4188" w:rsidRDefault="00210E81">
            <w:pPr>
              <w:spacing w:after="0" w:line="259" w:lineRule="auto"/>
              <w:ind w:left="0" w:firstLine="0"/>
            </w:pPr>
            <w:r>
              <w:t xml:space="preserve"> </w:t>
            </w:r>
          </w:p>
          <w:p w14:paraId="7A87B382" w14:textId="3F6C528D" w:rsidR="008C4188" w:rsidRDefault="00210E81">
            <w:pPr>
              <w:spacing w:after="0" w:line="259" w:lineRule="auto"/>
              <w:ind w:left="0" w:firstLine="0"/>
            </w:pPr>
            <w:r>
              <w:t xml:space="preserve">Knowledge of </w:t>
            </w:r>
            <w:r w:rsidR="001266C7">
              <w:t xml:space="preserve">waste </w:t>
            </w:r>
            <w:r w:rsidR="00610F6D">
              <w:t xml:space="preserve">transfers and </w:t>
            </w:r>
            <w:r>
              <w:t>furniture fire regulations</w:t>
            </w:r>
          </w:p>
          <w:p w14:paraId="42FE711F" w14:textId="77777777" w:rsidR="008C4188" w:rsidRDefault="00210E81">
            <w:pPr>
              <w:spacing w:after="0" w:line="259" w:lineRule="auto"/>
              <w:ind w:left="0" w:firstLine="0"/>
            </w:pPr>
            <w:r>
              <w:t xml:space="preserve"> </w:t>
            </w:r>
          </w:p>
          <w:p w14:paraId="36468582" w14:textId="77777777" w:rsidR="008C4188" w:rsidRDefault="00210E81">
            <w:pPr>
              <w:spacing w:after="0" w:line="259" w:lineRule="auto"/>
              <w:ind w:left="0" w:firstLine="0"/>
            </w:pPr>
            <w:r>
              <w:t xml:space="preserve">A good standard of computer competency and literacy  </w:t>
            </w:r>
          </w:p>
        </w:tc>
        <w:tc>
          <w:tcPr>
            <w:tcW w:w="1421" w:type="dxa"/>
            <w:tcBorders>
              <w:top w:val="single" w:sz="4" w:space="0" w:color="B8CCE4"/>
              <w:left w:val="single" w:sz="4" w:space="0" w:color="B8CCE4"/>
              <w:bottom w:val="single" w:sz="4" w:space="0" w:color="B8CCE4"/>
              <w:right w:val="single" w:sz="4" w:space="0" w:color="B8CCE4"/>
            </w:tcBorders>
          </w:tcPr>
          <w:p w14:paraId="4A7C9E7F" w14:textId="77777777" w:rsidR="008C4188" w:rsidRDefault="00210E81">
            <w:pPr>
              <w:spacing w:after="0" w:line="259" w:lineRule="auto"/>
              <w:ind w:left="10" w:firstLine="0"/>
              <w:jc w:val="center"/>
            </w:pPr>
            <w:r>
              <w:t xml:space="preserve"> </w:t>
            </w:r>
          </w:p>
          <w:p w14:paraId="29D958E9" w14:textId="77777777" w:rsidR="008C4188" w:rsidRDefault="00210E81">
            <w:pPr>
              <w:spacing w:after="0" w:line="259" w:lineRule="auto"/>
              <w:ind w:left="0" w:right="42" w:firstLine="0"/>
              <w:jc w:val="center"/>
            </w:pPr>
            <w:r>
              <w:t xml:space="preserve">E </w:t>
            </w:r>
          </w:p>
          <w:p w14:paraId="0B411D75" w14:textId="77777777" w:rsidR="008C4188" w:rsidRDefault="00210E81">
            <w:pPr>
              <w:spacing w:after="0" w:line="259" w:lineRule="auto"/>
              <w:ind w:left="10" w:firstLine="0"/>
              <w:jc w:val="center"/>
            </w:pPr>
            <w:r>
              <w:t xml:space="preserve"> </w:t>
            </w:r>
          </w:p>
          <w:p w14:paraId="5C13C14F" w14:textId="77777777" w:rsidR="008C4188" w:rsidRDefault="00210E81">
            <w:pPr>
              <w:spacing w:after="0" w:line="259" w:lineRule="auto"/>
              <w:ind w:left="0" w:right="44" w:firstLine="0"/>
              <w:jc w:val="center"/>
            </w:pPr>
            <w:r>
              <w:t xml:space="preserve">D </w:t>
            </w:r>
          </w:p>
          <w:p w14:paraId="11B9D292" w14:textId="77777777" w:rsidR="008C4188" w:rsidRDefault="00210E81">
            <w:pPr>
              <w:spacing w:after="0" w:line="259" w:lineRule="auto"/>
              <w:ind w:left="10" w:firstLine="0"/>
              <w:jc w:val="center"/>
            </w:pPr>
            <w:r>
              <w:t xml:space="preserve"> </w:t>
            </w:r>
          </w:p>
          <w:p w14:paraId="20CFE39D" w14:textId="77777777" w:rsidR="008C4188" w:rsidRDefault="00210E81">
            <w:pPr>
              <w:spacing w:after="0" w:line="259" w:lineRule="auto"/>
              <w:ind w:left="0" w:right="44" w:firstLine="0"/>
              <w:jc w:val="center"/>
            </w:pPr>
            <w:r>
              <w:t xml:space="preserve">D </w:t>
            </w:r>
          </w:p>
          <w:p w14:paraId="625BB6D4" w14:textId="77777777" w:rsidR="008C4188" w:rsidRDefault="00210E81">
            <w:pPr>
              <w:spacing w:after="0" w:line="259" w:lineRule="auto"/>
              <w:ind w:left="10" w:firstLine="0"/>
              <w:jc w:val="center"/>
            </w:pPr>
            <w:r>
              <w:t xml:space="preserve"> </w:t>
            </w:r>
          </w:p>
          <w:p w14:paraId="572501F7" w14:textId="46396C86" w:rsidR="008C4188" w:rsidRDefault="008C4188">
            <w:pPr>
              <w:spacing w:after="0" w:line="259" w:lineRule="auto"/>
              <w:ind w:left="10" w:firstLine="0"/>
              <w:jc w:val="center"/>
            </w:pPr>
          </w:p>
          <w:p w14:paraId="41C9498E" w14:textId="77777777" w:rsidR="008C4188" w:rsidRDefault="00210E81">
            <w:pPr>
              <w:spacing w:after="0" w:line="259" w:lineRule="auto"/>
              <w:ind w:left="0" w:right="44" w:firstLine="0"/>
              <w:jc w:val="center"/>
            </w:pPr>
            <w:r>
              <w:t xml:space="preserve">D </w:t>
            </w:r>
          </w:p>
        </w:tc>
        <w:tc>
          <w:tcPr>
            <w:tcW w:w="2306" w:type="dxa"/>
            <w:tcBorders>
              <w:top w:val="single" w:sz="4" w:space="0" w:color="B8CCE4"/>
              <w:left w:val="single" w:sz="4" w:space="0" w:color="B8CCE4"/>
              <w:bottom w:val="single" w:sz="4" w:space="0" w:color="B8CCE4"/>
              <w:right w:val="single" w:sz="4" w:space="0" w:color="B8CCE4"/>
            </w:tcBorders>
          </w:tcPr>
          <w:p w14:paraId="6217AAD8" w14:textId="77777777" w:rsidR="008C4188" w:rsidRDefault="00210E81">
            <w:pPr>
              <w:spacing w:after="0" w:line="259" w:lineRule="auto"/>
              <w:ind w:left="5" w:firstLine="0"/>
              <w:jc w:val="center"/>
            </w:pPr>
            <w:r>
              <w:t xml:space="preserve"> </w:t>
            </w:r>
          </w:p>
          <w:p w14:paraId="41020DA4" w14:textId="77777777" w:rsidR="008C4188" w:rsidRDefault="00210E81">
            <w:pPr>
              <w:spacing w:after="0" w:line="259" w:lineRule="auto"/>
              <w:ind w:left="5" w:firstLine="0"/>
              <w:jc w:val="center"/>
            </w:pPr>
            <w:r>
              <w:t xml:space="preserve"> </w:t>
            </w:r>
          </w:p>
          <w:p w14:paraId="06D21902" w14:textId="77777777" w:rsidR="008C4188" w:rsidRDefault="00210E81">
            <w:pPr>
              <w:spacing w:after="0" w:line="259" w:lineRule="auto"/>
              <w:ind w:left="5" w:firstLine="0"/>
              <w:jc w:val="center"/>
            </w:pPr>
            <w:r>
              <w:t xml:space="preserve"> </w:t>
            </w:r>
          </w:p>
          <w:p w14:paraId="45161FB1" w14:textId="77777777" w:rsidR="008C4188" w:rsidRDefault="00210E81">
            <w:pPr>
              <w:spacing w:after="0" w:line="259" w:lineRule="auto"/>
              <w:ind w:left="5" w:firstLine="0"/>
              <w:jc w:val="center"/>
            </w:pPr>
            <w:r>
              <w:t xml:space="preserve"> </w:t>
            </w:r>
          </w:p>
          <w:p w14:paraId="7CCAAB74" w14:textId="77777777" w:rsidR="008C4188" w:rsidRDefault="00210E81">
            <w:pPr>
              <w:spacing w:after="0" w:line="259" w:lineRule="auto"/>
              <w:ind w:left="0" w:right="48" w:firstLine="0"/>
              <w:jc w:val="center"/>
            </w:pPr>
            <w:r>
              <w:t xml:space="preserve">Interview </w:t>
            </w:r>
          </w:p>
          <w:p w14:paraId="06207F66" w14:textId="77777777" w:rsidR="008C4188" w:rsidRDefault="00210E81">
            <w:pPr>
              <w:spacing w:after="0" w:line="259" w:lineRule="auto"/>
              <w:ind w:left="5" w:firstLine="0"/>
              <w:jc w:val="center"/>
            </w:pPr>
            <w:r>
              <w:t xml:space="preserve"> </w:t>
            </w:r>
          </w:p>
          <w:p w14:paraId="27C42214" w14:textId="77777777" w:rsidR="008C4188" w:rsidRDefault="00210E81">
            <w:pPr>
              <w:spacing w:after="0" w:line="259" w:lineRule="auto"/>
              <w:ind w:left="5" w:firstLine="0"/>
              <w:jc w:val="center"/>
            </w:pPr>
            <w:r>
              <w:t xml:space="preserve"> </w:t>
            </w:r>
          </w:p>
          <w:p w14:paraId="2A5C31AF" w14:textId="77777777" w:rsidR="008C4188" w:rsidRDefault="00210E81">
            <w:pPr>
              <w:spacing w:after="0" w:line="259" w:lineRule="auto"/>
              <w:ind w:left="5" w:firstLine="0"/>
              <w:jc w:val="center"/>
            </w:pPr>
            <w:r>
              <w:t xml:space="preserve"> </w:t>
            </w:r>
          </w:p>
        </w:tc>
      </w:tr>
      <w:tr w:rsidR="008C4188" w14:paraId="4CAE3447" w14:textId="77777777">
        <w:trPr>
          <w:trHeight w:val="1890"/>
        </w:trPr>
        <w:tc>
          <w:tcPr>
            <w:tcW w:w="1811" w:type="dxa"/>
            <w:tcBorders>
              <w:top w:val="single" w:sz="4" w:space="0" w:color="B8CCE4"/>
              <w:left w:val="single" w:sz="4" w:space="0" w:color="B8CCE4"/>
              <w:bottom w:val="single" w:sz="4" w:space="0" w:color="B8CCE4"/>
              <w:right w:val="single" w:sz="4" w:space="0" w:color="B8CCE4"/>
            </w:tcBorders>
          </w:tcPr>
          <w:p w14:paraId="22DEC027" w14:textId="77777777" w:rsidR="008C4188" w:rsidRDefault="00210E81">
            <w:pPr>
              <w:spacing w:after="0" w:line="259" w:lineRule="auto"/>
              <w:ind w:left="0" w:firstLine="0"/>
            </w:pPr>
            <w:r>
              <w:t>Skills and Abilities</w:t>
            </w:r>
            <w:r>
              <w:rPr>
                <w:b/>
              </w:rPr>
              <w:t xml:space="preserve"> </w:t>
            </w:r>
          </w:p>
          <w:p w14:paraId="567E5F46" w14:textId="77777777" w:rsidR="008C4188" w:rsidRDefault="00210E81">
            <w:pPr>
              <w:spacing w:after="0" w:line="259" w:lineRule="auto"/>
              <w:ind w:left="0" w:firstLine="0"/>
              <w:jc w:val="center"/>
            </w:pPr>
            <w:r>
              <w:rPr>
                <w:b/>
              </w:rPr>
              <w:t xml:space="preserve"> </w:t>
            </w:r>
          </w:p>
          <w:p w14:paraId="4919E8BB" w14:textId="77777777" w:rsidR="008C4188" w:rsidRDefault="00210E81">
            <w:pPr>
              <w:spacing w:after="0" w:line="259" w:lineRule="auto"/>
              <w:ind w:left="0" w:firstLine="0"/>
              <w:jc w:val="center"/>
            </w:pPr>
            <w:r>
              <w:rPr>
                <w:b/>
              </w:rPr>
              <w:t xml:space="preserve"> </w:t>
            </w:r>
          </w:p>
          <w:p w14:paraId="020221C8" w14:textId="77777777" w:rsidR="008C4188" w:rsidRDefault="00210E81">
            <w:pPr>
              <w:spacing w:after="0" w:line="259" w:lineRule="auto"/>
              <w:ind w:left="0" w:firstLine="0"/>
              <w:jc w:val="center"/>
            </w:pPr>
            <w:r>
              <w:rPr>
                <w:b/>
              </w:rPr>
              <w:t xml:space="preserve"> </w:t>
            </w:r>
          </w:p>
          <w:p w14:paraId="26D6B2F3" w14:textId="77777777" w:rsidR="008C4188" w:rsidRDefault="00210E81">
            <w:pPr>
              <w:spacing w:after="0" w:line="259" w:lineRule="auto"/>
              <w:ind w:left="0" w:firstLine="0"/>
              <w:jc w:val="center"/>
            </w:pPr>
            <w:r>
              <w:rPr>
                <w:b/>
              </w:rPr>
              <w:t xml:space="preserve"> </w:t>
            </w:r>
          </w:p>
          <w:p w14:paraId="159BDE16" w14:textId="77777777" w:rsidR="008C4188" w:rsidRDefault="00210E81">
            <w:pPr>
              <w:spacing w:after="0" w:line="259" w:lineRule="auto"/>
              <w:ind w:left="0" w:firstLine="0"/>
              <w:jc w:val="center"/>
            </w:pPr>
            <w:r>
              <w:rPr>
                <w:b/>
              </w:rPr>
              <w:t xml:space="preserve"> </w:t>
            </w:r>
          </w:p>
          <w:p w14:paraId="17A3B940" w14:textId="77777777" w:rsidR="008C4188" w:rsidRDefault="00210E81">
            <w:pPr>
              <w:spacing w:after="0" w:line="259" w:lineRule="auto"/>
              <w:ind w:left="0" w:firstLine="0"/>
              <w:jc w:val="center"/>
            </w:pPr>
            <w:r>
              <w:rPr>
                <w:b/>
              </w:rPr>
              <w:t xml:space="preserve"> </w:t>
            </w:r>
          </w:p>
        </w:tc>
        <w:tc>
          <w:tcPr>
            <w:tcW w:w="3826" w:type="dxa"/>
            <w:tcBorders>
              <w:top w:val="single" w:sz="4" w:space="0" w:color="B8CCE4"/>
              <w:left w:val="single" w:sz="4" w:space="0" w:color="B8CCE4"/>
              <w:bottom w:val="single" w:sz="4" w:space="0" w:color="B8CCE4"/>
              <w:right w:val="single" w:sz="4" w:space="0" w:color="B8CCE4"/>
            </w:tcBorders>
          </w:tcPr>
          <w:p w14:paraId="7F069C1F" w14:textId="77777777" w:rsidR="008C4188" w:rsidRDefault="00210E81">
            <w:pPr>
              <w:spacing w:after="0" w:line="259" w:lineRule="auto"/>
              <w:ind w:left="0" w:firstLine="0"/>
            </w:pPr>
            <w:r>
              <w:t>Excellent communication skills</w:t>
            </w:r>
            <w:r>
              <w:rPr>
                <w:b/>
              </w:rPr>
              <w:t xml:space="preserve"> </w:t>
            </w:r>
          </w:p>
          <w:p w14:paraId="3BA0433A" w14:textId="77777777" w:rsidR="008C4188" w:rsidRDefault="00210E81">
            <w:pPr>
              <w:spacing w:after="0" w:line="259" w:lineRule="auto"/>
              <w:ind w:left="0" w:firstLine="0"/>
            </w:pPr>
            <w:r>
              <w:rPr>
                <w:b/>
              </w:rPr>
              <w:t xml:space="preserve"> </w:t>
            </w:r>
          </w:p>
          <w:p w14:paraId="0E3FEC8D" w14:textId="77777777" w:rsidR="008C4188" w:rsidRDefault="00210E81">
            <w:pPr>
              <w:spacing w:after="0" w:line="259" w:lineRule="auto"/>
              <w:ind w:left="0" w:firstLine="0"/>
            </w:pPr>
            <w:r>
              <w:t>Good time keeping</w:t>
            </w:r>
            <w:r>
              <w:rPr>
                <w:b/>
              </w:rPr>
              <w:t xml:space="preserve"> </w:t>
            </w:r>
          </w:p>
          <w:p w14:paraId="4562A6F4" w14:textId="77777777" w:rsidR="008C4188" w:rsidRDefault="00210E81">
            <w:pPr>
              <w:spacing w:after="0" w:line="259" w:lineRule="auto"/>
              <w:ind w:left="720" w:firstLine="0"/>
            </w:pPr>
            <w:r>
              <w:rPr>
                <w:b/>
              </w:rPr>
              <w:t xml:space="preserve"> </w:t>
            </w:r>
          </w:p>
          <w:p w14:paraId="74ABAE49" w14:textId="77777777" w:rsidR="008C4188" w:rsidRDefault="00210E81">
            <w:pPr>
              <w:spacing w:after="0" w:line="259" w:lineRule="auto"/>
              <w:ind w:left="0" w:firstLine="0"/>
            </w:pPr>
            <w:r>
              <w:t xml:space="preserve">Ability to work as part of a team </w:t>
            </w:r>
          </w:p>
          <w:p w14:paraId="09CA59B0" w14:textId="77777777" w:rsidR="008C4188" w:rsidRDefault="00210E81">
            <w:pPr>
              <w:spacing w:after="0" w:line="259" w:lineRule="auto"/>
              <w:ind w:left="0" w:firstLine="0"/>
            </w:pPr>
            <w:r>
              <w:t xml:space="preserve"> </w:t>
            </w:r>
          </w:p>
          <w:p w14:paraId="794A29F1" w14:textId="611B04DB" w:rsidR="00E00E21" w:rsidRDefault="00E00E21">
            <w:pPr>
              <w:spacing w:after="0" w:line="259" w:lineRule="auto"/>
              <w:ind w:left="0" w:firstLine="0"/>
            </w:pPr>
            <w:r>
              <w:t>Professional and Presentable Work conduct</w:t>
            </w:r>
          </w:p>
        </w:tc>
        <w:tc>
          <w:tcPr>
            <w:tcW w:w="1421" w:type="dxa"/>
            <w:tcBorders>
              <w:top w:val="single" w:sz="4" w:space="0" w:color="B8CCE4"/>
              <w:left w:val="single" w:sz="4" w:space="0" w:color="B8CCE4"/>
              <w:bottom w:val="single" w:sz="4" w:space="0" w:color="B8CCE4"/>
              <w:right w:val="single" w:sz="4" w:space="0" w:color="B8CCE4"/>
            </w:tcBorders>
          </w:tcPr>
          <w:p w14:paraId="2D37F378" w14:textId="77777777" w:rsidR="008C4188" w:rsidRDefault="00210E81">
            <w:pPr>
              <w:spacing w:after="0" w:line="259" w:lineRule="auto"/>
              <w:ind w:left="0" w:right="42" w:firstLine="0"/>
              <w:jc w:val="center"/>
            </w:pPr>
            <w:r>
              <w:t xml:space="preserve">E </w:t>
            </w:r>
          </w:p>
          <w:p w14:paraId="5684123E" w14:textId="77777777" w:rsidR="008C4188" w:rsidRDefault="00210E81">
            <w:pPr>
              <w:spacing w:after="0" w:line="259" w:lineRule="auto"/>
              <w:ind w:left="5" w:firstLine="0"/>
            </w:pPr>
            <w:r>
              <w:t xml:space="preserve"> </w:t>
            </w:r>
          </w:p>
          <w:p w14:paraId="18F591E6" w14:textId="0601595E" w:rsidR="008C4188" w:rsidRDefault="00210E81" w:rsidP="00E00E21">
            <w:pPr>
              <w:spacing w:after="0" w:line="259" w:lineRule="auto"/>
              <w:ind w:left="5" w:firstLine="0"/>
              <w:jc w:val="center"/>
            </w:pPr>
            <w:r>
              <w:t>E</w:t>
            </w:r>
          </w:p>
          <w:p w14:paraId="1FEAE632" w14:textId="77777777" w:rsidR="008C4188" w:rsidRDefault="00210E81">
            <w:pPr>
              <w:spacing w:after="0" w:line="259" w:lineRule="auto"/>
              <w:ind w:left="10" w:firstLine="0"/>
              <w:jc w:val="center"/>
            </w:pPr>
            <w:r>
              <w:t xml:space="preserve"> </w:t>
            </w:r>
          </w:p>
          <w:p w14:paraId="118DC423" w14:textId="77777777" w:rsidR="008C4188" w:rsidRDefault="00210E81">
            <w:pPr>
              <w:spacing w:after="0" w:line="259" w:lineRule="auto"/>
              <w:ind w:left="0" w:right="42" w:firstLine="0"/>
              <w:jc w:val="center"/>
            </w:pPr>
            <w:r>
              <w:t xml:space="preserve">E </w:t>
            </w:r>
          </w:p>
          <w:p w14:paraId="725E4E43" w14:textId="77777777" w:rsidR="008C4188" w:rsidRDefault="00210E81">
            <w:pPr>
              <w:spacing w:after="0" w:line="259" w:lineRule="auto"/>
              <w:ind w:left="10" w:firstLine="0"/>
              <w:jc w:val="center"/>
            </w:pPr>
            <w:r>
              <w:t xml:space="preserve"> </w:t>
            </w:r>
          </w:p>
          <w:p w14:paraId="06AA407F" w14:textId="26ED4FD6" w:rsidR="00E00E21" w:rsidRDefault="00E00E21">
            <w:pPr>
              <w:spacing w:after="0" w:line="259" w:lineRule="auto"/>
              <w:ind w:left="10" w:firstLine="0"/>
              <w:jc w:val="center"/>
            </w:pPr>
            <w:r>
              <w:t>E</w:t>
            </w:r>
          </w:p>
        </w:tc>
        <w:tc>
          <w:tcPr>
            <w:tcW w:w="2306" w:type="dxa"/>
            <w:tcBorders>
              <w:top w:val="single" w:sz="4" w:space="0" w:color="B8CCE4"/>
              <w:left w:val="single" w:sz="4" w:space="0" w:color="B8CCE4"/>
              <w:bottom w:val="single" w:sz="4" w:space="0" w:color="B8CCE4"/>
              <w:right w:val="single" w:sz="4" w:space="0" w:color="B8CCE4"/>
            </w:tcBorders>
          </w:tcPr>
          <w:p w14:paraId="4C78EA14" w14:textId="77777777" w:rsidR="008C4188" w:rsidRDefault="00210E81">
            <w:pPr>
              <w:spacing w:after="0" w:line="259" w:lineRule="auto"/>
              <w:ind w:left="5" w:firstLine="0"/>
              <w:jc w:val="center"/>
            </w:pPr>
            <w:r>
              <w:t xml:space="preserve"> </w:t>
            </w:r>
          </w:p>
          <w:p w14:paraId="55B8E5F8" w14:textId="77777777" w:rsidR="008C4188" w:rsidRDefault="00210E81">
            <w:pPr>
              <w:spacing w:after="0" w:line="259" w:lineRule="auto"/>
              <w:ind w:left="5" w:firstLine="0"/>
              <w:jc w:val="center"/>
            </w:pPr>
            <w:r>
              <w:t xml:space="preserve"> </w:t>
            </w:r>
          </w:p>
          <w:p w14:paraId="315B39BB" w14:textId="77777777" w:rsidR="008C4188" w:rsidRDefault="00210E81">
            <w:pPr>
              <w:spacing w:after="0" w:line="259" w:lineRule="auto"/>
              <w:ind w:left="5" w:firstLine="0"/>
              <w:jc w:val="center"/>
            </w:pPr>
            <w:r>
              <w:t xml:space="preserve"> </w:t>
            </w:r>
          </w:p>
          <w:p w14:paraId="13C27E39" w14:textId="77777777" w:rsidR="008C4188" w:rsidRDefault="00210E81">
            <w:pPr>
              <w:spacing w:after="0" w:line="259" w:lineRule="auto"/>
              <w:ind w:left="5" w:firstLine="0"/>
              <w:jc w:val="center"/>
            </w:pPr>
            <w:r>
              <w:t xml:space="preserve"> </w:t>
            </w:r>
          </w:p>
          <w:p w14:paraId="27710888" w14:textId="77777777" w:rsidR="008C4188" w:rsidRDefault="00210E81">
            <w:pPr>
              <w:spacing w:after="0" w:line="259" w:lineRule="auto"/>
              <w:ind w:left="5" w:firstLine="0"/>
              <w:jc w:val="center"/>
            </w:pPr>
            <w:r>
              <w:t xml:space="preserve"> </w:t>
            </w:r>
          </w:p>
          <w:p w14:paraId="3661093F" w14:textId="77777777" w:rsidR="008C4188" w:rsidRDefault="00210E81">
            <w:pPr>
              <w:spacing w:after="0" w:line="259" w:lineRule="auto"/>
              <w:ind w:left="5" w:firstLine="0"/>
              <w:jc w:val="center"/>
            </w:pPr>
            <w:r>
              <w:t xml:space="preserve"> </w:t>
            </w:r>
          </w:p>
          <w:p w14:paraId="43AC866F" w14:textId="77777777" w:rsidR="008C4188" w:rsidRDefault="00210E81">
            <w:pPr>
              <w:spacing w:after="0" w:line="259" w:lineRule="auto"/>
              <w:ind w:left="5" w:firstLine="0"/>
              <w:jc w:val="center"/>
            </w:pPr>
            <w:r>
              <w:t xml:space="preserve"> </w:t>
            </w:r>
          </w:p>
        </w:tc>
      </w:tr>
      <w:tr w:rsidR="008C4188" w14:paraId="02AB03EE" w14:textId="77777777">
        <w:trPr>
          <w:trHeight w:val="3506"/>
        </w:trPr>
        <w:tc>
          <w:tcPr>
            <w:tcW w:w="1811" w:type="dxa"/>
            <w:tcBorders>
              <w:top w:val="single" w:sz="4" w:space="0" w:color="B8CCE4"/>
              <w:left w:val="single" w:sz="4" w:space="0" w:color="B8CCE4"/>
              <w:bottom w:val="single" w:sz="4" w:space="0" w:color="B8CCE4"/>
              <w:right w:val="single" w:sz="4" w:space="0" w:color="B8CCE4"/>
            </w:tcBorders>
          </w:tcPr>
          <w:p w14:paraId="52186D78" w14:textId="77777777" w:rsidR="008C4188" w:rsidRDefault="00210E81">
            <w:pPr>
              <w:spacing w:after="0" w:line="259" w:lineRule="auto"/>
              <w:ind w:left="3" w:firstLine="0"/>
              <w:jc w:val="center"/>
            </w:pPr>
            <w:r>
              <w:rPr>
                <w:b/>
              </w:rPr>
              <w:lastRenderedPageBreak/>
              <w:t xml:space="preserve"> </w:t>
            </w:r>
          </w:p>
          <w:p w14:paraId="0E2C8118" w14:textId="77777777" w:rsidR="008C4188" w:rsidRDefault="00210E81">
            <w:pPr>
              <w:spacing w:after="0" w:line="259" w:lineRule="auto"/>
              <w:ind w:left="3" w:firstLine="0"/>
              <w:jc w:val="center"/>
            </w:pPr>
            <w:r>
              <w:rPr>
                <w:b/>
              </w:rPr>
              <w:t xml:space="preserve"> </w:t>
            </w:r>
          </w:p>
          <w:p w14:paraId="5C6129CB" w14:textId="77777777" w:rsidR="008C4188" w:rsidRDefault="00210E81">
            <w:pPr>
              <w:spacing w:after="0" w:line="259" w:lineRule="auto"/>
              <w:ind w:left="3" w:firstLine="0"/>
              <w:jc w:val="center"/>
            </w:pPr>
            <w:r>
              <w:rPr>
                <w:b/>
              </w:rPr>
              <w:t xml:space="preserve"> </w:t>
            </w:r>
          </w:p>
          <w:p w14:paraId="168D33CE" w14:textId="77777777" w:rsidR="008C4188" w:rsidRDefault="00210E81">
            <w:pPr>
              <w:spacing w:after="0" w:line="259" w:lineRule="auto"/>
              <w:ind w:left="3" w:firstLine="0"/>
              <w:jc w:val="center"/>
            </w:pPr>
            <w:r>
              <w:rPr>
                <w:b/>
              </w:rPr>
              <w:t xml:space="preserve"> </w:t>
            </w:r>
          </w:p>
          <w:p w14:paraId="42091E42" w14:textId="77777777" w:rsidR="008C4188" w:rsidRDefault="00210E81">
            <w:pPr>
              <w:spacing w:after="0" w:line="259" w:lineRule="auto"/>
              <w:ind w:left="3" w:firstLine="0"/>
              <w:jc w:val="center"/>
            </w:pPr>
            <w:r>
              <w:rPr>
                <w:b/>
              </w:rPr>
              <w:t xml:space="preserve"> </w:t>
            </w:r>
          </w:p>
          <w:p w14:paraId="72DA9B32" w14:textId="77777777" w:rsidR="008C4188" w:rsidRDefault="00210E81">
            <w:pPr>
              <w:spacing w:after="0" w:line="259" w:lineRule="auto"/>
              <w:ind w:left="3" w:firstLine="0"/>
              <w:jc w:val="center"/>
            </w:pPr>
            <w:r>
              <w:rPr>
                <w:b/>
              </w:rPr>
              <w:t xml:space="preserve"> </w:t>
            </w:r>
          </w:p>
          <w:p w14:paraId="4780C978" w14:textId="77777777" w:rsidR="008C4188" w:rsidRDefault="00210E81">
            <w:pPr>
              <w:spacing w:after="0" w:line="259" w:lineRule="auto"/>
              <w:ind w:left="3" w:firstLine="0"/>
              <w:jc w:val="center"/>
            </w:pPr>
            <w:r>
              <w:rPr>
                <w:b/>
              </w:rPr>
              <w:t xml:space="preserve"> </w:t>
            </w:r>
          </w:p>
          <w:p w14:paraId="32BDE79F" w14:textId="77777777" w:rsidR="008C4188" w:rsidRDefault="00210E81">
            <w:pPr>
              <w:spacing w:after="0" w:line="259" w:lineRule="auto"/>
              <w:ind w:left="3" w:firstLine="0"/>
              <w:jc w:val="center"/>
            </w:pPr>
            <w:r>
              <w:rPr>
                <w:b/>
              </w:rPr>
              <w:t xml:space="preserve"> </w:t>
            </w:r>
          </w:p>
          <w:p w14:paraId="3A6B8F3C" w14:textId="77777777" w:rsidR="008C4188" w:rsidRDefault="00210E81">
            <w:pPr>
              <w:spacing w:after="0" w:line="259" w:lineRule="auto"/>
              <w:ind w:left="3" w:firstLine="0"/>
              <w:jc w:val="center"/>
            </w:pPr>
            <w:r>
              <w:rPr>
                <w:b/>
              </w:rPr>
              <w:t xml:space="preserve"> </w:t>
            </w:r>
          </w:p>
        </w:tc>
        <w:tc>
          <w:tcPr>
            <w:tcW w:w="3826" w:type="dxa"/>
            <w:tcBorders>
              <w:top w:val="single" w:sz="4" w:space="0" w:color="B8CCE4"/>
              <w:left w:val="single" w:sz="4" w:space="0" w:color="B8CCE4"/>
              <w:bottom w:val="single" w:sz="4" w:space="0" w:color="B8CCE4"/>
              <w:right w:val="single" w:sz="4" w:space="0" w:color="B8CCE4"/>
            </w:tcBorders>
          </w:tcPr>
          <w:p w14:paraId="4B62CDC8" w14:textId="77777777" w:rsidR="008C4188" w:rsidRDefault="00210E81">
            <w:pPr>
              <w:spacing w:after="2" w:line="240" w:lineRule="auto"/>
              <w:ind w:left="0" w:firstLine="0"/>
            </w:pPr>
            <w:r>
              <w:t xml:space="preserve">Ability and willingness to travel throughout East Sussex and to work flexible hours on occasion </w:t>
            </w:r>
            <w:proofErr w:type="gramStart"/>
            <w:r>
              <w:t>in order to</w:t>
            </w:r>
            <w:proofErr w:type="gramEnd"/>
            <w:r>
              <w:t xml:space="preserve"> meet the demands of the role </w:t>
            </w:r>
          </w:p>
          <w:p w14:paraId="287D5B75" w14:textId="77777777" w:rsidR="008C4188" w:rsidRDefault="00210E81">
            <w:pPr>
              <w:spacing w:after="0" w:line="259" w:lineRule="auto"/>
              <w:ind w:left="0" w:firstLine="0"/>
            </w:pPr>
            <w:r>
              <w:t xml:space="preserve"> </w:t>
            </w:r>
          </w:p>
          <w:p w14:paraId="6C2A5D43" w14:textId="77777777" w:rsidR="008C4188" w:rsidRDefault="00210E81">
            <w:pPr>
              <w:spacing w:after="0" w:line="259" w:lineRule="auto"/>
              <w:ind w:left="0" w:firstLine="0"/>
            </w:pPr>
            <w:r>
              <w:t xml:space="preserve">Good organisational skills </w:t>
            </w:r>
          </w:p>
          <w:p w14:paraId="3048B14D" w14:textId="77777777" w:rsidR="008C4188" w:rsidRDefault="00210E81">
            <w:pPr>
              <w:spacing w:after="0" w:line="259" w:lineRule="auto"/>
              <w:ind w:left="0" w:firstLine="0"/>
            </w:pPr>
            <w:r>
              <w:t xml:space="preserve"> </w:t>
            </w:r>
          </w:p>
          <w:p w14:paraId="6FC6A86B" w14:textId="77777777" w:rsidR="008C4188" w:rsidRDefault="00210E81">
            <w:pPr>
              <w:spacing w:after="0" w:line="259" w:lineRule="auto"/>
              <w:ind w:left="0" w:right="39" w:firstLine="0"/>
            </w:pPr>
            <w:r>
              <w:t xml:space="preserve">Empathetic approach and ability to listen to, understand and respond to the needs of older people </w:t>
            </w:r>
          </w:p>
        </w:tc>
        <w:tc>
          <w:tcPr>
            <w:tcW w:w="1421" w:type="dxa"/>
            <w:tcBorders>
              <w:top w:val="single" w:sz="4" w:space="0" w:color="B8CCE4"/>
              <w:left w:val="single" w:sz="4" w:space="0" w:color="B8CCE4"/>
              <w:bottom w:val="single" w:sz="4" w:space="0" w:color="B8CCE4"/>
              <w:right w:val="single" w:sz="4" w:space="0" w:color="B8CCE4"/>
            </w:tcBorders>
          </w:tcPr>
          <w:p w14:paraId="3337FBB8" w14:textId="77777777" w:rsidR="008C4188" w:rsidRDefault="00210E81">
            <w:pPr>
              <w:spacing w:after="0" w:line="259" w:lineRule="auto"/>
              <w:ind w:left="13" w:firstLine="0"/>
              <w:jc w:val="center"/>
            </w:pPr>
            <w:r>
              <w:t xml:space="preserve"> </w:t>
            </w:r>
          </w:p>
          <w:p w14:paraId="05C09C96" w14:textId="77777777" w:rsidR="008C4188" w:rsidRDefault="00210E81">
            <w:pPr>
              <w:spacing w:after="0" w:line="259" w:lineRule="auto"/>
              <w:ind w:left="13" w:firstLine="0"/>
              <w:jc w:val="center"/>
            </w:pPr>
            <w:r>
              <w:t xml:space="preserve"> </w:t>
            </w:r>
          </w:p>
          <w:p w14:paraId="4943D8B2" w14:textId="77777777" w:rsidR="008C4188" w:rsidRDefault="00210E81">
            <w:pPr>
              <w:spacing w:after="0" w:line="259" w:lineRule="auto"/>
              <w:ind w:left="0" w:right="40" w:firstLine="0"/>
              <w:jc w:val="center"/>
            </w:pPr>
            <w:r>
              <w:t xml:space="preserve">E </w:t>
            </w:r>
          </w:p>
          <w:p w14:paraId="4ADCF2F7" w14:textId="77777777" w:rsidR="008C4188" w:rsidRDefault="00210E81">
            <w:pPr>
              <w:spacing w:after="0" w:line="259" w:lineRule="auto"/>
              <w:ind w:left="13" w:firstLine="0"/>
              <w:jc w:val="center"/>
            </w:pPr>
            <w:r>
              <w:t xml:space="preserve"> </w:t>
            </w:r>
          </w:p>
          <w:p w14:paraId="47BDBCE5" w14:textId="77777777" w:rsidR="008C4188" w:rsidRDefault="00210E81">
            <w:pPr>
              <w:spacing w:after="0" w:line="259" w:lineRule="auto"/>
              <w:ind w:left="13" w:firstLine="0"/>
              <w:jc w:val="center"/>
            </w:pPr>
            <w:r>
              <w:t xml:space="preserve"> </w:t>
            </w:r>
          </w:p>
          <w:p w14:paraId="55046E30" w14:textId="77777777" w:rsidR="008C4188" w:rsidRDefault="00210E81">
            <w:pPr>
              <w:spacing w:after="0" w:line="259" w:lineRule="auto"/>
              <w:ind w:left="0" w:right="40" w:firstLine="0"/>
              <w:jc w:val="center"/>
            </w:pPr>
            <w:r>
              <w:t xml:space="preserve">E </w:t>
            </w:r>
          </w:p>
          <w:p w14:paraId="26040ED7" w14:textId="77777777" w:rsidR="008C4188" w:rsidRDefault="00210E81">
            <w:pPr>
              <w:spacing w:after="0" w:line="259" w:lineRule="auto"/>
              <w:ind w:left="13" w:firstLine="0"/>
              <w:jc w:val="center"/>
            </w:pPr>
            <w:r>
              <w:t xml:space="preserve"> </w:t>
            </w:r>
          </w:p>
          <w:p w14:paraId="04BA1B10" w14:textId="77777777" w:rsidR="008C4188" w:rsidRDefault="00210E81">
            <w:pPr>
              <w:spacing w:after="0" w:line="259" w:lineRule="auto"/>
              <w:ind w:left="13" w:firstLine="0"/>
              <w:jc w:val="center"/>
            </w:pPr>
            <w:r>
              <w:t xml:space="preserve"> </w:t>
            </w:r>
          </w:p>
          <w:p w14:paraId="72ACD6D4" w14:textId="77777777" w:rsidR="008C4188" w:rsidRDefault="00210E81">
            <w:pPr>
              <w:spacing w:after="0" w:line="259" w:lineRule="auto"/>
              <w:ind w:left="0" w:right="40" w:firstLine="0"/>
              <w:jc w:val="center"/>
            </w:pPr>
            <w:r>
              <w:t xml:space="preserve">E </w:t>
            </w:r>
          </w:p>
          <w:p w14:paraId="6BBA6EAF" w14:textId="77777777" w:rsidR="008C4188" w:rsidRDefault="00210E81">
            <w:pPr>
              <w:spacing w:after="0" w:line="259" w:lineRule="auto"/>
              <w:ind w:left="13" w:firstLine="0"/>
              <w:jc w:val="center"/>
            </w:pPr>
            <w:r>
              <w:t xml:space="preserve"> </w:t>
            </w:r>
          </w:p>
          <w:p w14:paraId="6A353086" w14:textId="77777777" w:rsidR="008C4188" w:rsidRDefault="00210E81">
            <w:pPr>
              <w:spacing w:after="0" w:line="259" w:lineRule="auto"/>
              <w:ind w:left="13" w:firstLine="0"/>
              <w:jc w:val="center"/>
            </w:pPr>
            <w:r>
              <w:t xml:space="preserve"> </w:t>
            </w:r>
          </w:p>
        </w:tc>
        <w:tc>
          <w:tcPr>
            <w:tcW w:w="2306" w:type="dxa"/>
            <w:tcBorders>
              <w:top w:val="single" w:sz="4" w:space="0" w:color="B8CCE4"/>
              <w:left w:val="single" w:sz="4" w:space="0" w:color="B8CCE4"/>
              <w:bottom w:val="single" w:sz="4" w:space="0" w:color="B8CCE4"/>
              <w:right w:val="single" w:sz="4" w:space="0" w:color="B8CCE4"/>
            </w:tcBorders>
          </w:tcPr>
          <w:p w14:paraId="159375C0" w14:textId="77777777" w:rsidR="008C4188" w:rsidRDefault="00210E81">
            <w:pPr>
              <w:spacing w:after="0" w:line="259" w:lineRule="auto"/>
              <w:ind w:left="8" w:firstLine="0"/>
              <w:jc w:val="center"/>
            </w:pPr>
            <w:r>
              <w:t xml:space="preserve"> </w:t>
            </w:r>
          </w:p>
          <w:p w14:paraId="5518FDE5" w14:textId="77777777" w:rsidR="008C4188" w:rsidRDefault="00210E81">
            <w:pPr>
              <w:spacing w:after="0" w:line="259" w:lineRule="auto"/>
              <w:ind w:left="0" w:right="45" w:firstLine="0"/>
              <w:jc w:val="center"/>
            </w:pPr>
            <w:r>
              <w:t xml:space="preserve">Interview </w:t>
            </w:r>
          </w:p>
          <w:p w14:paraId="3AD12E68" w14:textId="77777777" w:rsidR="008C4188" w:rsidRDefault="00210E81">
            <w:pPr>
              <w:spacing w:after="0" w:line="259" w:lineRule="auto"/>
              <w:ind w:left="8" w:firstLine="0"/>
              <w:jc w:val="center"/>
            </w:pPr>
            <w:r>
              <w:t xml:space="preserve"> </w:t>
            </w:r>
          </w:p>
          <w:p w14:paraId="05EE1B0F" w14:textId="77777777" w:rsidR="008C4188" w:rsidRDefault="00210E81">
            <w:pPr>
              <w:spacing w:after="0" w:line="259" w:lineRule="auto"/>
              <w:ind w:left="8" w:firstLine="0"/>
              <w:jc w:val="center"/>
            </w:pPr>
            <w:r>
              <w:t xml:space="preserve"> </w:t>
            </w:r>
          </w:p>
          <w:p w14:paraId="1A90C8AC" w14:textId="77777777" w:rsidR="008C4188" w:rsidRDefault="00210E81">
            <w:pPr>
              <w:spacing w:after="0" w:line="259" w:lineRule="auto"/>
              <w:ind w:left="8" w:firstLine="0"/>
              <w:jc w:val="center"/>
            </w:pPr>
            <w:r>
              <w:t xml:space="preserve"> </w:t>
            </w:r>
          </w:p>
          <w:p w14:paraId="3F6F2721" w14:textId="77777777" w:rsidR="008C4188" w:rsidRDefault="00210E81">
            <w:pPr>
              <w:spacing w:after="0" w:line="259" w:lineRule="auto"/>
              <w:ind w:left="8" w:firstLine="0"/>
              <w:jc w:val="center"/>
            </w:pPr>
            <w:r>
              <w:t xml:space="preserve"> </w:t>
            </w:r>
          </w:p>
          <w:p w14:paraId="263D031E" w14:textId="77777777" w:rsidR="008C4188" w:rsidRDefault="00210E81">
            <w:pPr>
              <w:spacing w:after="0" w:line="259" w:lineRule="auto"/>
              <w:ind w:left="728" w:firstLine="0"/>
              <w:jc w:val="center"/>
            </w:pPr>
            <w:r>
              <w:t xml:space="preserve"> </w:t>
            </w:r>
          </w:p>
          <w:p w14:paraId="0DAD5F7B" w14:textId="77777777" w:rsidR="008C4188" w:rsidRDefault="00210E81">
            <w:pPr>
              <w:spacing w:after="0" w:line="259" w:lineRule="auto"/>
              <w:ind w:left="8" w:firstLine="0"/>
              <w:jc w:val="center"/>
            </w:pPr>
            <w:r>
              <w:t xml:space="preserve"> </w:t>
            </w:r>
          </w:p>
          <w:p w14:paraId="4F34B365" w14:textId="77777777" w:rsidR="008C4188" w:rsidRDefault="00210E81">
            <w:pPr>
              <w:spacing w:after="0" w:line="259" w:lineRule="auto"/>
              <w:ind w:left="8" w:firstLine="0"/>
              <w:jc w:val="center"/>
            </w:pPr>
            <w:r>
              <w:t xml:space="preserve"> </w:t>
            </w:r>
          </w:p>
          <w:p w14:paraId="33D30EFF" w14:textId="77777777" w:rsidR="008C4188" w:rsidRDefault="00210E81">
            <w:pPr>
              <w:spacing w:after="0" w:line="259" w:lineRule="auto"/>
              <w:ind w:left="8" w:firstLine="0"/>
              <w:jc w:val="center"/>
            </w:pPr>
            <w:r>
              <w:t xml:space="preserve"> </w:t>
            </w:r>
          </w:p>
          <w:p w14:paraId="42F3164B" w14:textId="77777777" w:rsidR="008C4188" w:rsidRDefault="00210E81">
            <w:pPr>
              <w:spacing w:after="0" w:line="259" w:lineRule="auto"/>
              <w:ind w:left="8" w:firstLine="0"/>
              <w:jc w:val="center"/>
            </w:pPr>
            <w:r>
              <w:t xml:space="preserve"> </w:t>
            </w:r>
          </w:p>
        </w:tc>
      </w:tr>
      <w:tr w:rsidR="008C4188" w14:paraId="7533C284" w14:textId="77777777">
        <w:trPr>
          <w:trHeight w:val="5381"/>
        </w:trPr>
        <w:tc>
          <w:tcPr>
            <w:tcW w:w="1811" w:type="dxa"/>
            <w:tcBorders>
              <w:top w:val="single" w:sz="4" w:space="0" w:color="B8CCE4"/>
              <w:left w:val="single" w:sz="4" w:space="0" w:color="B8CCE4"/>
              <w:bottom w:val="single" w:sz="4" w:space="0" w:color="B8CCE4"/>
              <w:right w:val="single" w:sz="4" w:space="0" w:color="B8CCE4"/>
            </w:tcBorders>
          </w:tcPr>
          <w:p w14:paraId="75C27C47" w14:textId="77777777" w:rsidR="008C4188" w:rsidRDefault="00210E81">
            <w:pPr>
              <w:spacing w:after="0" w:line="259" w:lineRule="auto"/>
              <w:ind w:left="0" w:right="45" w:firstLine="0"/>
              <w:jc w:val="center"/>
            </w:pPr>
            <w:r>
              <w:t xml:space="preserve">Other </w:t>
            </w:r>
          </w:p>
        </w:tc>
        <w:tc>
          <w:tcPr>
            <w:tcW w:w="3826" w:type="dxa"/>
            <w:tcBorders>
              <w:top w:val="single" w:sz="4" w:space="0" w:color="B8CCE4"/>
              <w:left w:val="single" w:sz="4" w:space="0" w:color="B8CCE4"/>
              <w:bottom w:val="single" w:sz="4" w:space="0" w:color="B8CCE4"/>
              <w:right w:val="single" w:sz="4" w:space="0" w:color="B8CCE4"/>
            </w:tcBorders>
          </w:tcPr>
          <w:p w14:paraId="4126A030" w14:textId="77777777" w:rsidR="008C4188" w:rsidRDefault="00210E81">
            <w:pPr>
              <w:spacing w:after="0" w:line="242" w:lineRule="auto"/>
              <w:ind w:left="0" w:firstLine="0"/>
            </w:pPr>
            <w:r>
              <w:t xml:space="preserve">Commitment to delivering a </w:t>
            </w:r>
            <w:proofErr w:type="gramStart"/>
            <w:r>
              <w:t>high quality</w:t>
            </w:r>
            <w:proofErr w:type="gramEnd"/>
            <w:r>
              <w:t xml:space="preserve"> service </w:t>
            </w:r>
          </w:p>
          <w:p w14:paraId="01DC2DAE" w14:textId="77777777" w:rsidR="008C4188" w:rsidRDefault="00210E81">
            <w:pPr>
              <w:spacing w:after="0" w:line="259" w:lineRule="auto"/>
              <w:ind w:left="0" w:firstLine="0"/>
            </w:pPr>
            <w:r>
              <w:t xml:space="preserve"> </w:t>
            </w:r>
          </w:p>
          <w:p w14:paraId="76D11053" w14:textId="77777777" w:rsidR="008C4188" w:rsidRDefault="00210E81">
            <w:pPr>
              <w:spacing w:after="0" w:line="259" w:lineRule="auto"/>
              <w:ind w:left="0" w:firstLine="0"/>
            </w:pPr>
            <w:r>
              <w:t xml:space="preserve">Commitment to adhering to Health &amp; </w:t>
            </w:r>
          </w:p>
          <w:p w14:paraId="4D6C2F1F" w14:textId="77777777" w:rsidR="008C4188" w:rsidRDefault="00210E81">
            <w:pPr>
              <w:spacing w:after="0" w:line="259" w:lineRule="auto"/>
              <w:ind w:left="0" w:firstLine="0"/>
            </w:pPr>
            <w:r>
              <w:t xml:space="preserve">Safety procedures </w:t>
            </w:r>
          </w:p>
          <w:p w14:paraId="4A58A97A" w14:textId="77777777" w:rsidR="008C4188" w:rsidRDefault="00210E81">
            <w:pPr>
              <w:spacing w:after="0" w:line="259" w:lineRule="auto"/>
              <w:ind w:left="0" w:firstLine="0"/>
            </w:pPr>
            <w:r>
              <w:t xml:space="preserve"> </w:t>
            </w:r>
          </w:p>
          <w:p w14:paraId="466A98C4" w14:textId="77777777" w:rsidR="008C4188" w:rsidRDefault="00210E81">
            <w:pPr>
              <w:spacing w:after="0" w:line="259" w:lineRule="auto"/>
              <w:ind w:left="0" w:firstLine="0"/>
            </w:pPr>
            <w:r>
              <w:t xml:space="preserve">Commitment to equal opportunity to all </w:t>
            </w:r>
          </w:p>
          <w:p w14:paraId="0273832E" w14:textId="77777777" w:rsidR="008C4188" w:rsidRDefault="00210E81">
            <w:pPr>
              <w:spacing w:after="0" w:line="259" w:lineRule="auto"/>
              <w:ind w:left="0" w:firstLine="0"/>
            </w:pPr>
            <w:r>
              <w:t xml:space="preserve">members of the community </w:t>
            </w:r>
          </w:p>
          <w:p w14:paraId="247C2560" w14:textId="77777777" w:rsidR="008C4188" w:rsidRDefault="00210E81">
            <w:pPr>
              <w:spacing w:after="0" w:line="259" w:lineRule="auto"/>
              <w:ind w:left="0" w:firstLine="0"/>
            </w:pPr>
            <w:r>
              <w:t xml:space="preserve"> </w:t>
            </w:r>
          </w:p>
          <w:p w14:paraId="49B2870E" w14:textId="77777777" w:rsidR="008C4188" w:rsidRDefault="00210E81">
            <w:pPr>
              <w:spacing w:after="2" w:line="239" w:lineRule="auto"/>
              <w:ind w:left="0" w:firstLine="0"/>
            </w:pPr>
            <w:r>
              <w:t xml:space="preserve">Willingness to learn new skills and acquire knowledge appropriate to the tasks outlined in the job description. </w:t>
            </w:r>
          </w:p>
          <w:p w14:paraId="60F3F0E3" w14:textId="77777777" w:rsidR="008C4188" w:rsidRDefault="00210E81">
            <w:pPr>
              <w:spacing w:after="0" w:line="259" w:lineRule="auto"/>
              <w:ind w:left="0" w:firstLine="0"/>
            </w:pPr>
            <w:r>
              <w:t xml:space="preserve"> </w:t>
            </w:r>
          </w:p>
          <w:p w14:paraId="096D1547" w14:textId="77777777" w:rsidR="008C4188" w:rsidRDefault="00210E81">
            <w:pPr>
              <w:spacing w:after="0" w:line="259" w:lineRule="auto"/>
              <w:ind w:left="0" w:firstLine="0"/>
            </w:pPr>
            <w:r>
              <w:t xml:space="preserve">Willingness to work unsociable hours </w:t>
            </w:r>
          </w:p>
          <w:p w14:paraId="38D5EBFB" w14:textId="77777777" w:rsidR="008C4188" w:rsidRDefault="00210E81">
            <w:pPr>
              <w:spacing w:after="0" w:line="259" w:lineRule="auto"/>
              <w:ind w:left="0" w:firstLine="0"/>
            </w:pPr>
            <w:r>
              <w:t xml:space="preserve">when required </w:t>
            </w:r>
          </w:p>
        </w:tc>
        <w:tc>
          <w:tcPr>
            <w:tcW w:w="1421" w:type="dxa"/>
            <w:tcBorders>
              <w:top w:val="single" w:sz="4" w:space="0" w:color="B8CCE4"/>
              <w:left w:val="single" w:sz="4" w:space="0" w:color="B8CCE4"/>
              <w:bottom w:val="single" w:sz="4" w:space="0" w:color="B8CCE4"/>
              <w:right w:val="single" w:sz="4" w:space="0" w:color="B8CCE4"/>
            </w:tcBorders>
          </w:tcPr>
          <w:p w14:paraId="01CAD5F4" w14:textId="77777777" w:rsidR="008C4188" w:rsidRDefault="00210E81">
            <w:pPr>
              <w:spacing w:after="0" w:line="259" w:lineRule="auto"/>
              <w:ind w:left="0" w:right="40" w:firstLine="0"/>
              <w:jc w:val="center"/>
            </w:pPr>
            <w:r>
              <w:t xml:space="preserve">E </w:t>
            </w:r>
          </w:p>
          <w:p w14:paraId="5C4C9BB2" w14:textId="77777777" w:rsidR="008C4188" w:rsidRDefault="00210E81">
            <w:pPr>
              <w:spacing w:after="0" w:line="259" w:lineRule="auto"/>
              <w:ind w:left="13" w:firstLine="0"/>
              <w:jc w:val="center"/>
            </w:pPr>
            <w:r>
              <w:t xml:space="preserve"> </w:t>
            </w:r>
          </w:p>
          <w:p w14:paraId="01FDE086" w14:textId="77777777" w:rsidR="008C4188" w:rsidRDefault="00210E81">
            <w:pPr>
              <w:spacing w:after="0" w:line="259" w:lineRule="auto"/>
              <w:ind w:left="13" w:firstLine="0"/>
              <w:jc w:val="center"/>
            </w:pPr>
            <w:r>
              <w:t xml:space="preserve"> </w:t>
            </w:r>
          </w:p>
          <w:p w14:paraId="039B1487" w14:textId="77777777" w:rsidR="008C4188" w:rsidRDefault="00210E81">
            <w:pPr>
              <w:spacing w:after="0" w:line="259" w:lineRule="auto"/>
              <w:ind w:left="0" w:right="40" w:firstLine="0"/>
              <w:jc w:val="center"/>
            </w:pPr>
            <w:r>
              <w:t xml:space="preserve">E </w:t>
            </w:r>
          </w:p>
          <w:p w14:paraId="6F6F3A16" w14:textId="77777777" w:rsidR="008C4188" w:rsidRDefault="00210E81">
            <w:pPr>
              <w:spacing w:after="0" w:line="259" w:lineRule="auto"/>
              <w:ind w:left="13" w:firstLine="0"/>
              <w:jc w:val="center"/>
            </w:pPr>
            <w:r>
              <w:t xml:space="preserve"> </w:t>
            </w:r>
          </w:p>
          <w:p w14:paraId="3BE44BB1" w14:textId="77777777" w:rsidR="008C4188" w:rsidRDefault="00210E81">
            <w:pPr>
              <w:spacing w:after="0" w:line="259" w:lineRule="auto"/>
              <w:ind w:left="13" w:firstLine="0"/>
              <w:jc w:val="center"/>
            </w:pPr>
            <w:r>
              <w:t xml:space="preserve"> </w:t>
            </w:r>
          </w:p>
          <w:p w14:paraId="40389FAA" w14:textId="77777777" w:rsidR="008C4188" w:rsidRDefault="00210E81">
            <w:pPr>
              <w:spacing w:after="0" w:line="259" w:lineRule="auto"/>
              <w:ind w:left="0" w:right="40" w:firstLine="0"/>
              <w:jc w:val="center"/>
            </w:pPr>
            <w:r>
              <w:t xml:space="preserve">E </w:t>
            </w:r>
          </w:p>
          <w:p w14:paraId="575218D8" w14:textId="77777777" w:rsidR="008C4188" w:rsidRDefault="00210E81">
            <w:pPr>
              <w:spacing w:after="0" w:line="259" w:lineRule="auto"/>
              <w:ind w:left="13" w:firstLine="0"/>
              <w:jc w:val="center"/>
            </w:pPr>
            <w:r>
              <w:t xml:space="preserve"> </w:t>
            </w:r>
          </w:p>
          <w:p w14:paraId="5B7B9AAC" w14:textId="7D2219C5" w:rsidR="008C4188" w:rsidRDefault="00210E81">
            <w:pPr>
              <w:spacing w:after="0" w:line="259" w:lineRule="auto"/>
              <w:ind w:left="13" w:firstLine="0"/>
              <w:jc w:val="center"/>
            </w:pPr>
            <w:r>
              <w:t xml:space="preserve"> </w:t>
            </w:r>
          </w:p>
          <w:p w14:paraId="2FE98DAE" w14:textId="77777777" w:rsidR="008C4188" w:rsidRDefault="00210E81">
            <w:pPr>
              <w:spacing w:after="0" w:line="259" w:lineRule="auto"/>
              <w:ind w:left="13" w:firstLine="0"/>
              <w:jc w:val="center"/>
            </w:pPr>
            <w:r>
              <w:t xml:space="preserve"> </w:t>
            </w:r>
          </w:p>
          <w:p w14:paraId="2DED13D8" w14:textId="77777777" w:rsidR="008C4188" w:rsidRDefault="00210E81">
            <w:pPr>
              <w:spacing w:after="0" w:line="259" w:lineRule="auto"/>
              <w:ind w:left="0" w:right="40" w:firstLine="0"/>
              <w:jc w:val="center"/>
            </w:pPr>
            <w:r>
              <w:t xml:space="preserve">E </w:t>
            </w:r>
          </w:p>
          <w:p w14:paraId="7B1F11D1" w14:textId="77777777" w:rsidR="008C4188" w:rsidRDefault="00210E81">
            <w:pPr>
              <w:spacing w:after="0" w:line="259" w:lineRule="auto"/>
              <w:ind w:left="13" w:firstLine="0"/>
              <w:jc w:val="center"/>
            </w:pPr>
            <w:r>
              <w:t xml:space="preserve"> </w:t>
            </w:r>
          </w:p>
          <w:p w14:paraId="58D000BB" w14:textId="64BF899B" w:rsidR="008C4188" w:rsidRDefault="008C4188">
            <w:pPr>
              <w:spacing w:after="0" w:line="259" w:lineRule="auto"/>
              <w:ind w:left="13" w:firstLine="0"/>
              <w:jc w:val="center"/>
            </w:pPr>
          </w:p>
          <w:p w14:paraId="3EB8EB76" w14:textId="77777777" w:rsidR="008C4188" w:rsidRDefault="00210E81">
            <w:pPr>
              <w:spacing w:after="0" w:line="259" w:lineRule="auto"/>
              <w:ind w:left="13" w:firstLine="0"/>
              <w:jc w:val="center"/>
            </w:pPr>
            <w:r>
              <w:t xml:space="preserve"> </w:t>
            </w:r>
          </w:p>
          <w:p w14:paraId="572DEC6D" w14:textId="77777777" w:rsidR="008C4188" w:rsidRDefault="00210E81">
            <w:pPr>
              <w:spacing w:after="0" w:line="259" w:lineRule="auto"/>
              <w:ind w:left="0" w:right="40" w:firstLine="0"/>
              <w:jc w:val="center"/>
            </w:pPr>
            <w:r>
              <w:t xml:space="preserve">E </w:t>
            </w:r>
          </w:p>
        </w:tc>
        <w:tc>
          <w:tcPr>
            <w:tcW w:w="2306" w:type="dxa"/>
            <w:tcBorders>
              <w:top w:val="single" w:sz="4" w:space="0" w:color="B8CCE4"/>
              <w:left w:val="single" w:sz="4" w:space="0" w:color="B8CCE4"/>
              <w:bottom w:val="single" w:sz="4" w:space="0" w:color="B8CCE4"/>
              <w:right w:val="single" w:sz="4" w:space="0" w:color="B8CCE4"/>
            </w:tcBorders>
          </w:tcPr>
          <w:p w14:paraId="17D3F448" w14:textId="77777777" w:rsidR="008C4188" w:rsidRDefault="00210E81">
            <w:pPr>
              <w:spacing w:after="0" w:line="259" w:lineRule="auto"/>
              <w:ind w:left="8" w:firstLine="0"/>
              <w:jc w:val="center"/>
            </w:pPr>
            <w:r>
              <w:t xml:space="preserve"> </w:t>
            </w:r>
          </w:p>
          <w:p w14:paraId="394F2A1A" w14:textId="77777777" w:rsidR="008C4188" w:rsidRDefault="00210E81">
            <w:pPr>
              <w:spacing w:after="0" w:line="259" w:lineRule="auto"/>
              <w:ind w:left="8" w:firstLine="0"/>
              <w:jc w:val="center"/>
            </w:pPr>
            <w:r>
              <w:t xml:space="preserve"> </w:t>
            </w:r>
          </w:p>
          <w:p w14:paraId="2D0EE6E9" w14:textId="77777777" w:rsidR="008C4188" w:rsidRDefault="00210E81">
            <w:pPr>
              <w:spacing w:after="0" w:line="259" w:lineRule="auto"/>
              <w:ind w:left="8" w:firstLine="0"/>
              <w:jc w:val="center"/>
            </w:pPr>
            <w:r>
              <w:t xml:space="preserve"> </w:t>
            </w:r>
          </w:p>
          <w:p w14:paraId="2FBD4CB7" w14:textId="77777777" w:rsidR="008C4188" w:rsidRDefault="00210E81">
            <w:pPr>
              <w:spacing w:after="0" w:line="259" w:lineRule="auto"/>
              <w:ind w:left="8" w:firstLine="0"/>
              <w:jc w:val="center"/>
            </w:pPr>
            <w:r>
              <w:t xml:space="preserve"> </w:t>
            </w:r>
          </w:p>
          <w:p w14:paraId="0C34DAAE" w14:textId="77777777" w:rsidR="008C4188" w:rsidRDefault="00210E81">
            <w:pPr>
              <w:spacing w:after="0" w:line="259" w:lineRule="auto"/>
              <w:ind w:left="8" w:firstLine="0"/>
              <w:jc w:val="center"/>
            </w:pPr>
            <w:r>
              <w:t xml:space="preserve"> </w:t>
            </w:r>
          </w:p>
          <w:p w14:paraId="62B602A6" w14:textId="77777777" w:rsidR="008C4188" w:rsidRDefault="00210E81">
            <w:pPr>
              <w:spacing w:after="0" w:line="259" w:lineRule="auto"/>
              <w:ind w:left="8" w:firstLine="0"/>
              <w:jc w:val="center"/>
            </w:pPr>
            <w:r>
              <w:t xml:space="preserve"> </w:t>
            </w:r>
          </w:p>
          <w:p w14:paraId="7B909868" w14:textId="77777777" w:rsidR="008C4188" w:rsidRDefault="00210E81">
            <w:pPr>
              <w:spacing w:after="0" w:line="259" w:lineRule="auto"/>
              <w:ind w:left="0" w:right="45" w:firstLine="0"/>
              <w:jc w:val="center"/>
            </w:pPr>
            <w:r>
              <w:t xml:space="preserve">Interview </w:t>
            </w:r>
          </w:p>
        </w:tc>
      </w:tr>
    </w:tbl>
    <w:p w14:paraId="5DBA4227" w14:textId="77777777" w:rsidR="008C4188" w:rsidRDefault="00210E81">
      <w:pPr>
        <w:spacing w:after="0" w:line="259" w:lineRule="auto"/>
        <w:ind w:left="0" w:firstLine="0"/>
      </w:pPr>
      <w:r>
        <w:t xml:space="preserve"> </w:t>
      </w:r>
    </w:p>
    <w:p w14:paraId="4D88CA47" w14:textId="77777777" w:rsidR="008C4188" w:rsidRDefault="00210E81">
      <w:pPr>
        <w:spacing w:after="0" w:line="259" w:lineRule="auto"/>
        <w:ind w:left="0" w:firstLine="0"/>
      </w:pPr>
      <w:r>
        <w:t xml:space="preserve"> </w:t>
      </w:r>
    </w:p>
    <w:p w14:paraId="13C4E627" w14:textId="77777777" w:rsidR="008C4188" w:rsidRDefault="00210E81">
      <w:pPr>
        <w:ind w:left="10"/>
      </w:pPr>
      <w:r>
        <w:t xml:space="preserve">I confirm that I have received and read the above Job Description and Person Specification. </w:t>
      </w:r>
    </w:p>
    <w:p w14:paraId="03BE3047" w14:textId="77777777" w:rsidR="008C4188" w:rsidRDefault="00210E81">
      <w:pPr>
        <w:spacing w:after="0" w:line="259" w:lineRule="auto"/>
        <w:ind w:left="0" w:firstLine="0"/>
      </w:pPr>
      <w:r>
        <w:t xml:space="preserve"> </w:t>
      </w:r>
    </w:p>
    <w:p w14:paraId="324EB98F" w14:textId="77777777" w:rsidR="008C4188" w:rsidRDefault="00210E81">
      <w:pPr>
        <w:spacing w:after="0" w:line="241" w:lineRule="auto"/>
        <w:ind w:left="0" w:firstLine="0"/>
        <w:jc w:val="both"/>
      </w:pPr>
      <w:r>
        <w:t xml:space="preserve">As an employee of the charity, I understand the duties and responsibilities assigned to me. Furthermore, I understand that these are intended as guidelines and may change over time, as necessary. From time to time, I understand I may be asked to perform duties and undertake responsibilities that are not specifically set out in my job description but are suitable for my role and level. </w:t>
      </w:r>
    </w:p>
    <w:p w14:paraId="11316B68" w14:textId="77777777" w:rsidR="008C4188" w:rsidRDefault="00210E81">
      <w:pPr>
        <w:spacing w:after="0" w:line="259" w:lineRule="auto"/>
        <w:ind w:left="0" w:firstLine="0"/>
      </w:pPr>
      <w:r>
        <w:t xml:space="preserve"> </w:t>
      </w:r>
    </w:p>
    <w:p w14:paraId="2FF2410F" w14:textId="77777777" w:rsidR="008C4188" w:rsidRDefault="00210E81">
      <w:pPr>
        <w:ind w:left="10"/>
      </w:pPr>
      <w:r>
        <w:t xml:space="preserve">Employee Name............................................................................................................. </w:t>
      </w:r>
    </w:p>
    <w:p w14:paraId="7BB6B2D7" w14:textId="77777777" w:rsidR="008C4188" w:rsidRDefault="00210E81">
      <w:pPr>
        <w:spacing w:after="0" w:line="259" w:lineRule="auto"/>
        <w:ind w:left="0" w:firstLine="0"/>
      </w:pPr>
      <w:r>
        <w:t xml:space="preserve"> </w:t>
      </w:r>
    </w:p>
    <w:p w14:paraId="2AF7CC81" w14:textId="77777777" w:rsidR="008C4188" w:rsidRDefault="00210E81">
      <w:pPr>
        <w:ind w:left="10"/>
      </w:pPr>
      <w:r>
        <w:t xml:space="preserve">Signature......................................................................................................................... </w:t>
      </w:r>
    </w:p>
    <w:p w14:paraId="7F6D4800" w14:textId="77777777" w:rsidR="008C4188" w:rsidRDefault="00210E81">
      <w:pPr>
        <w:spacing w:after="0" w:line="259" w:lineRule="auto"/>
        <w:ind w:left="0" w:firstLine="0"/>
      </w:pPr>
      <w:r>
        <w:t xml:space="preserve"> </w:t>
      </w:r>
    </w:p>
    <w:p w14:paraId="1E7031B8" w14:textId="77777777" w:rsidR="008C4188" w:rsidRDefault="00210E81">
      <w:pPr>
        <w:ind w:left="10" w:right="1991"/>
      </w:pPr>
      <w:r>
        <w:t xml:space="preserve">Date.................................................................................................................................  </w:t>
      </w:r>
    </w:p>
    <w:sectPr w:rsidR="008C4188">
      <w:headerReference w:type="even" r:id="rId7"/>
      <w:headerReference w:type="default" r:id="rId8"/>
      <w:headerReference w:type="first" r:id="rId9"/>
      <w:pgSz w:w="11905" w:h="16840"/>
      <w:pgMar w:top="2021" w:right="1136" w:bottom="1321" w:left="1136"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D2D9" w14:textId="77777777" w:rsidR="00A914E5" w:rsidRDefault="00A914E5">
      <w:pPr>
        <w:spacing w:after="0" w:line="240" w:lineRule="auto"/>
      </w:pPr>
      <w:r>
        <w:separator/>
      </w:r>
    </w:p>
  </w:endnote>
  <w:endnote w:type="continuationSeparator" w:id="0">
    <w:p w14:paraId="67D929FC" w14:textId="77777777" w:rsidR="00A914E5" w:rsidRDefault="00A91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5860F" w14:textId="77777777" w:rsidR="00A914E5" w:rsidRDefault="00A914E5">
      <w:pPr>
        <w:spacing w:after="0" w:line="240" w:lineRule="auto"/>
      </w:pPr>
      <w:r>
        <w:separator/>
      </w:r>
    </w:p>
  </w:footnote>
  <w:footnote w:type="continuationSeparator" w:id="0">
    <w:p w14:paraId="0CB0462E" w14:textId="77777777" w:rsidR="00A914E5" w:rsidRDefault="00A91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EBC44" w14:textId="77777777" w:rsidR="008C4188" w:rsidRDefault="00210E81">
    <w:pPr>
      <w:spacing w:after="0" w:line="259" w:lineRule="auto"/>
      <w:ind w:left="-2" w:firstLine="0"/>
    </w:pPr>
    <w:r>
      <w:rPr>
        <w:noProof/>
      </w:rPr>
      <w:drawing>
        <wp:anchor distT="0" distB="0" distL="114300" distR="114300" simplePos="0" relativeHeight="251658240" behindDoc="0" locked="0" layoutInCell="1" allowOverlap="0" wp14:anchorId="41EBF546" wp14:editId="142D5520">
          <wp:simplePos x="0" y="0"/>
          <wp:positionH relativeFrom="page">
            <wp:posOffset>720090</wp:posOffset>
          </wp:positionH>
          <wp:positionV relativeFrom="page">
            <wp:posOffset>450203</wp:posOffset>
          </wp:positionV>
          <wp:extent cx="1495425" cy="655079"/>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95425" cy="655079"/>
                  </a:xfrm>
                  <a:prstGeom prst="rect">
                    <a:avLst/>
                  </a:prstGeom>
                </pic:spPr>
              </pic:pic>
            </a:graphicData>
          </a:graphic>
        </wp:anchor>
      </w:drawing>
    </w:r>
    <w:r>
      <w:rPr>
        <w:rFonts w:ascii="Times New Roman" w:eastAsia="Times New Roman" w:hAnsi="Times New Roman" w:cs="Times New Roman"/>
        <w:sz w:val="24"/>
      </w:rPr>
      <w:t xml:space="preserve"> </w:t>
    </w:r>
  </w:p>
  <w:p w14:paraId="0B094B15" w14:textId="77777777" w:rsidR="008C4188" w:rsidRDefault="00210E81">
    <w:pPr>
      <w:spacing w:after="0" w:line="259" w:lineRule="auto"/>
      <w:ind w:left="0" w:firstLine="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D5BD" w14:textId="77777777" w:rsidR="008C4188" w:rsidRDefault="00210E81">
    <w:pPr>
      <w:spacing w:after="0" w:line="259" w:lineRule="auto"/>
      <w:ind w:left="-2" w:firstLine="0"/>
    </w:pPr>
    <w:r>
      <w:rPr>
        <w:noProof/>
      </w:rPr>
      <w:drawing>
        <wp:anchor distT="0" distB="0" distL="114300" distR="114300" simplePos="0" relativeHeight="251659264" behindDoc="0" locked="0" layoutInCell="1" allowOverlap="0" wp14:anchorId="2A27662C" wp14:editId="44876CA4">
          <wp:simplePos x="0" y="0"/>
          <wp:positionH relativeFrom="page">
            <wp:posOffset>720090</wp:posOffset>
          </wp:positionH>
          <wp:positionV relativeFrom="page">
            <wp:posOffset>450203</wp:posOffset>
          </wp:positionV>
          <wp:extent cx="1495425" cy="655079"/>
          <wp:effectExtent l="0" t="0" r="0" b="0"/>
          <wp:wrapSquare wrapText="bothSides"/>
          <wp:docPr id="910595766" name="Picture 910595766"/>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95425" cy="655079"/>
                  </a:xfrm>
                  <a:prstGeom prst="rect">
                    <a:avLst/>
                  </a:prstGeom>
                </pic:spPr>
              </pic:pic>
            </a:graphicData>
          </a:graphic>
        </wp:anchor>
      </w:drawing>
    </w:r>
    <w:r>
      <w:rPr>
        <w:rFonts w:ascii="Times New Roman" w:eastAsia="Times New Roman" w:hAnsi="Times New Roman" w:cs="Times New Roman"/>
        <w:sz w:val="24"/>
      </w:rPr>
      <w:t xml:space="preserve"> </w:t>
    </w:r>
  </w:p>
  <w:p w14:paraId="38ED954B" w14:textId="77777777" w:rsidR="008C4188" w:rsidRDefault="00210E81">
    <w:pPr>
      <w:spacing w:after="0" w:line="259" w:lineRule="auto"/>
      <w:ind w:left="0" w:firstLine="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2B01" w14:textId="77777777" w:rsidR="008C4188" w:rsidRDefault="00210E81">
    <w:pPr>
      <w:spacing w:after="0" w:line="259" w:lineRule="auto"/>
      <w:ind w:left="-2" w:firstLine="0"/>
    </w:pPr>
    <w:r>
      <w:rPr>
        <w:noProof/>
      </w:rPr>
      <w:drawing>
        <wp:anchor distT="0" distB="0" distL="114300" distR="114300" simplePos="0" relativeHeight="251660288" behindDoc="0" locked="0" layoutInCell="1" allowOverlap="0" wp14:anchorId="1A5FB46F" wp14:editId="6499CC88">
          <wp:simplePos x="0" y="0"/>
          <wp:positionH relativeFrom="page">
            <wp:posOffset>720090</wp:posOffset>
          </wp:positionH>
          <wp:positionV relativeFrom="page">
            <wp:posOffset>450203</wp:posOffset>
          </wp:positionV>
          <wp:extent cx="1495425" cy="655079"/>
          <wp:effectExtent l="0" t="0" r="0" b="0"/>
          <wp:wrapSquare wrapText="bothSides"/>
          <wp:docPr id="1791303428" name="Picture 179130342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95425" cy="655079"/>
                  </a:xfrm>
                  <a:prstGeom prst="rect">
                    <a:avLst/>
                  </a:prstGeom>
                </pic:spPr>
              </pic:pic>
            </a:graphicData>
          </a:graphic>
        </wp:anchor>
      </w:drawing>
    </w:r>
    <w:r>
      <w:rPr>
        <w:rFonts w:ascii="Times New Roman" w:eastAsia="Times New Roman" w:hAnsi="Times New Roman" w:cs="Times New Roman"/>
        <w:sz w:val="24"/>
      </w:rPr>
      <w:t xml:space="preserve"> </w:t>
    </w:r>
  </w:p>
  <w:p w14:paraId="00DD9431" w14:textId="77777777" w:rsidR="008C4188" w:rsidRDefault="00210E81">
    <w:pPr>
      <w:spacing w:after="0" w:line="259" w:lineRule="auto"/>
      <w:ind w:left="0" w:firstLine="0"/>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988"/>
    <w:multiLevelType w:val="multilevel"/>
    <w:tmpl w:val="657CE1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23A71"/>
    <w:multiLevelType w:val="multilevel"/>
    <w:tmpl w:val="662651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22176"/>
    <w:multiLevelType w:val="multilevel"/>
    <w:tmpl w:val="E2522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32F6F"/>
    <w:multiLevelType w:val="multilevel"/>
    <w:tmpl w:val="EACA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1E5F54"/>
    <w:multiLevelType w:val="multilevel"/>
    <w:tmpl w:val="C0B6779A"/>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95507E"/>
    <w:multiLevelType w:val="multilevel"/>
    <w:tmpl w:val="63AA074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0152B0"/>
    <w:multiLevelType w:val="hybridMultilevel"/>
    <w:tmpl w:val="044C58C2"/>
    <w:lvl w:ilvl="0" w:tplc="71BE235E">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14590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1E0B4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823D1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44DC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6A711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DA93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A6D1D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EABDE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D297550"/>
    <w:multiLevelType w:val="hybridMultilevel"/>
    <w:tmpl w:val="8E0C0CEA"/>
    <w:lvl w:ilvl="0" w:tplc="CD7E1512">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30305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0248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7CC5F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CE32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F063D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2474B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BE8F9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72120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5F31BCE"/>
    <w:multiLevelType w:val="hybridMultilevel"/>
    <w:tmpl w:val="E3C0E748"/>
    <w:lvl w:ilvl="0" w:tplc="7B1443D2">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2AB49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FE39E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68443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2C200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4C5A9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4CAB3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02C71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CEE2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6622451"/>
    <w:multiLevelType w:val="multilevel"/>
    <w:tmpl w:val="F9BE7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EE0B74"/>
    <w:multiLevelType w:val="hybridMultilevel"/>
    <w:tmpl w:val="0BC27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9810AF"/>
    <w:multiLevelType w:val="multilevel"/>
    <w:tmpl w:val="9872B590"/>
    <w:lvl w:ilvl="0">
      <w:start w:val="6"/>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332027099">
    <w:abstractNumId w:val="7"/>
  </w:num>
  <w:num w:numId="2" w16cid:durableId="287443446">
    <w:abstractNumId w:val="8"/>
  </w:num>
  <w:num w:numId="3" w16cid:durableId="460611166">
    <w:abstractNumId w:val="6"/>
  </w:num>
  <w:num w:numId="4" w16cid:durableId="1393695264">
    <w:abstractNumId w:val="10"/>
  </w:num>
  <w:num w:numId="5" w16cid:durableId="2045642015">
    <w:abstractNumId w:val="2"/>
  </w:num>
  <w:num w:numId="6" w16cid:durableId="1859586272">
    <w:abstractNumId w:val="11"/>
  </w:num>
  <w:num w:numId="7" w16cid:durableId="1779791722">
    <w:abstractNumId w:val="0"/>
  </w:num>
  <w:num w:numId="8" w16cid:durableId="1997369947">
    <w:abstractNumId w:val="4"/>
  </w:num>
  <w:num w:numId="9" w16cid:durableId="1804692290">
    <w:abstractNumId w:val="5"/>
  </w:num>
  <w:num w:numId="10" w16cid:durableId="1375734160">
    <w:abstractNumId w:val="1"/>
  </w:num>
  <w:num w:numId="11" w16cid:durableId="1270434870">
    <w:abstractNumId w:val="3"/>
  </w:num>
  <w:num w:numId="12" w16cid:durableId="10600525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188"/>
    <w:rsid w:val="000E19B6"/>
    <w:rsid w:val="000E775F"/>
    <w:rsid w:val="000F3DC6"/>
    <w:rsid w:val="000F5E31"/>
    <w:rsid w:val="001266C7"/>
    <w:rsid w:val="001769D1"/>
    <w:rsid w:val="001E233E"/>
    <w:rsid w:val="00210E81"/>
    <w:rsid w:val="00220475"/>
    <w:rsid w:val="00235832"/>
    <w:rsid w:val="00254658"/>
    <w:rsid w:val="002E59DC"/>
    <w:rsid w:val="002F38F9"/>
    <w:rsid w:val="003107A6"/>
    <w:rsid w:val="00322922"/>
    <w:rsid w:val="00325C80"/>
    <w:rsid w:val="00326E0C"/>
    <w:rsid w:val="0035129E"/>
    <w:rsid w:val="003574DD"/>
    <w:rsid w:val="003A36E8"/>
    <w:rsid w:val="003E4584"/>
    <w:rsid w:val="004010C6"/>
    <w:rsid w:val="00506F13"/>
    <w:rsid w:val="00507AD2"/>
    <w:rsid w:val="00511EC1"/>
    <w:rsid w:val="00513F85"/>
    <w:rsid w:val="005651C4"/>
    <w:rsid w:val="005C7941"/>
    <w:rsid w:val="005F5827"/>
    <w:rsid w:val="00610F6D"/>
    <w:rsid w:val="00652ED8"/>
    <w:rsid w:val="006F677B"/>
    <w:rsid w:val="007D6663"/>
    <w:rsid w:val="008C4188"/>
    <w:rsid w:val="00996136"/>
    <w:rsid w:val="009A3091"/>
    <w:rsid w:val="009C2A27"/>
    <w:rsid w:val="00A229BD"/>
    <w:rsid w:val="00A914E5"/>
    <w:rsid w:val="00AF01C8"/>
    <w:rsid w:val="00B03A63"/>
    <w:rsid w:val="00B217AF"/>
    <w:rsid w:val="00B74714"/>
    <w:rsid w:val="00BA4711"/>
    <w:rsid w:val="00BE3056"/>
    <w:rsid w:val="00C35A9C"/>
    <w:rsid w:val="00C45A01"/>
    <w:rsid w:val="00CA626B"/>
    <w:rsid w:val="00CB59AC"/>
    <w:rsid w:val="00CE3A69"/>
    <w:rsid w:val="00CE40DB"/>
    <w:rsid w:val="00DE57EA"/>
    <w:rsid w:val="00DF24F2"/>
    <w:rsid w:val="00E00E21"/>
    <w:rsid w:val="00E0162B"/>
    <w:rsid w:val="00E85DB2"/>
    <w:rsid w:val="00EE298B"/>
    <w:rsid w:val="00F52B10"/>
    <w:rsid w:val="00F55C3C"/>
    <w:rsid w:val="00F87DD5"/>
    <w:rsid w:val="00F90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3080"/>
  <w15:docId w15:val="{6B3964CD-C9EA-4B95-94DA-086D1112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370" w:hanging="10"/>
    </w:pPr>
    <w:rPr>
      <w:rFonts w:ascii="Calibri" w:eastAsia="Calibri" w:hAnsi="Calibri" w:cs="Calibri"/>
      <w:color w:val="000000"/>
      <w:sz w:val="22"/>
    </w:rPr>
  </w:style>
  <w:style w:type="paragraph" w:styleId="Heading1">
    <w:name w:val="heading 1"/>
    <w:basedOn w:val="Normal"/>
    <w:next w:val="Normal"/>
    <w:link w:val="Heading1Char"/>
    <w:uiPriority w:val="9"/>
    <w:qFormat/>
    <w:rsid w:val="009C2A2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322922"/>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20475"/>
    <w:pPr>
      <w:ind w:left="720"/>
      <w:contextualSpacing/>
    </w:pPr>
  </w:style>
  <w:style w:type="character" w:customStyle="1" w:styleId="Heading2Char">
    <w:name w:val="Heading 2 Char"/>
    <w:basedOn w:val="DefaultParagraphFont"/>
    <w:link w:val="Heading2"/>
    <w:uiPriority w:val="9"/>
    <w:semiHidden/>
    <w:rsid w:val="00322922"/>
    <w:rPr>
      <w:rFonts w:asciiTheme="majorHAnsi" w:eastAsiaTheme="majorEastAsia" w:hAnsiTheme="majorHAnsi" w:cstheme="majorBidi"/>
      <w:color w:val="0F4761" w:themeColor="accent1" w:themeShade="BF"/>
      <w:sz w:val="26"/>
      <w:szCs w:val="26"/>
    </w:rPr>
  </w:style>
  <w:style w:type="character" w:customStyle="1" w:styleId="Heading1Char">
    <w:name w:val="Heading 1 Char"/>
    <w:basedOn w:val="DefaultParagraphFont"/>
    <w:link w:val="Heading1"/>
    <w:uiPriority w:val="9"/>
    <w:rsid w:val="009C2A27"/>
    <w:rPr>
      <w:rFonts w:asciiTheme="majorHAnsi" w:eastAsiaTheme="majorEastAsia" w:hAnsiTheme="majorHAnsi" w:cstheme="majorBidi"/>
      <w:color w:val="0F4761" w:themeColor="accent1" w:themeShade="BF"/>
      <w:sz w:val="32"/>
      <w:szCs w:val="32"/>
    </w:rPr>
  </w:style>
  <w:style w:type="paragraph" w:styleId="NoSpacing">
    <w:name w:val="No Spacing"/>
    <w:uiPriority w:val="1"/>
    <w:qFormat/>
    <w:rsid w:val="00CA626B"/>
    <w:pPr>
      <w:spacing w:after="0" w:line="240" w:lineRule="auto"/>
      <w:ind w:left="370" w:hanging="10"/>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CE579D5EF74F438DD325CDA79E435E" ma:contentTypeVersion="22" ma:contentTypeDescription="Create a new document." ma:contentTypeScope="" ma:versionID="25c9b690f2e7ef1458da83ea90d4ffc4">
  <xsd:schema xmlns:xsd="http://www.w3.org/2001/XMLSchema" xmlns:xs="http://www.w3.org/2001/XMLSchema" xmlns:p="http://schemas.microsoft.com/office/2006/metadata/properties" xmlns:ns2="d9b93c25-ac8b-45d8-adf2-3ce720b0b40e" xmlns:ns3="883d59ce-6bbe-46df-b5e4-2aee3f23d385" targetNamespace="http://schemas.microsoft.com/office/2006/metadata/properties" ma:root="true" ma:fieldsID="00a12d694c4b6b3e64a98abf3497c835" ns2:_="" ns3:_="">
    <xsd:import namespace="d9b93c25-ac8b-45d8-adf2-3ce720b0b40e"/>
    <xsd:import namespace="883d59ce-6bbe-46df-b5e4-2aee3f23d38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93c25-ac8b-45d8-adf2-3ce720b0b4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330d7144-a905-4794-b0d6-b7861c0dd675}" ma:internalName="TaxCatchAll" ma:showField="CatchAllData" ma:web="d9b93c25-ac8b-45d8-adf2-3ce720b0b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3d59ce-6bbe-46df-b5e4-2aee3f23d38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e219b4-0603-4137-8b62-b7c48e323e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b93c25-ac8b-45d8-adf2-3ce720b0b40e" xsi:nil="true"/>
    <lcf76f155ced4ddcb4097134ff3c332f xmlns="883d59ce-6bbe-46df-b5e4-2aee3f23d3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161B49-8F3D-47E4-996D-0E28C72814AF}"/>
</file>

<file path=customXml/itemProps2.xml><?xml version="1.0" encoding="utf-8"?>
<ds:datastoreItem xmlns:ds="http://schemas.openxmlformats.org/officeDocument/2006/customXml" ds:itemID="{7BCBF23F-B858-4438-BF9B-4653CB8438D3}"/>
</file>

<file path=customXml/itemProps3.xml><?xml version="1.0" encoding="utf-8"?>
<ds:datastoreItem xmlns:ds="http://schemas.openxmlformats.org/officeDocument/2006/customXml" ds:itemID="{9D4BC330-55EF-479A-970F-7B636C3FC9A0}"/>
</file>

<file path=docProps/app.xml><?xml version="1.0" encoding="utf-8"?>
<Properties xmlns="http://schemas.openxmlformats.org/officeDocument/2006/extended-properties" xmlns:vt="http://schemas.openxmlformats.org/officeDocument/2006/docPropsVTypes">
  <Template>Normal</Template>
  <TotalTime>61</TotalTime>
  <Pages>4</Pages>
  <Words>870</Words>
  <Characters>5312</Characters>
  <Application>Microsoft Office Word</Application>
  <DocSecurity>0</DocSecurity>
  <Lines>302</Lines>
  <Paragraphs>122</Paragraphs>
  <ScaleCrop>false</ScaleCrop>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allyson.kirk</dc:creator>
  <cp:keywords/>
  <cp:lastModifiedBy>Richard Scott-Clark</cp:lastModifiedBy>
  <cp:revision>54</cp:revision>
  <dcterms:created xsi:type="dcterms:W3CDTF">2026-03-13T10:45:00Z</dcterms:created>
  <dcterms:modified xsi:type="dcterms:W3CDTF">2026-03-13T13:02:00Z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0x0101005ECE579D5EF74F438DD325CDA79E435E</vt:lpwstr>
  </property>
</Properties>
</file>